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17913" w14:textId="77777777" w:rsidR="00C33A51" w:rsidRDefault="008D275F">
      <w:pPr>
        <w:rPr>
          <w:lang w:val="en-US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41856" behindDoc="0" locked="0" layoutInCell="1" allowOverlap="1" wp14:anchorId="3B3BECA2" wp14:editId="10311338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9251950" cy="6276975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7E96A8" w14:textId="77777777" w:rsidR="008D275F" w:rsidRDefault="008D275F">
      <w:pPr>
        <w:rPr>
          <w:lang w:val="en-US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4D8F8544" wp14:editId="45BAFC32">
            <wp:extent cx="9251950" cy="4019711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1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6932F" w14:textId="77777777" w:rsidR="008D275F" w:rsidRDefault="008D275F">
      <w:pPr>
        <w:rPr>
          <w:lang w:val="en-US"/>
        </w:rPr>
      </w:pPr>
    </w:p>
    <w:p w14:paraId="2F2937FC" w14:textId="71E649D4" w:rsidR="008D275F" w:rsidRDefault="00194404">
      <w:pPr>
        <w:rPr>
          <w:lang w:val="en-US"/>
        </w:rPr>
      </w:pPr>
      <w:r>
        <w:rPr>
          <w:noProof/>
          <w:lang w:val="en-US"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612B69" wp14:editId="5024BBF1">
                <wp:simplePos x="0" y="0"/>
                <wp:positionH relativeFrom="column">
                  <wp:posOffset>518160</wp:posOffset>
                </wp:positionH>
                <wp:positionV relativeFrom="paragraph">
                  <wp:posOffset>-5648325</wp:posOffset>
                </wp:positionV>
                <wp:extent cx="6962140" cy="431800"/>
                <wp:effectExtent l="0" t="0" r="10160" b="2540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C094" w14:textId="2593A0DC" w:rsidR="005D0828" w:rsidRPr="00194404" w:rsidRDefault="00194404" w:rsidP="005D08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40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Вольтовый триммер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2B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8pt;margin-top:-444.75pt;width:548.2pt;height: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" strokecolor="white">
                <v:textbox>
                  <w:txbxContent>
                    <w:p w14:paraId="2A21C094" w14:textId="2593A0DC" w:rsidR="005D0828" w:rsidRPr="00194404" w:rsidRDefault="00194404" w:rsidP="005D0828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40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 xml:space="preserve">Вольтовый триммер </w:t>
                      </w:r>
                    </w:p>
                  </w:txbxContent>
                </v:textbox>
              </v:shape>
            </w:pict>
          </mc:Fallback>
        </mc:AlternateContent>
      </w:r>
      <w:r w:rsidR="00564F6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59FC98B" wp14:editId="3FACEC73">
            <wp:simplePos x="0" y="0"/>
            <wp:positionH relativeFrom="column">
              <wp:posOffset>1167130</wp:posOffset>
            </wp:positionH>
            <wp:positionV relativeFrom="paragraph">
              <wp:posOffset>-396875</wp:posOffset>
            </wp:positionV>
            <wp:extent cx="6380480" cy="6973570"/>
            <wp:effectExtent l="0" t="0" r="1270" b="0"/>
            <wp:wrapTopAndBottom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697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6A6BC" w14:textId="77777777" w:rsidR="008D275F" w:rsidRDefault="008D275F">
      <w:pPr>
        <w:rPr>
          <w:lang w:val="en-US"/>
        </w:rPr>
        <w:sectPr w:rsidR="008D275F" w:rsidSect="008D27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3274F45" w14:textId="343FB14D" w:rsidR="008D275F" w:rsidRDefault="008D275F">
      <w:pPr>
        <w:rPr>
          <w:lang w:val="en-US"/>
        </w:rPr>
      </w:pPr>
    </w:p>
    <w:p w14:paraId="3618BCCB" w14:textId="32FA16B6" w:rsidR="008D275F" w:rsidRDefault="008D275F">
      <w:pPr>
        <w:rPr>
          <w:lang w:val="en-US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3D0A4F" w14:paraId="5553655C" w14:textId="77777777" w:rsidTr="003D0A4F">
        <w:tc>
          <w:tcPr>
            <w:tcW w:w="4962" w:type="dxa"/>
          </w:tcPr>
          <w:p w14:paraId="6E0F9075" w14:textId="0856DB4D" w:rsidR="003D0A4F" w:rsidRPr="00101C2D" w:rsidRDefault="009D706C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0" w:name="_GoBack"/>
            <w:bookmarkEnd w:id="0"/>
            <w:r w:rsidR="003D0A4F" w:rsidRPr="00101C2D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4820" w:type="dxa"/>
          </w:tcPr>
          <w:p w14:paraId="6625DB1A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9.1 Настройки</w:t>
            </w:r>
          </w:p>
        </w:tc>
      </w:tr>
      <w:tr w:rsidR="003D0A4F" w14:paraId="7FF2498D" w14:textId="77777777" w:rsidTr="003D0A4F">
        <w:tc>
          <w:tcPr>
            <w:tcW w:w="4962" w:type="dxa"/>
          </w:tcPr>
          <w:p w14:paraId="7B64705B" w14:textId="77777777"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1.1 Предназначение</w:t>
            </w:r>
          </w:p>
        </w:tc>
        <w:tc>
          <w:tcPr>
            <w:tcW w:w="4820" w:type="dxa"/>
          </w:tcPr>
          <w:p w14:paraId="57374F83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9.2 Запуск устройства</w:t>
            </w:r>
          </w:p>
        </w:tc>
      </w:tr>
      <w:tr w:rsidR="003D0A4F" w14:paraId="20C17D27" w14:textId="77777777" w:rsidTr="003D0A4F">
        <w:tc>
          <w:tcPr>
            <w:tcW w:w="4962" w:type="dxa"/>
          </w:tcPr>
          <w:p w14:paraId="0CFC94D2" w14:textId="77777777"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1.2 Основные компоненты устройства</w:t>
            </w:r>
          </w:p>
        </w:tc>
        <w:tc>
          <w:tcPr>
            <w:tcW w:w="4820" w:type="dxa"/>
          </w:tcPr>
          <w:p w14:paraId="50E5F3A9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9.3 Остановка устройства</w:t>
            </w:r>
          </w:p>
        </w:tc>
      </w:tr>
      <w:tr w:rsidR="003D0A4F" w:rsidRPr="00101C2D" w14:paraId="42B0A8E7" w14:textId="77777777" w:rsidTr="003D0A4F">
        <w:tc>
          <w:tcPr>
            <w:tcW w:w="4962" w:type="dxa"/>
          </w:tcPr>
          <w:p w14:paraId="39EB0414" w14:textId="77777777" w:rsidR="003D0A4F" w:rsidRPr="00101C2D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 xml:space="preserve">Введение </w:t>
            </w:r>
          </w:p>
        </w:tc>
        <w:tc>
          <w:tcPr>
            <w:tcW w:w="4820" w:type="dxa"/>
          </w:tcPr>
          <w:p w14:paraId="080854FA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9.4 Рекомендации по эксплуатации</w:t>
            </w:r>
          </w:p>
        </w:tc>
      </w:tr>
      <w:tr w:rsidR="003D0A4F" w:rsidRPr="00101C2D" w14:paraId="5AF69C2D" w14:textId="77777777" w:rsidTr="003D0A4F">
        <w:tc>
          <w:tcPr>
            <w:tcW w:w="4962" w:type="dxa"/>
          </w:tcPr>
          <w:p w14:paraId="0E4C7499" w14:textId="77777777" w:rsidR="003D0A4F" w:rsidRPr="00101C2D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Общие правила техники</w:t>
            </w:r>
          </w:p>
          <w:p w14:paraId="2621BA6B" w14:textId="77777777" w:rsidR="003D0A4F" w:rsidRPr="00F343CE" w:rsidRDefault="003D0A4F" w:rsidP="003D0A4F">
            <w:pPr>
              <w:pStyle w:val="aa"/>
              <w:rPr>
                <w:rFonts w:ascii="Arial" w:hAnsi="Arial" w:cs="Arial"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безопасности</w:t>
            </w:r>
            <w:r w:rsidR="00D43ED6">
              <w:rPr>
                <w:rFonts w:ascii="Arial" w:hAnsi="Arial" w:cs="Arial"/>
                <w:b/>
                <w:sz w:val="20"/>
              </w:rPr>
              <w:t xml:space="preserve"> при работе с электрооборудованием</w:t>
            </w:r>
          </w:p>
        </w:tc>
        <w:tc>
          <w:tcPr>
            <w:tcW w:w="4820" w:type="dxa"/>
          </w:tcPr>
          <w:p w14:paraId="76F9747B" w14:textId="77777777" w:rsidR="003D0A4F" w:rsidRPr="005C092C" w:rsidRDefault="00BD7DD7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9.5 Советы</w:t>
            </w:r>
            <w:r w:rsidR="003D0A4F" w:rsidRPr="005C092C">
              <w:rPr>
                <w:rFonts w:ascii="Arial" w:hAnsi="Arial" w:cs="Arial"/>
                <w:sz w:val="18"/>
              </w:rPr>
              <w:t xml:space="preserve"> по скашиванию</w:t>
            </w:r>
          </w:p>
        </w:tc>
      </w:tr>
      <w:tr w:rsidR="003D0A4F" w:rsidRPr="00101C2D" w14:paraId="7C15B510" w14:textId="77777777" w:rsidTr="003D0A4F">
        <w:tc>
          <w:tcPr>
            <w:tcW w:w="4962" w:type="dxa"/>
          </w:tcPr>
          <w:p w14:paraId="41D2502D" w14:textId="77777777"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3.1 Обучение</w:t>
            </w:r>
          </w:p>
        </w:tc>
        <w:tc>
          <w:tcPr>
            <w:tcW w:w="4820" w:type="dxa"/>
          </w:tcPr>
          <w:p w14:paraId="3C5AA26B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9.6 Выдвижение режущей лески</w:t>
            </w:r>
          </w:p>
        </w:tc>
      </w:tr>
      <w:tr w:rsidR="003D0A4F" w:rsidRPr="00101C2D" w14:paraId="0AAAC9A6" w14:textId="77777777" w:rsidTr="003D0A4F">
        <w:tc>
          <w:tcPr>
            <w:tcW w:w="4962" w:type="dxa"/>
          </w:tcPr>
          <w:p w14:paraId="67D030FA" w14:textId="77777777"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3.2 Подготовка</w:t>
            </w:r>
          </w:p>
        </w:tc>
        <w:tc>
          <w:tcPr>
            <w:tcW w:w="4820" w:type="dxa"/>
          </w:tcPr>
          <w:p w14:paraId="38F3E4ED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9.7 Регулировка длины лески</w:t>
            </w:r>
          </w:p>
          <w:p w14:paraId="7FA22678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    во время работы</w:t>
            </w:r>
          </w:p>
        </w:tc>
      </w:tr>
      <w:tr w:rsidR="003D0A4F" w:rsidRPr="00101C2D" w14:paraId="43FC5612" w14:textId="77777777" w:rsidTr="003D0A4F">
        <w:tc>
          <w:tcPr>
            <w:tcW w:w="4962" w:type="dxa"/>
          </w:tcPr>
          <w:p w14:paraId="5506A91D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3.3 Эксплуатация</w:t>
            </w:r>
          </w:p>
        </w:tc>
        <w:tc>
          <w:tcPr>
            <w:tcW w:w="4820" w:type="dxa"/>
          </w:tcPr>
          <w:p w14:paraId="7B92A622" w14:textId="77777777" w:rsidR="003D0A4F" w:rsidRPr="005C092C" w:rsidRDefault="00643CC8" w:rsidP="00643CC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>9.8 Нож-</w:t>
            </w:r>
            <w:proofErr w:type="spellStart"/>
            <w:r>
              <w:rPr>
                <w:rFonts w:ascii="Arial" w:hAnsi="Arial" w:cs="Arial"/>
                <w:sz w:val="18"/>
              </w:rPr>
              <w:t>отсекатель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для лески</w:t>
            </w:r>
            <w:r w:rsidR="003D0A4F" w:rsidRPr="005C092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D0A4F" w:rsidRPr="00101C2D" w14:paraId="21F5A9A8" w14:textId="77777777" w:rsidTr="003D0A4F">
        <w:tc>
          <w:tcPr>
            <w:tcW w:w="4962" w:type="dxa"/>
          </w:tcPr>
          <w:p w14:paraId="427EC3C9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3.4 Техническое обслуживание</w:t>
            </w:r>
          </w:p>
        </w:tc>
        <w:tc>
          <w:tcPr>
            <w:tcW w:w="4820" w:type="dxa"/>
          </w:tcPr>
          <w:p w14:paraId="1429C84B" w14:textId="77777777" w:rsidR="003D0A4F" w:rsidRPr="00643CC8" w:rsidRDefault="00643CC8" w:rsidP="003D0A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="00952D75">
              <w:rPr>
                <w:rFonts w:ascii="Arial" w:hAnsi="Arial" w:cs="Arial"/>
                <w:sz w:val="18"/>
              </w:rPr>
              <w:t xml:space="preserve">   </w:t>
            </w:r>
            <w:r w:rsidR="00952D75">
              <w:rPr>
                <w:rFonts w:ascii="Arial" w:hAnsi="Arial" w:cs="Arial"/>
                <w:b/>
                <w:sz w:val="20"/>
              </w:rPr>
              <w:t xml:space="preserve">10. </w:t>
            </w:r>
            <w:r w:rsidRPr="00643CC8">
              <w:rPr>
                <w:rFonts w:ascii="Arial" w:hAnsi="Arial" w:cs="Arial"/>
                <w:b/>
                <w:sz w:val="20"/>
              </w:rPr>
              <w:t xml:space="preserve">Техническое обслуживание </w:t>
            </w:r>
          </w:p>
        </w:tc>
      </w:tr>
      <w:tr w:rsidR="003D0A4F" w:rsidRPr="00101C2D" w14:paraId="55238D0A" w14:textId="77777777" w:rsidTr="003D0A4F">
        <w:tc>
          <w:tcPr>
            <w:tcW w:w="4962" w:type="dxa"/>
          </w:tcPr>
          <w:p w14:paraId="687A65A6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3.5 Сервисное обслуживание</w:t>
            </w:r>
          </w:p>
        </w:tc>
        <w:tc>
          <w:tcPr>
            <w:tcW w:w="4820" w:type="dxa"/>
          </w:tcPr>
          <w:p w14:paraId="3A9A866B" w14:textId="77777777"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10.1 Общая информация</w:t>
            </w:r>
          </w:p>
        </w:tc>
      </w:tr>
      <w:tr w:rsidR="003D0A4F" w:rsidRPr="00101C2D" w14:paraId="2E8D7434" w14:textId="77777777" w:rsidTr="003D0A4F">
        <w:tc>
          <w:tcPr>
            <w:tcW w:w="4962" w:type="dxa"/>
          </w:tcPr>
          <w:p w14:paraId="4FE68E20" w14:textId="77777777"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Правила техники безопасности при</w:t>
            </w:r>
          </w:p>
          <w:p w14:paraId="5AE74521" w14:textId="77777777" w:rsidR="003D0A4F" w:rsidRPr="00F343CE" w:rsidRDefault="003D0A4F" w:rsidP="003D0A4F">
            <w:pPr>
              <w:pStyle w:val="aa"/>
              <w:rPr>
                <w:rFonts w:ascii="Arial" w:hAnsi="Arial" w:cs="Arial"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работе с триммером</w:t>
            </w:r>
          </w:p>
        </w:tc>
        <w:tc>
          <w:tcPr>
            <w:tcW w:w="4820" w:type="dxa"/>
          </w:tcPr>
          <w:p w14:paraId="7553E537" w14:textId="77777777"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10.2 Очистка устройства</w:t>
            </w:r>
          </w:p>
        </w:tc>
      </w:tr>
      <w:tr w:rsidR="003D0A4F" w:rsidRPr="00101C2D" w14:paraId="4F0FF0E2" w14:textId="77777777" w:rsidTr="003D0A4F">
        <w:tc>
          <w:tcPr>
            <w:tcW w:w="4962" w:type="dxa"/>
          </w:tcPr>
          <w:p w14:paraId="03AFC73C" w14:textId="77777777"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</w:t>
            </w:r>
          </w:p>
        </w:tc>
        <w:tc>
          <w:tcPr>
            <w:tcW w:w="4820" w:type="dxa"/>
          </w:tcPr>
          <w:p w14:paraId="097B0232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</w:t>
            </w:r>
            <w:r w:rsidR="00952D75">
              <w:rPr>
                <w:rFonts w:ascii="Arial" w:hAnsi="Arial" w:cs="Arial"/>
                <w:sz w:val="18"/>
              </w:rPr>
              <w:t xml:space="preserve">       10.3. Замена шпули</w:t>
            </w:r>
            <w:r w:rsidRPr="005C092C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D0A4F" w:rsidRPr="00101C2D" w14:paraId="209EE400" w14:textId="77777777" w:rsidTr="003D0A4F">
        <w:tc>
          <w:tcPr>
            <w:tcW w:w="4962" w:type="dxa"/>
          </w:tcPr>
          <w:p w14:paraId="3198FB33" w14:textId="77777777"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 риска</w:t>
            </w:r>
          </w:p>
        </w:tc>
        <w:tc>
          <w:tcPr>
            <w:tcW w:w="4820" w:type="dxa"/>
          </w:tcPr>
          <w:p w14:paraId="54E998FC" w14:textId="77777777"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10.4  Замена режущей лески</w:t>
            </w:r>
            <w:r w:rsidR="003D0A4F" w:rsidRPr="005C092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D0A4F" w:rsidRPr="00F343CE" w14:paraId="5C3F667A" w14:textId="77777777" w:rsidTr="003D0A4F">
        <w:tc>
          <w:tcPr>
            <w:tcW w:w="4962" w:type="dxa"/>
          </w:tcPr>
          <w:p w14:paraId="0A9D8F6C" w14:textId="77777777"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Утилизация</w:t>
            </w:r>
          </w:p>
        </w:tc>
        <w:tc>
          <w:tcPr>
            <w:tcW w:w="4820" w:type="dxa"/>
          </w:tcPr>
          <w:p w14:paraId="5993D748" w14:textId="77777777"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10.5  С</w:t>
            </w:r>
            <w:r w:rsidR="003D0A4F" w:rsidRPr="005C092C">
              <w:rPr>
                <w:rFonts w:ascii="Arial" w:hAnsi="Arial" w:cs="Arial"/>
                <w:sz w:val="18"/>
              </w:rPr>
              <w:t>борка режущей головки</w:t>
            </w:r>
          </w:p>
          <w:p w14:paraId="17B6D613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      </w:t>
            </w:r>
            <w:r w:rsidR="00952D75">
              <w:rPr>
                <w:rFonts w:ascii="Arial" w:hAnsi="Arial" w:cs="Arial"/>
                <w:sz w:val="18"/>
              </w:rPr>
              <w:t xml:space="preserve"> </w:t>
            </w:r>
            <w:r w:rsidRPr="005C092C">
              <w:rPr>
                <w:rFonts w:ascii="Arial" w:hAnsi="Arial" w:cs="Arial"/>
                <w:sz w:val="18"/>
              </w:rPr>
              <w:t>триммера</w:t>
            </w:r>
          </w:p>
        </w:tc>
      </w:tr>
      <w:tr w:rsidR="003D0A4F" w:rsidRPr="00F343CE" w14:paraId="4441F388" w14:textId="77777777" w:rsidTr="003D0A4F">
        <w:tc>
          <w:tcPr>
            <w:tcW w:w="4962" w:type="dxa"/>
          </w:tcPr>
          <w:p w14:paraId="074B2C6B" w14:textId="77777777"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Сборка</w:t>
            </w:r>
          </w:p>
        </w:tc>
        <w:tc>
          <w:tcPr>
            <w:tcW w:w="4820" w:type="dxa"/>
          </w:tcPr>
          <w:p w14:paraId="69F3AD08" w14:textId="77777777"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10.6</w:t>
            </w:r>
            <w:r w:rsidR="003D0A4F" w:rsidRPr="005C092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Разборка режущей головки триммера</w:t>
            </w:r>
          </w:p>
        </w:tc>
      </w:tr>
      <w:tr w:rsidR="003D0A4F" w:rsidRPr="00F343CE" w14:paraId="563A95A3" w14:textId="77777777" w:rsidTr="003D0A4F">
        <w:tc>
          <w:tcPr>
            <w:tcW w:w="4962" w:type="dxa"/>
          </w:tcPr>
          <w:p w14:paraId="31288A44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8.1 Распаковка устройства</w:t>
            </w:r>
          </w:p>
        </w:tc>
        <w:tc>
          <w:tcPr>
            <w:tcW w:w="4820" w:type="dxa"/>
          </w:tcPr>
          <w:p w14:paraId="7B4D0EB8" w14:textId="77777777"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10.7  Установка</w:t>
            </w:r>
            <w:r w:rsidR="003D0A4F" w:rsidRPr="005C092C">
              <w:rPr>
                <w:rFonts w:ascii="Arial" w:hAnsi="Arial" w:cs="Arial"/>
                <w:sz w:val="18"/>
              </w:rPr>
              <w:t xml:space="preserve"> пластикового ножа</w:t>
            </w:r>
          </w:p>
        </w:tc>
      </w:tr>
      <w:tr w:rsidR="003D0A4F" w:rsidRPr="00F343CE" w14:paraId="6812C451" w14:textId="77777777" w:rsidTr="003D0A4F">
        <w:tc>
          <w:tcPr>
            <w:tcW w:w="4962" w:type="dxa"/>
          </w:tcPr>
          <w:p w14:paraId="208B8487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8.2 Установка защитного кожуха</w:t>
            </w:r>
          </w:p>
        </w:tc>
        <w:tc>
          <w:tcPr>
            <w:tcW w:w="4820" w:type="dxa"/>
          </w:tcPr>
          <w:p w14:paraId="2368019E" w14:textId="77777777" w:rsidR="003D0A4F" w:rsidRPr="00952D75" w:rsidRDefault="003D0A4F" w:rsidP="00952D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952D75">
              <w:rPr>
                <w:rFonts w:ascii="Arial" w:hAnsi="Arial" w:cs="Arial"/>
                <w:b/>
                <w:sz w:val="20"/>
              </w:rPr>
              <w:t xml:space="preserve">  </w:t>
            </w:r>
            <w:r w:rsidR="00952D75">
              <w:rPr>
                <w:rFonts w:ascii="Arial" w:hAnsi="Arial" w:cs="Arial"/>
                <w:sz w:val="18"/>
              </w:rPr>
              <w:t>10.8  Извлечение пластикового ножа</w:t>
            </w:r>
          </w:p>
        </w:tc>
      </w:tr>
      <w:tr w:rsidR="003D0A4F" w:rsidRPr="00F343CE" w14:paraId="1E24E26A" w14:textId="77777777" w:rsidTr="003D0A4F">
        <w:tc>
          <w:tcPr>
            <w:tcW w:w="4962" w:type="dxa"/>
          </w:tcPr>
          <w:p w14:paraId="330240ED" w14:textId="77777777" w:rsidR="003D0A4F" w:rsidRPr="00643CC8" w:rsidRDefault="00643CC8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Соединение силового блока с </w:t>
            </w:r>
            <w:proofErr w:type="spellStart"/>
            <w:r>
              <w:rPr>
                <w:rFonts w:ascii="Arial" w:hAnsi="Arial" w:cs="Arial"/>
                <w:sz w:val="18"/>
              </w:rPr>
              <w:t>триммерной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головкой</w:t>
            </w:r>
          </w:p>
        </w:tc>
        <w:tc>
          <w:tcPr>
            <w:tcW w:w="4820" w:type="dxa"/>
          </w:tcPr>
          <w:p w14:paraId="78819458" w14:textId="77777777" w:rsidR="003D0A4F" w:rsidRPr="00952D75" w:rsidRDefault="003D0A4F" w:rsidP="00952D75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</w:t>
            </w:r>
            <w:r w:rsidR="00952D75">
              <w:rPr>
                <w:rFonts w:ascii="Arial" w:hAnsi="Arial" w:cs="Arial"/>
                <w:b/>
                <w:sz w:val="20"/>
              </w:rPr>
              <w:t>11. Транспортировка и хранение</w:t>
            </w:r>
          </w:p>
        </w:tc>
      </w:tr>
      <w:tr w:rsidR="003D0A4F" w:rsidRPr="00F343CE" w14:paraId="6AD2F42F" w14:textId="77777777" w:rsidTr="003D0A4F">
        <w:tc>
          <w:tcPr>
            <w:tcW w:w="4962" w:type="dxa"/>
          </w:tcPr>
          <w:p w14:paraId="080ECC76" w14:textId="77777777" w:rsidR="003D0A4F" w:rsidRPr="00643CC8" w:rsidRDefault="003D0A4F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Установка </w:t>
            </w:r>
            <w:r w:rsidR="00643CC8">
              <w:rPr>
                <w:rFonts w:ascii="Arial" w:hAnsi="Arial" w:cs="Arial"/>
                <w:sz w:val="18"/>
              </w:rPr>
              <w:t>дополнительной рукояти</w:t>
            </w:r>
          </w:p>
        </w:tc>
        <w:tc>
          <w:tcPr>
            <w:tcW w:w="4820" w:type="dxa"/>
          </w:tcPr>
          <w:p w14:paraId="3AC67713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</w:t>
            </w:r>
            <w:r w:rsidR="00952D75">
              <w:rPr>
                <w:rFonts w:ascii="Arial" w:hAnsi="Arial" w:cs="Arial"/>
                <w:sz w:val="18"/>
              </w:rPr>
              <w:t xml:space="preserve">        11.1  Транспортировка устройства</w:t>
            </w:r>
          </w:p>
        </w:tc>
      </w:tr>
      <w:tr w:rsidR="003D0A4F" w:rsidRPr="00F343CE" w14:paraId="2D4541C0" w14:textId="77777777" w:rsidTr="003D0A4F">
        <w:tc>
          <w:tcPr>
            <w:tcW w:w="4962" w:type="dxa"/>
          </w:tcPr>
          <w:p w14:paraId="39EE9893" w14:textId="77777777" w:rsidR="003D0A4F" w:rsidRPr="00643CC8" w:rsidRDefault="00643CC8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Установка аккумуляторного источника питания</w:t>
            </w:r>
          </w:p>
        </w:tc>
        <w:tc>
          <w:tcPr>
            <w:tcW w:w="4820" w:type="dxa"/>
          </w:tcPr>
          <w:p w14:paraId="11600FA7" w14:textId="77777777" w:rsidR="003D0A4F" w:rsidRPr="00952D75" w:rsidRDefault="003D0A4F" w:rsidP="00952D75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</w:t>
            </w:r>
            <w:r w:rsidR="00952D75">
              <w:rPr>
                <w:rFonts w:ascii="Arial" w:hAnsi="Arial" w:cs="Arial"/>
                <w:b/>
                <w:sz w:val="20"/>
              </w:rPr>
              <w:t xml:space="preserve">  </w:t>
            </w:r>
            <w:r w:rsidR="00952D75">
              <w:rPr>
                <w:rFonts w:ascii="Arial" w:hAnsi="Arial" w:cs="Arial"/>
                <w:sz w:val="18"/>
              </w:rPr>
              <w:t>11.2  Хранение устройства</w:t>
            </w:r>
          </w:p>
        </w:tc>
      </w:tr>
      <w:tr w:rsidR="003D0A4F" w:rsidRPr="00F343CE" w14:paraId="40452D15" w14:textId="77777777" w:rsidTr="003D0A4F">
        <w:tc>
          <w:tcPr>
            <w:tcW w:w="4962" w:type="dxa"/>
          </w:tcPr>
          <w:p w14:paraId="54F8328C" w14:textId="77777777" w:rsidR="00643CC8" w:rsidRPr="00643CC8" w:rsidRDefault="00643CC8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Извлечение аккумуляторного источника </w:t>
            </w:r>
            <w:r w:rsidRPr="00643CC8">
              <w:rPr>
                <w:rFonts w:ascii="Arial" w:hAnsi="Arial" w:cs="Arial"/>
                <w:sz w:val="18"/>
              </w:rPr>
              <w:t xml:space="preserve">питания                 </w:t>
            </w:r>
          </w:p>
        </w:tc>
        <w:tc>
          <w:tcPr>
            <w:tcW w:w="4820" w:type="dxa"/>
          </w:tcPr>
          <w:p w14:paraId="50B80FDB" w14:textId="77777777" w:rsidR="003D0A4F" w:rsidRPr="005C092C" w:rsidRDefault="003D0A4F" w:rsidP="003D0A4F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</w:t>
            </w:r>
            <w:r w:rsidR="00952D75">
              <w:rPr>
                <w:rFonts w:ascii="Arial" w:hAnsi="Arial" w:cs="Arial"/>
                <w:b/>
                <w:sz w:val="20"/>
              </w:rPr>
              <w:t xml:space="preserve">  12. Поиск и устранение неисправностей</w:t>
            </w:r>
          </w:p>
        </w:tc>
      </w:tr>
      <w:tr w:rsidR="003D0A4F" w:rsidRPr="00F343CE" w14:paraId="73C5EB55" w14:textId="77777777" w:rsidTr="003D0A4F">
        <w:tc>
          <w:tcPr>
            <w:tcW w:w="4962" w:type="dxa"/>
          </w:tcPr>
          <w:p w14:paraId="38DF6761" w14:textId="77777777" w:rsidR="003D0A4F" w:rsidRPr="00643CC8" w:rsidRDefault="00643CC8" w:rsidP="00643CC8">
            <w:pPr>
              <w:ind w:left="318"/>
              <w:rPr>
                <w:rFonts w:ascii="Arial" w:hAnsi="Arial" w:cs="Arial"/>
                <w:b/>
                <w:sz w:val="20"/>
              </w:rPr>
            </w:pPr>
            <w:r w:rsidRPr="00643CC8">
              <w:rPr>
                <w:rFonts w:ascii="Arial" w:hAnsi="Arial" w:cs="Arial"/>
                <w:b/>
                <w:sz w:val="20"/>
              </w:rPr>
              <w:t>9.   Эксплуатация</w:t>
            </w:r>
          </w:p>
        </w:tc>
        <w:tc>
          <w:tcPr>
            <w:tcW w:w="4820" w:type="dxa"/>
          </w:tcPr>
          <w:p w14:paraId="6D8DCB87" w14:textId="77777777" w:rsidR="003D0A4F" w:rsidRPr="005C092C" w:rsidRDefault="00952D75" w:rsidP="003D0A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13. Технические характеристики</w:t>
            </w:r>
          </w:p>
        </w:tc>
      </w:tr>
      <w:tr w:rsidR="00952D75" w:rsidRPr="00F343CE" w14:paraId="6A29DE59" w14:textId="77777777" w:rsidTr="003D0A4F">
        <w:tc>
          <w:tcPr>
            <w:tcW w:w="4962" w:type="dxa"/>
          </w:tcPr>
          <w:p w14:paraId="0AE20E4C" w14:textId="77777777" w:rsidR="00952D75" w:rsidRPr="00643CC8" w:rsidRDefault="00952D75" w:rsidP="00643CC8">
            <w:pPr>
              <w:ind w:left="31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20" w:type="dxa"/>
          </w:tcPr>
          <w:p w14:paraId="1D4B3B2D" w14:textId="77777777" w:rsidR="00952D75" w:rsidRPr="005C092C" w:rsidRDefault="00952D75" w:rsidP="003D0A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14. Гарантия</w:t>
            </w:r>
          </w:p>
        </w:tc>
      </w:tr>
    </w:tbl>
    <w:p w14:paraId="6343F497" w14:textId="77777777" w:rsidR="008D275F" w:rsidRPr="00643CC8" w:rsidRDefault="008D275F"/>
    <w:p w14:paraId="410B3326" w14:textId="77777777" w:rsidR="00EC5811" w:rsidRPr="00643CC8" w:rsidRDefault="00EC5811"/>
    <w:p w14:paraId="65B62107" w14:textId="77777777" w:rsidR="00EC5811" w:rsidRPr="00643CC8" w:rsidRDefault="00EC5811"/>
    <w:p w14:paraId="171DFCC9" w14:textId="77777777" w:rsidR="00EC5811" w:rsidRPr="00643CC8" w:rsidRDefault="00EC5811"/>
    <w:p w14:paraId="74776C6E" w14:textId="77777777" w:rsidR="00EC5811" w:rsidRPr="00643CC8" w:rsidRDefault="00EC5811"/>
    <w:p w14:paraId="2487A7C2" w14:textId="77777777" w:rsidR="00EC5811" w:rsidRPr="00643CC8" w:rsidRDefault="00EC5811"/>
    <w:p w14:paraId="033B7142" w14:textId="77777777" w:rsidR="00EC5811" w:rsidRPr="00643CC8" w:rsidRDefault="00EC5811"/>
    <w:p w14:paraId="1A7491CC" w14:textId="77777777" w:rsidR="00EC5811" w:rsidRPr="00643CC8" w:rsidRDefault="00EC5811"/>
    <w:p w14:paraId="050A0805" w14:textId="77777777" w:rsidR="00EC5811" w:rsidRPr="00643CC8" w:rsidRDefault="00EC5811"/>
    <w:p w14:paraId="6CE2682D" w14:textId="77777777" w:rsidR="00EC5811" w:rsidRPr="00643CC8" w:rsidRDefault="00EC5811"/>
    <w:p w14:paraId="44C387AD" w14:textId="77777777" w:rsidR="00EC5811" w:rsidRPr="00643CC8" w:rsidRDefault="00EC5811"/>
    <w:p w14:paraId="1C38BF1B" w14:textId="77777777" w:rsidR="00EC5811" w:rsidRPr="00643CC8" w:rsidRDefault="00EC5811"/>
    <w:p w14:paraId="48083EAF" w14:textId="77777777" w:rsidR="00EC5811" w:rsidRPr="00643CC8" w:rsidRDefault="00EC5811"/>
    <w:p w14:paraId="4A828425" w14:textId="77777777" w:rsidR="00EC5811" w:rsidRPr="00643CC8" w:rsidRDefault="00EC5811"/>
    <w:tbl>
      <w:tblPr>
        <w:tblStyle w:val="a9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103"/>
      </w:tblGrid>
      <w:tr w:rsidR="00EC5811" w:rsidRPr="00266211" w14:paraId="735F73EC" w14:textId="77777777" w:rsidTr="00393A92">
        <w:tc>
          <w:tcPr>
            <w:tcW w:w="5388" w:type="dxa"/>
          </w:tcPr>
          <w:p w14:paraId="0C145C22" w14:textId="77777777" w:rsidR="00266211" w:rsidRPr="003A51E3" w:rsidRDefault="00266211" w:rsidP="00266211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left="317"/>
              <w:outlineLvl w:val="1"/>
              <w:rPr>
                <w:rFonts w:ascii="Arial" w:eastAsia="Batang" w:hAnsi="Arial" w:cs="Arial"/>
                <w:b/>
                <w:sz w:val="24"/>
                <w:szCs w:val="28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t xml:space="preserve">           </w:t>
            </w:r>
            <w:bookmarkStart w:id="1" w:name="_Toc535848108"/>
            <w:bookmarkStart w:id="2" w:name="_Toc535848437"/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t>ОПИСАНИЕ</w:t>
            </w:r>
            <w:bookmarkEnd w:id="1"/>
            <w:bookmarkEnd w:id="2"/>
          </w:p>
          <w:p w14:paraId="041F2BEB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14:paraId="3AE48640" w14:textId="77777777" w:rsidR="00266211" w:rsidRPr="003A51E3" w:rsidRDefault="00266211" w:rsidP="00266211">
            <w:pPr>
              <w:pStyle w:val="aa"/>
              <w:tabs>
                <w:tab w:val="left" w:pos="5591"/>
              </w:tabs>
              <w:ind w:left="175"/>
              <w:outlineLvl w:val="1"/>
              <w:rPr>
                <w:rFonts w:ascii="Arial" w:eastAsia="Batang" w:hAnsi="Arial" w:cs="Arial"/>
                <w:b/>
                <w:sz w:val="20"/>
                <w:szCs w:val="24"/>
              </w:rPr>
            </w:pPr>
            <w:bookmarkStart w:id="3" w:name="_Toc535848109"/>
            <w:bookmarkStart w:id="4" w:name="_Toc535848438"/>
            <w:r w:rsidRPr="003A51E3">
              <w:rPr>
                <w:rFonts w:ascii="Arial" w:eastAsia="Batang" w:hAnsi="Arial" w:cs="Arial"/>
                <w:b/>
                <w:sz w:val="20"/>
                <w:szCs w:val="24"/>
              </w:rPr>
              <w:t xml:space="preserve">1.1          </w:t>
            </w:r>
            <w:r w:rsidRPr="003A51E3">
              <w:rPr>
                <w:rFonts w:ascii="Arial" w:eastAsia="Batang" w:hAnsi="Arial" w:cs="Arial"/>
                <w:b/>
                <w:szCs w:val="24"/>
              </w:rPr>
              <w:t xml:space="preserve"> ПРЕДНАЗНАЧЕНИЕ</w:t>
            </w:r>
            <w:bookmarkEnd w:id="3"/>
            <w:bookmarkEnd w:id="4"/>
          </w:p>
          <w:p w14:paraId="6BFF21B6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14:paraId="35BD2280" w14:textId="77777777" w:rsidR="00266211" w:rsidRPr="003A51E3" w:rsidRDefault="00266211" w:rsidP="00266211">
            <w:pPr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/>
                <w:sz w:val="22"/>
                <w:szCs w:val="24"/>
              </w:rPr>
            </w:pPr>
            <w:bookmarkStart w:id="5" w:name="_Toc535848110"/>
            <w:bookmarkStart w:id="6" w:name="_Toc535848439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>Данное устройство используется для обрезки  травы, невысоких сорняков и прочей мягкой растительности на уровне почвы.  Лезвие ножа в процессе работы должно двигаться  практически параллельно поверхности, на которой проводится покос.</w:t>
            </w:r>
            <w:bookmarkEnd w:id="5"/>
            <w:bookmarkEnd w:id="6"/>
          </w:p>
          <w:p w14:paraId="33E16B2E" w14:textId="77777777" w:rsidR="00266211" w:rsidRPr="003A51E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6"/>
                <w:szCs w:val="24"/>
              </w:rPr>
            </w:pPr>
          </w:p>
          <w:p w14:paraId="69D9A604" w14:textId="77777777" w:rsidR="00266211" w:rsidRPr="003A51E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 xml:space="preserve">Устройство не предназначено для обрезки или подрезания живых изгородей, кустарников, разросшихся кустов, цветов и </w:t>
            </w:r>
            <w:r w:rsidRPr="003A51E3">
              <w:rPr>
                <w:rFonts w:ascii="Arial" w:eastAsia="Batang" w:hAnsi="Arial" w:cs="Arial"/>
                <w:color w:val="000000" w:themeColor="text1"/>
                <w:sz w:val="22"/>
                <w:szCs w:val="24"/>
              </w:rPr>
              <w:t>разрыхления почвенных образований.</w:t>
            </w:r>
          </w:p>
          <w:p w14:paraId="5DC2CD47" w14:textId="77777777" w:rsidR="00266211" w:rsidRPr="00D3561D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10"/>
                <w:szCs w:val="24"/>
              </w:rPr>
            </w:pPr>
          </w:p>
          <w:p w14:paraId="154A173B" w14:textId="77777777" w:rsidR="00266211" w:rsidRPr="003A51E3" w:rsidRDefault="00266211" w:rsidP="00266211">
            <w:pPr>
              <w:pStyle w:val="aa"/>
              <w:tabs>
                <w:tab w:val="left" w:pos="4287"/>
              </w:tabs>
              <w:ind w:left="175" w:right="1309"/>
              <w:outlineLvl w:val="1"/>
              <w:rPr>
                <w:rFonts w:ascii="Arial" w:eastAsia="Batang" w:hAnsi="Arial" w:cs="Arial"/>
                <w:b/>
                <w:szCs w:val="24"/>
              </w:rPr>
            </w:pPr>
            <w:bookmarkStart w:id="7" w:name="_Toc535848111"/>
            <w:bookmarkStart w:id="8" w:name="_Toc535848440"/>
            <w:r w:rsidRPr="003A51E3">
              <w:rPr>
                <w:rFonts w:ascii="Arial" w:eastAsia="Batang" w:hAnsi="Arial" w:cs="Arial"/>
                <w:b/>
                <w:szCs w:val="24"/>
              </w:rPr>
              <w:t>1.2           ОСНОВНЫЕ КОМПОНЕНТЫ УСТРОЙСТВА</w:t>
            </w:r>
            <w:bookmarkEnd w:id="7"/>
            <w:bookmarkEnd w:id="8"/>
          </w:p>
          <w:p w14:paraId="5669DE44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</w:p>
          <w:p w14:paraId="3680BA82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i/>
                <w:sz w:val="20"/>
                <w:szCs w:val="24"/>
              </w:rPr>
            </w:pPr>
            <w:bookmarkStart w:id="9" w:name="_Toc535848112"/>
            <w:bookmarkStart w:id="10" w:name="_Toc535848441"/>
            <w:r w:rsidRPr="00BF0EF5">
              <w:rPr>
                <w:rFonts w:ascii="Arial" w:eastAsia="Batang" w:hAnsi="Arial" w:cs="Arial"/>
                <w:i/>
                <w:sz w:val="20"/>
                <w:szCs w:val="24"/>
              </w:rPr>
              <w:t>Рисунок 1-17</w:t>
            </w:r>
            <w:bookmarkEnd w:id="9"/>
            <w:bookmarkEnd w:id="10"/>
          </w:p>
          <w:p w14:paraId="037FE4F9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</w:p>
          <w:p w14:paraId="5C7FCC78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1" w:name="_Toc535848113"/>
            <w:bookmarkStart w:id="12" w:name="_Toc535848442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1 </w:t>
            </w:r>
            <w:bookmarkEnd w:id="11"/>
            <w:bookmarkEnd w:id="12"/>
            <w:proofErr w:type="spellStart"/>
            <w:r w:rsidR="00D3561D">
              <w:rPr>
                <w:rFonts w:ascii="Arial" w:eastAsia="Batang" w:hAnsi="Arial" w:cs="Arial"/>
                <w:sz w:val="20"/>
                <w:szCs w:val="24"/>
              </w:rPr>
              <w:t>Батарееприё</w:t>
            </w:r>
            <w:r>
              <w:rPr>
                <w:rFonts w:ascii="Arial" w:eastAsia="Batang" w:hAnsi="Arial" w:cs="Arial"/>
                <w:sz w:val="20"/>
                <w:szCs w:val="24"/>
              </w:rPr>
              <w:t>мник</w:t>
            </w:r>
            <w:proofErr w:type="spellEnd"/>
          </w:p>
          <w:p w14:paraId="2DD3F149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3" w:name="_Toc535848114"/>
            <w:bookmarkStart w:id="14" w:name="_Toc535848443"/>
            <w:r w:rsidRPr="00BF0EF5">
              <w:rPr>
                <w:rFonts w:ascii="Arial" w:eastAsia="Batang" w:hAnsi="Arial" w:cs="Arial"/>
                <w:sz w:val="20"/>
                <w:szCs w:val="24"/>
              </w:rPr>
              <w:t>2 Задняя ру</w:t>
            </w:r>
            <w:bookmarkEnd w:id="13"/>
            <w:bookmarkEnd w:id="14"/>
            <w:r w:rsidRPr="00BF0EF5">
              <w:rPr>
                <w:rFonts w:ascii="Arial" w:eastAsia="Batang" w:hAnsi="Arial" w:cs="Arial"/>
                <w:sz w:val="20"/>
                <w:szCs w:val="24"/>
              </w:rPr>
              <w:t>коять</w:t>
            </w:r>
          </w:p>
          <w:p w14:paraId="36DC4141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5" w:name="_Toc535848115"/>
            <w:bookmarkStart w:id="16" w:name="_Toc535848444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3 </w:t>
            </w:r>
            <w:bookmarkEnd w:id="15"/>
            <w:bookmarkEnd w:id="16"/>
            <w:r>
              <w:rPr>
                <w:rFonts w:ascii="Arial" w:eastAsia="Batang" w:hAnsi="Arial" w:cs="Arial"/>
                <w:sz w:val="20"/>
                <w:szCs w:val="24"/>
              </w:rPr>
              <w:t>Кнопка блокировки</w:t>
            </w:r>
          </w:p>
          <w:p w14:paraId="3AC03C3F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7" w:name="_Toc535848116"/>
            <w:bookmarkStart w:id="18" w:name="_Toc535848445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4 </w:t>
            </w:r>
            <w:bookmarkEnd w:id="17"/>
            <w:bookmarkEnd w:id="18"/>
            <w:r>
              <w:rPr>
                <w:rFonts w:ascii="Arial" w:eastAsia="Batang" w:hAnsi="Arial" w:cs="Arial"/>
                <w:sz w:val="20"/>
                <w:szCs w:val="24"/>
              </w:rPr>
              <w:t>Кнопка регулировки скорости кошения</w:t>
            </w:r>
          </w:p>
          <w:p w14:paraId="7BD40A5C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9" w:name="_Toc535848117"/>
            <w:bookmarkStart w:id="20" w:name="_Toc535848446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5 </w:t>
            </w:r>
            <w:bookmarkEnd w:id="19"/>
            <w:bookmarkEnd w:id="20"/>
            <w:r>
              <w:rPr>
                <w:rFonts w:ascii="Arial" w:eastAsia="Batang" w:hAnsi="Arial" w:cs="Arial"/>
                <w:sz w:val="20"/>
                <w:szCs w:val="24"/>
              </w:rPr>
              <w:t>Кнопка включения/выключения</w:t>
            </w:r>
          </w:p>
          <w:p w14:paraId="109E6496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1" w:name="_Toc535848118"/>
            <w:bookmarkStart w:id="22" w:name="_Toc535848447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6 </w:t>
            </w:r>
            <w:bookmarkEnd w:id="21"/>
            <w:bookmarkEnd w:id="22"/>
            <w:r>
              <w:rPr>
                <w:rFonts w:ascii="Arial" w:eastAsia="Batang" w:hAnsi="Arial" w:cs="Arial"/>
                <w:sz w:val="20"/>
                <w:szCs w:val="24"/>
              </w:rPr>
              <w:t>Пусковой рычаг</w:t>
            </w:r>
          </w:p>
          <w:p w14:paraId="27857708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bookmarkStart w:id="23" w:name="_Toc535848119"/>
            <w:bookmarkStart w:id="24" w:name="_Toc535848448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7 </w:t>
            </w:r>
            <w:bookmarkEnd w:id="23"/>
            <w:bookmarkEnd w:id="24"/>
            <w:r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Блокирующая задвижка</w:t>
            </w:r>
          </w:p>
          <w:p w14:paraId="46342BA6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bookmarkStart w:id="25" w:name="_Toc535848120"/>
            <w:bookmarkStart w:id="26" w:name="_Toc535848449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8 </w:t>
            </w:r>
            <w:bookmarkEnd w:id="25"/>
            <w:bookmarkEnd w:id="26"/>
            <w:r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Дополнительная рукоять</w:t>
            </w:r>
          </w:p>
          <w:p w14:paraId="5A7B4C8E" w14:textId="77777777" w:rsid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7" w:name="_Toc535848121"/>
            <w:bookmarkStart w:id="28" w:name="_Toc535848450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9 </w:t>
            </w:r>
            <w:bookmarkEnd w:id="27"/>
            <w:bookmarkEnd w:id="28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Верхняя часть оси </w:t>
            </w:r>
          </w:p>
          <w:p w14:paraId="4734C7D7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10</w:t>
            </w:r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Соединительная</w:t>
            </w:r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 муфта</w:t>
            </w:r>
          </w:p>
          <w:p w14:paraId="4EE35E4B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11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Нижняя часть оси</w:t>
            </w:r>
          </w:p>
          <w:p w14:paraId="03A53F43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9" w:name="_Toc535848122"/>
            <w:bookmarkStart w:id="30" w:name="_Toc535848451"/>
            <w:r>
              <w:rPr>
                <w:rFonts w:ascii="Arial" w:eastAsia="Batang" w:hAnsi="Arial" w:cs="Arial"/>
                <w:sz w:val="20"/>
                <w:szCs w:val="24"/>
              </w:rPr>
              <w:t>12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29"/>
            <w:bookmarkEnd w:id="30"/>
            <w:r>
              <w:rPr>
                <w:rFonts w:ascii="Arial" w:eastAsia="Batang" w:hAnsi="Arial" w:cs="Arial"/>
                <w:sz w:val="20"/>
                <w:szCs w:val="24"/>
              </w:rPr>
              <w:t>Защитный экран</w:t>
            </w:r>
          </w:p>
          <w:p w14:paraId="7578A2E9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1" w:name="_Toc535848123"/>
            <w:bookmarkStart w:id="32" w:name="_Toc535848452"/>
            <w:r>
              <w:rPr>
                <w:rFonts w:ascii="Arial" w:eastAsia="Batang" w:hAnsi="Arial" w:cs="Arial"/>
                <w:sz w:val="20"/>
                <w:szCs w:val="24"/>
              </w:rPr>
              <w:t>13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1"/>
            <w:bookmarkEnd w:id="32"/>
            <w:r>
              <w:rPr>
                <w:rFonts w:ascii="Arial" w:eastAsia="Batang" w:hAnsi="Arial" w:cs="Arial"/>
                <w:sz w:val="20"/>
                <w:szCs w:val="24"/>
              </w:rPr>
              <w:t>Режущий нож</w:t>
            </w:r>
          </w:p>
          <w:p w14:paraId="300EBFFA" w14:textId="77777777" w:rsidR="00266211" w:rsidRPr="00BF0EF5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3" w:name="_Toc535848124"/>
            <w:bookmarkStart w:id="34" w:name="_Toc535848453"/>
            <w:r>
              <w:rPr>
                <w:rFonts w:ascii="Arial" w:eastAsia="Batang" w:hAnsi="Arial" w:cs="Arial"/>
                <w:sz w:val="20"/>
                <w:szCs w:val="24"/>
              </w:rPr>
              <w:t>14</w:t>
            </w:r>
            <w:r w:rsidR="00266211"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3"/>
            <w:bookmarkEnd w:id="34"/>
            <w:proofErr w:type="spellStart"/>
            <w:r w:rsidR="00266211">
              <w:rPr>
                <w:rFonts w:ascii="Arial" w:eastAsia="Batang" w:hAnsi="Arial" w:cs="Arial"/>
                <w:sz w:val="20"/>
                <w:szCs w:val="24"/>
              </w:rPr>
              <w:t>Триммерная</w:t>
            </w:r>
            <w:proofErr w:type="spellEnd"/>
            <w:r w:rsidR="00266211">
              <w:rPr>
                <w:rFonts w:ascii="Arial" w:eastAsia="Batang" w:hAnsi="Arial" w:cs="Arial"/>
                <w:sz w:val="20"/>
                <w:szCs w:val="24"/>
              </w:rPr>
              <w:t xml:space="preserve"> (</w:t>
            </w:r>
            <w:r>
              <w:rPr>
                <w:rFonts w:ascii="Arial" w:eastAsia="Batang" w:hAnsi="Arial" w:cs="Arial"/>
                <w:sz w:val="20"/>
                <w:szCs w:val="24"/>
              </w:rPr>
              <w:t>режущая) головка</w:t>
            </w:r>
          </w:p>
          <w:p w14:paraId="40E7B30F" w14:textId="77777777" w:rsidR="00266211" w:rsidRPr="00BF0EF5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5" w:name="_Toc535848125"/>
            <w:bookmarkStart w:id="36" w:name="_Toc535848454"/>
            <w:r>
              <w:rPr>
                <w:rFonts w:ascii="Arial" w:eastAsia="Batang" w:hAnsi="Arial" w:cs="Arial"/>
                <w:sz w:val="20"/>
                <w:szCs w:val="24"/>
              </w:rPr>
              <w:t>15</w:t>
            </w:r>
            <w:r w:rsidR="00266211"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5"/>
            <w:bookmarkEnd w:id="36"/>
            <w:r w:rsidR="000D53DB">
              <w:rPr>
                <w:rFonts w:ascii="Arial" w:eastAsia="Batang" w:hAnsi="Arial" w:cs="Arial"/>
                <w:sz w:val="20"/>
                <w:szCs w:val="24"/>
              </w:rPr>
              <w:t>Нож-</w:t>
            </w:r>
            <w:proofErr w:type="spellStart"/>
            <w:r w:rsidR="000D53DB">
              <w:rPr>
                <w:rFonts w:ascii="Arial" w:eastAsia="Batang" w:hAnsi="Arial" w:cs="Arial"/>
                <w:sz w:val="20"/>
                <w:szCs w:val="24"/>
              </w:rPr>
              <w:t>отсекатель</w:t>
            </w:r>
            <w:proofErr w:type="spellEnd"/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для лески</w:t>
            </w:r>
          </w:p>
          <w:p w14:paraId="13CD2D1B" w14:textId="77777777" w:rsidR="00EC5811" w:rsidRDefault="000D53DB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16 Колпачок защитного экрана</w:t>
            </w:r>
          </w:p>
          <w:p w14:paraId="41481271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17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Кнопка фиксации соединительной муфты</w:t>
            </w:r>
          </w:p>
          <w:p w14:paraId="04F84448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18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Отверстие для фиксатора соединительной муфты</w:t>
            </w:r>
          </w:p>
          <w:p w14:paraId="43603FB8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19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Крепёж</w:t>
            </w:r>
          </w:p>
          <w:p w14:paraId="5E794D35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20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Нижний зажим</w:t>
            </w:r>
          </w:p>
          <w:p w14:paraId="6E93E283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21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Кнопка фиксации аккумулятора</w:t>
            </w:r>
          </w:p>
          <w:p w14:paraId="3A65A9E3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22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Нож-</w:t>
            </w:r>
            <w:proofErr w:type="spellStart"/>
            <w:r w:rsidR="000D53DB">
              <w:rPr>
                <w:rFonts w:ascii="Arial" w:eastAsia="Batang" w:hAnsi="Arial" w:cs="Arial"/>
                <w:sz w:val="20"/>
                <w:szCs w:val="24"/>
              </w:rPr>
              <w:t>отсекатель</w:t>
            </w:r>
            <w:proofErr w:type="spellEnd"/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для лески</w:t>
            </w:r>
          </w:p>
          <w:p w14:paraId="69332B53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23</w:t>
            </w:r>
            <w:r w:rsidR="00F1604C">
              <w:rPr>
                <w:rFonts w:ascii="Arial" w:eastAsia="Batang" w:hAnsi="Arial" w:cs="Arial"/>
                <w:sz w:val="20"/>
                <w:szCs w:val="24"/>
              </w:rPr>
              <w:t xml:space="preserve"> Крышка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шпули</w:t>
            </w:r>
          </w:p>
          <w:p w14:paraId="6B120264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24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Шпуля</w:t>
            </w:r>
          </w:p>
          <w:p w14:paraId="2CF29E1B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25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Насадка для ударного ножа</w:t>
            </w:r>
          </w:p>
          <w:p w14:paraId="72A83B4F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26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Паз</w:t>
            </w:r>
          </w:p>
          <w:p w14:paraId="3AF84D2C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27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Отверстие </w:t>
            </w:r>
          </w:p>
          <w:p w14:paraId="62B5540B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28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Направляющее отверстие</w:t>
            </w:r>
          </w:p>
          <w:p w14:paraId="616619A3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29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Металлический стержень</w:t>
            </w:r>
          </w:p>
          <w:p w14:paraId="24F274C8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30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Прокладка</w:t>
            </w:r>
          </w:p>
          <w:p w14:paraId="0476EC16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31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Внутренняя сторона режущей головки </w:t>
            </w:r>
          </w:p>
          <w:p w14:paraId="614BA9C8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32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Режущий нож</w:t>
            </w:r>
          </w:p>
          <w:p w14:paraId="2EBD5ACA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33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Внешняя гайка</w:t>
            </w:r>
          </w:p>
          <w:p w14:paraId="3150B7E6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34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Внешняя сторона режущей головки</w:t>
            </w:r>
          </w:p>
          <w:p w14:paraId="00ABB518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35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Гайка</w:t>
            </w:r>
          </w:p>
          <w:p w14:paraId="564F1895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А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Направление вращения</w:t>
            </w:r>
          </w:p>
          <w:p w14:paraId="336EF52E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В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Оптимальная область для покоса</w:t>
            </w:r>
          </w:p>
          <w:p w14:paraId="42C0BDFA" w14:textId="77777777" w:rsidR="003912B2" w:rsidRPr="00266211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С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Опасная область для </w:t>
            </w:r>
            <w:r w:rsidR="00D3561D">
              <w:rPr>
                <w:rFonts w:ascii="Arial" w:eastAsia="Batang" w:hAnsi="Arial" w:cs="Arial"/>
                <w:sz w:val="20"/>
                <w:szCs w:val="24"/>
              </w:rPr>
              <w:t>покоса</w:t>
            </w:r>
          </w:p>
        </w:tc>
        <w:tc>
          <w:tcPr>
            <w:tcW w:w="5103" w:type="dxa"/>
          </w:tcPr>
          <w:p w14:paraId="7744F89B" w14:textId="77777777" w:rsidR="00C26604" w:rsidRPr="003A51E3" w:rsidRDefault="00C26604" w:rsidP="00C26604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jc w:val="both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ВВЕДЕНИЕ</w:t>
            </w:r>
          </w:p>
          <w:p w14:paraId="2C025BE1" w14:textId="77777777" w:rsidR="00C26604" w:rsidRPr="00C26604" w:rsidRDefault="00C26604" w:rsidP="00C2660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6"/>
                <w:szCs w:val="24"/>
              </w:rPr>
            </w:pPr>
          </w:p>
          <w:p w14:paraId="718B8D18" w14:textId="77777777" w:rsidR="00C26604" w:rsidRDefault="00C26604" w:rsidP="00C2660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3A51E3">
              <w:rPr>
                <w:rFonts w:ascii="Arial" w:eastAsia="Batang" w:hAnsi="Arial" w:cs="Arial"/>
                <w:szCs w:val="24"/>
              </w:rPr>
              <w:t>Ваш триммер был разработан и изготовлен в соответствии с высокими стандартами надежности, удобства эксплуатации и безопасности для оператора. При надлежащем обращении устройство будет надежно и безотказно работать долгие годы</w:t>
            </w:r>
            <w:r w:rsidRPr="00C26604">
              <w:rPr>
                <w:rFonts w:ascii="Arial" w:eastAsia="Batang" w:hAnsi="Arial" w:cs="Arial"/>
                <w:sz w:val="20"/>
                <w:szCs w:val="24"/>
              </w:rPr>
              <w:t>.</w:t>
            </w:r>
          </w:p>
          <w:p w14:paraId="11B0C111" w14:textId="77777777" w:rsidR="00C26604" w:rsidRDefault="00C26604" w:rsidP="00D546D2">
            <w:pPr>
              <w:pStyle w:val="aa"/>
              <w:tabs>
                <w:tab w:val="left" w:pos="5591"/>
              </w:tabs>
              <w:ind w:left="33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</w:p>
          <w:p w14:paraId="44EB59A8" w14:textId="77777777" w:rsidR="00C26604" w:rsidRPr="003A51E3" w:rsidRDefault="00C26604" w:rsidP="00D546D2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 xml:space="preserve">ОБЩИЕ ПРАВИЛА </w:t>
            </w:r>
          </w:p>
          <w:p w14:paraId="13DB4984" w14:textId="77777777" w:rsidR="00C26604" w:rsidRPr="00D546D2" w:rsidRDefault="00C26604" w:rsidP="00D546D2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ТЕХНИКИ БЕЗОПАСНОСТИ</w:t>
            </w:r>
            <w:r w:rsidR="00D546D2" w:rsidRPr="00D546D2">
              <w:rPr>
                <w:rFonts w:ascii="Arial" w:eastAsia="Batang" w:hAnsi="Arial" w:cs="Arial"/>
                <w:b/>
                <w:sz w:val="24"/>
                <w:szCs w:val="24"/>
              </w:rPr>
              <w:t xml:space="preserve"> </w:t>
            </w:r>
            <w:r w:rsidR="00D546D2">
              <w:rPr>
                <w:rFonts w:ascii="Arial" w:eastAsia="Batang" w:hAnsi="Arial" w:cs="Arial"/>
                <w:b/>
                <w:sz w:val="24"/>
                <w:szCs w:val="24"/>
              </w:rPr>
              <w:t>ПРИ РАБОТЕ С ЭЛЕКТРООБОРУДОВАНИЕМ</w:t>
            </w:r>
          </w:p>
          <w:p w14:paraId="5EA00B5E" w14:textId="77777777" w:rsidR="00C26604" w:rsidRDefault="00C26604" w:rsidP="00C26604">
            <w:pPr>
              <w:pStyle w:val="aa"/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b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</w:tblGrid>
            <w:tr w:rsidR="00C26604" w:rsidRPr="00AD6D84" w14:paraId="1E007D48" w14:textId="77777777" w:rsidTr="00597BB5">
              <w:trPr>
                <w:trHeight w:val="429"/>
              </w:trPr>
              <w:tc>
                <w:tcPr>
                  <w:tcW w:w="4970" w:type="dxa"/>
                  <w:shd w:val="clear" w:color="auto" w:fill="000000"/>
                </w:tcPr>
                <w:p w14:paraId="3CE0FAC0" w14:textId="77777777" w:rsidR="00C26604" w:rsidRPr="00AD6D84" w:rsidRDefault="00C26604" w:rsidP="00C2660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ru-RU"/>
                    </w:rPr>
                    <w:drawing>
                      <wp:inline distT="0" distB="0" distL="0" distR="0" wp14:anchorId="3CA609B8" wp14:editId="55C7643A">
                        <wp:extent cx="257810" cy="193040"/>
                        <wp:effectExtent l="0" t="0" r="8890" b="0"/>
                        <wp:docPr id="5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354" b="16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D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26604">
                    <w:rPr>
                      <w:rFonts w:ascii="Arial" w:hAnsi="Arial" w:cs="Arial"/>
                      <w:b/>
                      <w:color w:val="FFFFFF"/>
                      <w:sz w:val="22"/>
                      <w:szCs w:val="20"/>
                    </w:rPr>
                    <w:t>ПРЕДУПРЕЖДЕНИЕ</w:t>
                  </w:r>
                </w:p>
              </w:tc>
            </w:tr>
            <w:tr w:rsidR="00C26604" w:rsidRPr="002E2AFB" w14:paraId="1D9BBE61" w14:textId="77777777" w:rsidTr="00597BB5">
              <w:tc>
                <w:tcPr>
                  <w:tcW w:w="4970" w:type="dxa"/>
                  <w:shd w:val="clear" w:color="auto" w:fill="auto"/>
                </w:tcPr>
                <w:p w14:paraId="13D2EB5B" w14:textId="77777777" w:rsidR="00C26604" w:rsidRPr="002E2AFB" w:rsidRDefault="00C26604" w:rsidP="00C26604">
                  <w:pPr>
                    <w:spacing w:before="29" w:line="204" w:lineRule="auto"/>
                    <w:ind w:left="40" w:right="62"/>
                    <w:contextualSpacing/>
                    <w:jc w:val="both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>Ознакомьтесь с инструкцией по  эксплуатации  устройства и правилами техники безопасности по работе с электрооборудованием.</w:t>
                  </w:r>
                  <w:r w:rsidRPr="00C26604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32"/>
                    </w:rPr>
                    <w:t xml:space="preserve"> </w:t>
                  </w:r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>В случае несоблюдения  данных правил  оператор может пострадать от воздействия электрического тока, получить ожоги  и иные травмы.</w:t>
                  </w:r>
                </w:p>
              </w:tc>
            </w:tr>
          </w:tbl>
          <w:p w14:paraId="7AE34B2D" w14:textId="77777777" w:rsidR="00C26604" w:rsidRPr="003A51E3" w:rsidRDefault="00C26604" w:rsidP="00C2660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b/>
                <w:sz w:val="18"/>
                <w:szCs w:val="24"/>
              </w:rPr>
            </w:pPr>
          </w:p>
          <w:p w14:paraId="7CC80989" w14:textId="77777777"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sz w:val="22"/>
                <w:szCs w:val="24"/>
              </w:rPr>
              <w:t>Сохраните все инструкции по технике безопасности для дальнейшего использования.</w:t>
            </w:r>
          </w:p>
          <w:p w14:paraId="2122C748" w14:textId="77777777"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10"/>
                <w:szCs w:val="24"/>
              </w:rPr>
            </w:pPr>
          </w:p>
          <w:p w14:paraId="4E43C808" w14:textId="77777777"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sz w:val="22"/>
                <w:szCs w:val="24"/>
              </w:rPr>
              <w:t>Понятие «устройство» в инструкциях по технике безопасности обозначает Ваше устройство с питанием от сети (шнура питания) или с питанием от аккумулятора (без шнура питания).</w:t>
            </w:r>
          </w:p>
          <w:p w14:paraId="195DC190" w14:textId="77777777" w:rsidR="00C26604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0"/>
                <w:szCs w:val="24"/>
              </w:rPr>
            </w:pPr>
          </w:p>
          <w:p w14:paraId="3CD75EF2" w14:textId="77777777" w:rsidR="00C26604" w:rsidRPr="003A51E3" w:rsidRDefault="00C26604" w:rsidP="00C26604">
            <w:pPr>
              <w:pStyle w:val="aa"/>
              <w:numPr>
                <w:ilvl w:val="1"/>
                <w:numId w:val="1"/>
              </w:numPr>
              <w:tabs>
                <w:tab w:val="left" w:pos="1156"/>
              </w:tabs>
              <w:ind w:left="742" w:hanging="709"/>
              <w:jc w:val="both"/>
              <w:rPr>
                <w:rFonts w:ascii="Arial" w:eastAsia="Batang" w:hAnsi="Arial" w:cs="Arial"/>
                <w:b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Cs w:val="24"/>
              </w:rPr>
              <w:t>ОБУЧЕНИЕ</w:t>
            </w:r>
          </w:p>
          <w:p w14:paraId="2D623525" w14:textId="77777777" w:rsidR="00C26604" w:rsidRDefault="00C26604" w:rsidP="00C26604">
            <w:pPr>
              <w:pStyle w:val="aa"/>
              <w:tabs>
                <w:tab w:val="left" w:pos="1156"/>
              </w:tabs>
              <w:ind w:left="33"/>
              <w:jc w:val="both"/>
              <w:rPr>
                <w:rFonts w:ascii="Arial" w:eastAsia="Batang" w:hAnsi="Arial" w:cs="Arial"/>
                <w:b/>
                <w:sz w:val="20"/>
                <w:szCs w:val="24"/>
              </w:rPr>
            </w:pPr>
          </w:p>
          <w:p w14:paraId="2B9D8E01" w14:textId="77777777"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7" w:name="_Toc535848146"/>
            <w:bookmarkStart w:id="38" w:name="_Toc535848475"/>
            <w:r w:rsidRPr="003A51E3">
              <w:rPr>
                <w:rFonts w:ascii="Arial" w:eastAsia="Batang" w:hAnsi="Arial" w:cs="Arial"/>
              </w:rPr>
              <w:t>Внимательно прочтите инструкцию по эксплуатации. Ознакомьтесь с настройками и правильным использованием устройства.</w:t>
            </w:r>
            <w:bookmarkEnd w:id="37"/>
            <w:bookmarkEnd w:id="38"/>
          </w:p>
          <w:p w14:paraId="565D93BB" w14:textId="77777777"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9" w:name="_Toc535848147"/>
            <w:bookmarkStart w:id="40" w:name="_Toc535848476"/>
            <w:r w:rsidRPr="003A51E3">
              <w:rPr>
                <w:rFonts w:ascii="Arial" w:eastAsia="Batang" w:hAnsi="Arial" w:cs="Arial"/>
              </w:rPr>
              <w:t>Данное устройство не предназначено для использования лицами с ограниченными физическими, сенсорными или умственными способностями, не имеющих необходимых  опыта и знаний, а также лицами, не ознакомленными с руководством по эксплуатации устройства.</w:t>
            </w:r>
            <w:bookmarkEnd w:id="39"/>
            <w:bookmarkEnd w:id="40"/>
            <w:r w:rsidRPr="003A51E3">
              <w:rPr>
                <w:rFonts w:ascii="Arial" w:eastAsia="Batang" w:hAnsi="Arial" w:cs="Arial"/>
              </w:rPr>
              <w:t xml:space="preserve"> </w:t>
            </w:r>
          </w:p>
          <w:p w14:paraId="5EF93ED4" w14:textId="77777777"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r w:rsidRPr="003A51E3">
              <w:rPr>
                <w:rFonts w:ascii="Arial" w:eastAsia="Batang" w:hAnsi="Arial" w:cs="Arial"/>
              </w:rPr>
              <w:t>Местные нормативные правила могут ограничивать возраст оператора.</w:t>
            </w:r>
            <w:bookmarkStart w:id="41" w:name="_Toc535848149"/>
            <w:bookmarkStart w:id="42" w:name="_Toc535848478"/>
          </w:p>
          <w:p w14:paraId="1AEC3950" w14:textId="77777777" w:rsidR="00D3561D" w:rsidRPr="00D3561D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  <w:sz w:val="20"/>
              </w:rPr>
            </w:pPr>
            <w:r w:rsidRPr="003A51E3">
              <w:rPr>
                <w:rFonts w:ascii="Arial" w:eastAsia="Batang" w:hAnsi="Arial" w:cs="Arial"/>
              </w:rPr>
              <w:t>Помните, что оператор или пользователь несут ответственность за возникновение несчастных случаев или опасных ситуаций, связанных с причинением вреда другим людям или их имуществу.</w:t>
            </w:r>
            <w:bookmarkEnd w:id="41"/>
            <w:bookmarkEnd w:id="42"/>
          </w:p>
        </w:tc>
      </w:tr>
    </w:tbl>
    <w:p w14:paraId="2FEF17FA" w14:textId="77777777" w:rsidR="00EC5811" w:rsidRPr="00266211" w:rsidRDefault="00EC5811"/>
    <w:p w14:paraId="02779363" w14:textId="77777777" w:rsidR="008D275F" w:rsidRPr="00266211" w:rsidRDefault="008D275F"/>
    <w:p w14:paraId="405DEDF8" w14:textId="77777777" w:rsidR="008D275F" w:rsidRPr="00266211" w:rsidRDefault="008D275F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7"/>
      </w:tblGrid>
      <w:tr w:rsidR="00D3561D" w14:paraId="09EB00DC" w14:textId="77777777" w:rsidTr="00393A92">
        <w:tc>
          <w:tcPr>
            <w:tcW w:w="5388" w:type="dxa"/>
          </w:tcPr>
          <w:p w14:paraId="6E7F14FD" w14:textId="77777777" w:rsidR="00D3561D" w:rsidRPr="00D3561D" w:rsidRDefault="00D3561D" w:rsidP="00D3561D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hAnsi="Arial" w:cs="Arial"/>
                <w:b/>
                <w:sz w:val="22"/>
                <w:szCs w:val="24"/>
              </w:rPr>
            </w:pPr>
            <w:bookmarkStart w:id="43" w:name="_Toc535848150"/>
            <w:bookmarkStart w:id="44" w:name="_Toc535848479"/>
            <w:r w:rsidRPr="00D3561D">
              <w:rPr>
                <w:rFonts w:ascii="Arial" w:hAnsi="Arial" w:cs="Arial"/>
                <w:b/>
                <w:sz w:val="22"/>
                <w:szCs w:val="24"/>
              </w:rPr>
              <w:t>3.2      ПОДГОТОВКА</w:t>
            </w:r>
            <w:bookmarkEnd w:id="43"/>
            <w:bookmarkEnd w:id="44"/>
            <w:r w:rsidRPr="00D3561D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  <w:p w14:paraId="1C553336" w14:textId="77777777" w:rsidR="00D3561D" w:rsidRPr="00D3561D" w:rsidRDefault="00D3561D" w:rsidP="00D3561D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hAnsi="Arial" w:cs="Arial"/>
                <w:sz w:val="22"/>
                <w:szCs w:val="24"/>
              </w:rPr>
            </w:pPr>
          </w:p>
          <w:p w14:paraId="0B9A577E" w14:textId="77777777" w:rsidR="00D3561D" w:rsidRPr="00D3561D" w:rsidRDefault="00D3561D" w:rsidP="00D3561D">
            <w:pPr>
              <w:numPr>
                <w:ilvl w:val="0"/>
                <w:numId w:val="3"/>
              </w:numPr>
              <w:ind w:left="317" w:right="317"/>
              <w:contextualSpacing/>
              <w:jc w:val="both"/>
              <w:outlineLvl w:val="1"/>
              <w:rPr>
                <w:rFonts w:ascii="Arial" w:hAnsi="Arial" w:cs="Arial"/>
                <w:sz w:val="22"/>
                <w:szCs w:val="24"/>
              </w:rPr>
            </w:pPr>
            <w:bookmarkStart w:id="45" w:name="_Toc535848151"/>
            <w:bookmarkStart w:id="46" w:name="_Toc535848480"/>
            <w:r w:rsidRPr="00D3561D">
              <w:rPr>
                <w:rFonts w:ascii="Arial" w:hAnsi="Arial" w:cs="Arial"/>
                <w:sz w:val="22"/>
                <w:szCs w:val="24"/>
              </w:rPr>
              <w:t>Перед использованием проверьте блок питания на предмет наличия повреждений или следов из</w:t>
            </w:r>
            <w:r w:rsidRPr="003A51E3">
              <w:rPr>
                <w:rFonts w:ascii="Arial" w:hAnsi="Arial" w:cs="Arial"/>
                <w:sz w:val="22"/>
                <w:szCs w:val="24"/>
              </w:rPr>
              <w:t>носа. В случае повреждения блока питания</w:t>
            </w:r>
            <w:r w:rsidRPr="00D3561D">
              <w:rPr>
                <w:rFonts w:ascii="Arial" w:hAnsi="Arial" w:cs="Arial"/>
                <w:sz w:val="22"/>
                <w:szCs w:val="24"/>
              </w:rPr>
              <w:t xml:space="preserve"> в процессе использования,</w:t>
            </w:r>
            <w:r w:rsidRPr="003A51E3">
              <w:rPr>
                <w:rFonts w:ascii="Arial" w:hAnsi="Arial" w:cs="Arial"/>
                <w:sz w:val="22"/>
                <w:szCs w:val="24"/>
              </w:rPr>
              <w:t xml:space="preserve"> немедленно остановите устройство и извлеките блок</w:t>
            </w:r>
            <w:r w:rsidRPr="00D3561D">
              <w:rPr>
                <w:rFonts w:ascii="Arial" w:hAnsi="Arial" w:cs="Arial"/>
                <w:sz w:val="22"/>
                <w:szCs w:val="24"/>
              </w:rPr>
              <w:t xml:space="preserve"> питания. Не используйте устройство, </w:t>
            </w:r>
            <w:r w:rsidRPr="003A51E3">
              <w:rPr>
                <w:rFonts w:ascii="Arial" w:hAnsi="Arial" w:cs="Arial"/>
                <w:sz w:val="22"/>
                <w:szCs w:val="24"/>
              </w:rPr>
              <w:t>если блок питания</w:t>
            </w:r>
            <w:r w:rsidRPr="00D3561D">
              <w:rPr>
                <w:rFonts w:ascii="Arial" w:hAnsi="Arial" w:cs="Arial"/>
                <w:sz w:val="22"/>
                <w:szCs w:val="24"/>
              </w:rPr>
              <w:t xml:space="preserve"> поврежден, или на нем имеются следы износа.</w:t>
            </w:r>
            <w:bookmarkEnd w:id="45"/>
            <w:bookmarkEnd w:id="46"/>
            <w:r w:rsidRPr="00D3561D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3B1B2B14" w14:textId="77777777" w:rsidR="00D3561D" w:rsidRPr="00D3561D" w:rsidRDefault="00D3561D" w:rsidP="00D3561D">
            <w:pPr>
              <w:ind w:left="317" w:right="317"/>
              <w:contextualSpacing/>
              <w:jc w:val="both"/>
              <w:outlineLvl w:val="1"/>
              <w:rPr>
                <w:rFonts w:ascii="Arial" w:hAnsi="Arial" w:cs="Arial"/>
                <w:sz w:val="22"/>
                <w:szCs w:val="24"/>
              </w:rPr>
            </w:pPr>
          </w:p>
          <w:p w14:paraId="1C5081D9" w14:textId="77777777" w:rsidR="00D3561D" w:rsidRPr="003A51E3" w:rsidRDefault="00D3561D" w:rsidP="00D3561D">
            <w:pPr>
              <w:numPr>
                <w:ilvl w:val="0"/>
                <w:numId w:val="3"/>
              </w:numPr>
              <w:ind w:left="317" w:right="317"/>
              <w:contextualSpacing/>
              <w:jc w:val="both"/>
              <w:rPr>
                <w:rFonts w:ascii="Arial" w:hAnsi="Arial" w:cs="Arial"/>
                <w:sz w:val="22"/>
                <w:szCs w:val="24"/>
              </w:rPr>
            </w:pPr>
            <w:bookmarkStart w:id="47" w:name="_Hlk2102732"/>
            <w:r w:rsidRPr="003A51E3">
              <w:rPr>
                <w:rFonts w:ascii="Arial" w:hAnsi="Arial" w:cs="Arial"/>
                <w:sz w:val="22"/>
                <w:szCs w:val="24"/>
              </w:rPr>
              <w:t xml:space="preserve">Перед использованием </w:t>
            </w:r>
            <w:r w:rsidRPr="00D3561D">
              <w:rPr>
                <w:rFonts w:ascii="Arial" w:hAnsi="Arial" w:cs="Arial"/>
                <w:sz w:val="22"/>
                <w:szCs w:val="24"/>
              </w:rPr>
              <w:t>устр</w:t>
            </w:r>
            <w:r w:rsidRPr="003A51E3">
              <w:rPr>
                <w:rFonts w:ascii="Arial" w:hAnsi="Arial" w:cs="Arial"/>
                <w:sz w:val="22"/>
                <w:szCs w:val="24"/>
              </w:rPr>
              <w:t xml:space="preserve">ойства   необходимо проверить его </w:t>
            </w:r>
            <w:r w:rsidRPr="00D3561D">
              <w:rPr>
                <w:rFonts w:ascii="Arial" w:hAnsi="Arial" w:cs="Arial"/>
                <w:sz w:val="22"/>
                <w:szCs w:val="24"/>
              </w:rPr>
              <w:t>исходную комплектацию, наличие и сохранность   защитных кожухов и экранов</w:t>
            </w:r>
            <w:bookmarkEnd w:id="47"/>
            <w:r w:rsidRPr="00D3561D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579224AB" w14:textId="77777777" w:rsidR="00D3561D" w:rsidRDefault="00D3561D" w:rsidP="00D3561D">
            <w:pPr>
              <w:pStyle w:val="aa"/>
              <w:rPr>
                <w:rFonts w:ascii="Arial" w:hAnsi="Arial" w:cs="Arial"/>
                <w:sz w:val="20"/>
                <w:szCs w:val="24"/>
              </w:rPr>
            </w:pPr>
          </w:p>
          <w:p w14:paraId="1C958EDD" w14:textId="77777777" w:rsidR="00D3561D" w:rsidRPr="00D3561D" w:rsidRDefault="00D3561D" w:rsidP="00D3561D">
            <w:pPr>
              <w:tabs>
                <w:tab w:val="left" w:pos="5591"/>
              </w:tabs>
              <w:ind w:left="34"/>
              <w:contextualSpacing/>
              <w:jc w:val="both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3561D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3A51E3">
              <w:rPr>
                <w:rFonts w:ascii="Arial" w:hAnsi="Arial" w:cs="Arial"/>
                <w:b/>
                <w:sz w:val="22"/>
                <w:szCs w:val="20"/>
              </w:rPr>
              <w:t>.3</w:t>
            </w:r>
            <w:r w:rsidRPr="00D3561D">
              <w:rPr>
                <w:rFonts w:ascii="Arial" w:hAnsi="Arial" w:cs="Arial"/>
                <w:b/>
                <w:sz w:val="22"/>
                <w:szCs w:val="20"/>
              </w:rPr>
              <w:t xml:space="preserve">     ЭКСПЛУАТАЦИЯ</w:t>
            </w:r>
          </w:p>
          <w:p w14:paraId="3096667D" w14:textId="77777777" w:rsidR="00D3561D" w:rsidRPr="00D3561D" w:rsidRDefault="00D3561D" w:rsidP="00D3561D">
            <w:pPr>
              <w:tabs>
                <w:tab w:val="left" w:pos="5591"/>
              </w:tabs>
              <w:ind w:left="317"/>
              <w:contextualSpacing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14E697B7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D3561D">
              <w:rPr>
                <w:rFonts w:ascii="Arial" w:hAnsi="Arial" w:cs="Arial"/>
                <w:sz w:val="22"/>
                <w:szCs w:val="20"/>
              </w:rPr>
              <w:t xml:space="preserve">При работе с триммером соблюдайте меры предосторожности в зоне прохождения электрических кабелей. </w:t>
            </w:r>
          </w:p>
          <w:p w14:paraId="6D56F3D6" w14:textId="77777777"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hAnsi="Arial" w:cs="Arial"/>
                <w:sz w:val="22"/>
                <w:szCs w:val="20"/>
              </w:rPr>
            </w:pPr>
          </w:p>
          <w:p w14:paraId="3BD546F6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3561D">
              <w:rPr>
                <w:rFonts w:ascii="Arial" w:hAnsi="Arial" w:cs="Arial"/>
                <w:sz w:val="22"/>
                <w:szCs w:val="20"/>
              </w:rPr>
              <w:t xml:space="preserve">Во время работы с устройством используйте защитные очки и закрытую обувь из прочных материалов. </w:t>
            </w:r>
          </w:p>
          <w:p w14:paraId="00102CB4" w14:textId="77777777"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hAnsi="Arial" w:cs="Arial"/>
                <w:sz w:val="22"/>
                <w:szCs w:val="20"/>
              </w:rPr>
            </w:pPr>
          </w:p>
          <w:p w14:paraId="078FA6FF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3561D">
              <w:rPr>
                <w:rFonts w:ascii="Arial" w:hAnsi="Arial" w:cs="Arial"/>
                <w:sz w:val="22"/>
                <w:szCs w:val="20"/>
              </w:rPr>
              <w:t>Не используйте электрооб</w:t>
            </w:r>
            <w:r w:rsidR="00D574FE">
              <w:rPr>
                <w:rFonts w:ascii="Arial" w:hAnsi="Arial" w:cs="Arial"/>
                <w:sz w:val="22"/>
                <w:szCs w:val="20"/>
              </w:rPr>
              <w:t xml:space="preserve">орудование во время </w:t>
            </w:r>
            <w:r w:rsidRPr="00D3561D">
              <w:rPr>
                <w:rFonts w:ascii="Arial" w:hAnsi="Arial" w:cs="Arial"/>
                <w:sz w:val="22"/>
                <w:szCs w:val="20"/>
              </w:rPr>
              <w:t>дождя, грозы,  при появлении молний.</w:t>
            </w:r>
          </w:p>
          <w:p w14:paraId="2D06418E" w14:textId="77777777" w:rsidR="00D3561D" w:rsidRPr="00D3561D" w:rsidRDefault="00D3561D" w:rsidP="00D3561D">
            <w:pPr>
              <w:ind w:left="720"/>
              <w:contextualSpacing/>
              <w:jc w:val="both"/>
              <w:outlineLvl w:val="1"/>
              <w:rPr>
                <w:rFonts w:asciiTheme="minorHAnsi" w:hAnsiTheme="minorHAnsi" w:cstheme="minorBidi"/>
                <w:spacing w:val="-1"/>
                <w:sz w:val="22"/>
                <w:szCs w:val="20"/>
              </w:rPr>
            </w:pPr>
          </w:p>
          <w:p w14:paraId="640DBF91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hAnsi="Arial" w:cs="Arial"/>
                <w:spacing w:val="-1"/>
                <w:sz w:val="22"/>
                <w:szCs w:val="20"/>
              </w:rPr>
            </w:pPr>
            <w:r w:rsidRPr="00D3561D">
              <w:rPr>
                <w:rFonts w:ascii="Arial" w:hAnsi="Arial" w:cs="Arial"/>
                <w:spacing w:val="-1"/>
                <w:sz w:val="22"/>
                <w:szCs w:val="20"/>
              </w:rPr>
              <w:t>Используйте устройство в течение светового дня или в условиях хорошего искусственного освещения.</w:t>
            </w:r>
          </w:p>
          <w:p w14:paraId="7E7B0346" w14:textId="77777777" w:rsidR="00D3561D" w:rsidRDefault="00D3561D"/>
        </w:tc>
        <w:tc>
          <w:tcPr>
            <w:tcW w:w="5067" w:type="dxa"/>
          </w:tcPr>
          <w:p w14:paraId="5039A052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3561D">
              <w:rPr>
                <w:rFonts w:ascii="Arial" w:hAnsi="Arial" w:cs="Arial"/>
                <w:sz w:val="22"/>
                <w:szCs w:val="20"/>
              </w:rPr>
              <w:t>Никогда не пользуйтесь устройством с поврежденными или отсутствующими защитными кожухами или экранами.</w:t>
            </w:r>
          </w:p>
          <w:p w14:paraId="4DC8486C" w14:textId="77777777"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hAnsi="Arial" w:cs="Arial"/>
                <w:sz w:val="22"/>
                <w:szCs w:val="20"/>
              </w:rPr>
            </w:pPr>
            <w:r w:rsidRPr="00D3561D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178F40E3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3561D">
              <w:rPr>
                <w:rFonts w:ascii="Arial" w:hAnsi="Arial" w:cs="Arial"/>
                <w:sz w:val="22"/>
                <w:szCs w:val="20"/>
              </w:rPr>
              <w:t xml:space="preserve">Включайте двигатель только тогда, когда руки и ноги находятся на достаточном удалении от режущих элементов устройства. </w:t>
            </w:r>
          </w:p>
          <w:p w14:paraId="6DB8FC49" w14:textId="77777777"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hAnsi="Arial" w:cs="Arial"/>
                <w:sz w:val="22"/>
                <w:szCs w:val="20"/>
              </w:rPr>
            </w:pPr>
          </w:p>
          <w:p w14:paraId="6CB362B8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hAnsi="Arial" w:cs="Arial"/>
                <w:sz w:val="32"/>
              </w:rPr>
            </w:pPr>
            <w:r w:rsidRPr="00D3561D">
              <w:rPr>
                <w:rFonts w:ascii="Arial" w:hAnsi="Arial" w:cs="Arial"/>
                <w:sz w:val="22"/>
                <w:szCs w:val="20"/>
              </w:rPr>
              <w:t>Всегда выключайте электроприбор из сети электропитания (т.е. вынимайте вилку из сети, отсоединяйте от внешнего питающего устройства</w:t>
            </w:r>
            <w:r w:rsidRPr="003A51E3">
              <w:rPr>
                <w:rFonts w:ascii="Arial" w:hAnsi="Arial" w:cs="Arial"/>
                <w:sz w:val="22"/>
                <w:szCs w:val="20"/>
              </w:rPr>
              <w:t xml:space="preserve"> и/или извлеките съемную аккумуляторную батарею</w:t>
            </w:r>
            <w:r w:rsidRPr="00D3561D">
              <w:rPr>
                <w:rFonts w:ascii="Arial" w:hAnsi="Arial" w:cs="Arial"/>
                <w:sz w:val="22"/>
                <w:szCs w:val="20"/>
              </w:rPr>
              <w:t>):</w:t>
            </w:r>
            <w:r w:rsidRPr="00D3561D">
              <w:rPr>
                <w:rFonts w:ascii="Arial" w:hAnsi="Arial" w:cs="Arial"/>
                <w:sz w:val="32"/>
              </w:rPr>
              <w:t xml:space="preserve"> </w:t>
            </w:r>
          </w:p>
          <w:p w14:paraId="38DF23C1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ind w:left="600" w:right="317"/>
              <w:jc w:val="both"/>
              <w:rPr>
                <w:rFonts w:ascii="Arial" w:hAnsi="Arial" w:cs="Arial"/>
                <w:szCs w:val="20"/>
              </w:rPr>
            </w:pPr>
            <w:bookmarkStart w:id="48" w:name="_Toc535848163"/>
            <w:bookmarkStart w:id="49" w:name="_Toc535848492"/>
            <w:r w:rsidRPr="003A51E3">
              <w:rPr>
                <w:rFonts w:ascii="Arial" w:hAnsi="Arial" w:cs="Arial"/>
                <w:szCs w:val="20"/>
              </w:rPr>
              <w:t>в случае если устройство находится без присмотра;</w:t>
            </w:r>
            <w:bookmarkEnd w:id="48"/>
            <w:bookmarkEnd w:id="49"/>
          </w:p>
          <w:p w14:paraId="636B8724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50" w:name="_Toc535848164"/>
            <w:bookmarkStart w:id="51" w:name="_Toc535848493"/>
            <w:r w:rsidRPr="003A51E3">
              <w:rPr>
                <w:rFonts w:ascii="Arial" w:hAnsi="Arial" w:cs="Arial"/>
                <w:szCs w:val="20"/>
              </w:rPr>
              <w:t>перед очисткой защитных приспособлений;</w:t>
            </w:r>
            <w:bookmarkEnd w:id="50"/>
            <w:bookmarkEnd w:id="51"/>
          </w:p>
          <w:p w14:paraId="2F2C5CBA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52" w:name="_Toc535848165"/>
            <w:bookmarkStart w:id="53" w:name="_Toc535848494"/>
            <w:r w:rsidRPr="003A51E3">
              <w:rPr>
                <w:rFonts w:ascii="Arial" w:hAnsi="Arial" w:cs="Arial"/>
                <w:szCs w:val="20"/>
              </w:rPr>
              <w:t>перед проверкой, очисткой электрооборудования или работы с ним;</w:t>
            </w:r>
            <w:bookmarkEnd w:id="52"/>
            <w:bookmarkEnd w:id="53"/>
          </w:p>
          <w:p w14:paraId="53EE0D95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r w:rsidRPr="003A51E3">
              <w:rPr>
                <w:rFonts w:ascii="Arial" w:hAnsi="Arial" w:cs="Arial"/>
                <w:szCs w:val="20"/>
              </w:rPr>
              <w:t>после попадания инородного предмета в устройство;</w:t>
            </w:r>
          </w:p>
          <w:p w14:paraId="6E8BE7F1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54" w:name="_Toc535848167"/>
            <w:bookmarkStart w:id="55" w:name="_Toc535848496"/>
            <w:r w:rsidRPr="003A51E3">
              <w:rPr>
                <w:rFonts w:ascii="Arial" w:hAnsi="Arial" w:cs="Arial"/>
                <w:szCs w:val="20"/>
              </w:rPr>
              <w:t>в случае если устройство начинает нехарактерно вибрировать</w:t>
            </w:r>
            <w:bookmarkEnd w:id="54"/>
            <w:bookmarkEnd w:id="55"/>
            <w:r w:rsidRPr="003A51E3">
              <w:rPr>
                <w:rFonts w:ascii="Arial" w:hAnsi="Arial" w:cs="Arial"/>
                <w:szCs w:val="20"/>
              </w:rPr>
              <w:t>.</w:t>
            </w:r>
          </w:p>
          <w:p w14:paraId="084DE817" w14:textId="77777777" w:rsidR="00D3561D" w:rsidRPr="003A51E3" w:rsidRDefault="00D3561D" w:rsidP="00D3561D">
            <w:pPr>
              <w:pStyle w:val="aa"/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</w:p>
          <w:p w14:paraId="2FCD5E3F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spacing w:line="276" w:lineRule="auto"/>
              <w:ind w:left="317" w:right="175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>Избегайте контакта с   режущими элементами  во время работы и отключения устройства – это может привести к травмам.</w:t>
            </w:r>
          </w:p>
          <w:p w14:paraId="74A570F3" w14:textId="77777777" w:rsidR="00D3561D" w:rsidRDefault="00D3561D"/>
        </w:tc>
      </w:tr>
    </w:tbl>
    <w:p w14:paraId="178C9EAA" w14:textId="77777777" w:rsidR="008D275F" w:rsidRPr="00266211" w:rsidRDefault="008D275F"/>
    <w:p w14:paraId="08AF8FB7" w14:textId="77777777" w:rsidR="008D275F" w:rsidRPr="00266211" w:rsidRDefault="008D275F"/>
    <w:p w14:paraId="52291C8C" w14:textId="77777777" w:rsidR="008D275F" w:rsidRPr="00266211" w:rsidRDefault="008D275F"/>
    <w:p w14:paraId="0E390220" w14:textId="77777777" w:rsidR="008D275F" w:rsidRDefault="008D275F"/>
    <w:p w14:paraId="3C13423E" w14:textId="77777777" w:rsidR="00D3561D" w:rsidRDefault="00D3561D"/>
    <w:p w14:paraId="49E11C57" w14:textId="77777777" w:rsidR="00D3561D" w:rsidRDefault="00D3561D"/>
    <w:p w14:paraId="5C090AF3" w14:textId="77777777" w:rsidR="00D3561D" w:rsidRDefault="00D3561D"/>
    <w:p w14:paraId="61F5E1D8" w14:textId="77777777" w:rsidR="00D3561D" w:rsidRDefault="00D3561D"/>
    <w:p w14:paraId="30E605F1" w14:textId="77777777" w:rsidR="003A51E3" w:rsidRDefault="003A51E3"/>
    <w:p w14:paraId="037ECCAA" w14:textId="77777777" w:rsidR="00D3561D" w:rsidRDefault="00D3561D"/>
    <w:p w14:paraId="327E4EA1" w14:textId="77777777" w:rsidR="00D3561D" w:rsidRDefault="00D3561D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7"/>
      </w:tblGrid>
      <w:tr w:rsidR="00D3561D" w14:paraId="32C907E3" w14:textId="77777777" w:rsidTr="00393A92">
        <w:tc>
          <w:tcPr>
            <w:tcW w:w="5388" w:type="dxa"/>
          </w:tcPr>
          <w:p w14:paraId="329B4B29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7" w:right="175"/>
              <w:contextualSpacing/>
              <w:jc w:val="both"/>
              <w:rPr>
                <w:rFonts w:ascii="Arial" w:hAnsi="Arial" w:cs="Arial"/>
                <w:sz w:val="22"/>
                <w:szCs w:val="24"/>
              </w:rPr>
            </w:pPr>
            <w:r w:rsidRPr="00D3561D">
              <w:rPr>
                <w:rFonts w:ascii="Arial" w:hAnsi="Arial" w:cs="Arial"/>
                <w:sz w:val="22"/>
                <w:szCs w:val="24"/>
              </w:rPr>
              <w:t>Регулярно удаляйте остатки скошенной травы из вентиляционных отверстий устройства.</w:t>
            </w:r>
          </w:p>
          <w:p w14:paraId="0A9F211D" w14:textId="77777777" w:rsidR="00D3561D" w:rsidRDefault="00D3561D"/>
          <w:p w14:paraId="15C61860" w14:textId="77777777" w:rsidR="00D3561D" w:rsidRPr="00D3561D" w:rsidRDefault="00D3561D" w:rsidP="00D3561D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hAnsi="Arial" w:cs="Arial"/>
                <w:b/>
                <w:sz w:val="22"/>
                <w:szCs w:val="24"/>
              </w:rPr>
            </w:pPr>
            <w:bookmarkStart w:id="56" w:name="_Toc535848171"/>
            <w:bookmarkStart w:id="57" w:name="_Toc535848500"/>
            <w:r w:rsidRPr="00D3561D">
              <w:rPr>
                <w:rFonts w:ascii="Arial" w:hAnsi="Arial" w:cs="Arial"/>
                <w:b/>
                <w:sz w:val="22"/>
                <w:szCs w:val="24"/>
              </w:rPr>
              <w:t>3.4      ТЕХНИЧЕСКОЕ  ОБСЛУЖИВАНИЕ</w:t>
            </w:r>
            <w:bookmarkEnd w:id="56"/>
            <w:bookmarkEnd w:id="57"/>
          </w:p>
          <w:p w14:paraId="6BA1CF3F" w14:textId="77777777" w:rsidR="00D3561D" w:rsidRPr="00D3561D" w:rsidRDefault="00D3561D" w:rsidP="00D3561D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hAnsi="Arial" w:cs="Arial"/>
                <w:sz w:val="10"/>
                <w:szCs w:val="24"/>
              </w:rPr>
            </w:pPr>
          </w:p>
          <w:p w14:paraId="3998A2D1" w14:textId="77777777" w:rsidR="00D3561D" w:rsidRPr="003A51E3" w:rsidRDefault="00D3561D" w:rsidP="00D3561D">
            <w:pPr>
              <w:pStyle w:val="aa"/>
              <w:numPr>
                <w:ilvl w:val="0"/>
                <w:numId w:val="6"/>
              </w:numPr>
              <w:tabs>
                <w:tab w:val="left" w:pos="5591"/>
              </w:tabs>
              <w:spacing w:line="276" w:lineRule="auto"/>
              <w:ind w:left="318" w:right="318"/>
              <w:jc w:val="both"/>
              <w:outlineLvl w:val="1"/>
              <w:rPr>
                <w:rFonts w:ascii="Arial" w:hAnsi="Arial" w:cs="Arial"/>
              </w:rPr>
            </w:pPr>
            <w:r w:rsidRPr="003A51E3">
              <w:rPr>
                <w:rFonts w:ascii="Arial" w:hAnsi="Arial" w:cs="Arial"/>
                <w:szCs w:val="24"/>
              </w:rPr>
              <w:t>Отключите электрооборудование от сети электропитания (т.е. выньте вилку из сети, отсоедините внешнее питающее устр</w:t>
            </w:r>
            <w:bookmarkStart w:id="58" w:name="_Toc535848173"/>
            <w:bookmarkStart w:id="59" w:name="_Toc535848502"/>
            <w:r w:rsidRPr="003A51E3">
              <w:rPr>
                <w:rFonts w:ascii="Arial" w:hAnsi="Arial" w:cs="Arial"/>
                <w:szCs w:val="24"/>
              </w:rPr>
              <w:t xml:space="preserve">ойство и (или) извлеките съемную </w:t>
            </w:r>
            <w:r w:rsidRPr="003A51E3">
              <w:rPr>
                <w:rFonts w:ascii="Arial" w:hAnsi="Arial" w:cs="Arial"/>
              </w:rPr>
              <w:t>аккумуляторную батарею) перед проведением очистки или технического обслуживания.</w:t>
            </w:r>
            <w:bookmarkEnd w:id="58"/>
            <w:bookmarkEnd w:id="59"/>
          </w:p>
          <w:p w14:paraId="2FAAFA61" w14:textId="77777777" w:rsidR="003A51E3" w:rsidRPr="001D2527" w:rsidRDefault="003A51E3" w:rsidP="003A51E3">
            <w:pPr>
              <w:pStyle w:val="aa"/>
              <w:tabs>
                <w:tab w:val="left" w:pos="5591"/>
              </w:tabs>
              <w:spacing w:line="276" w:lineRule="auto"/>
              <w:ind w:left="318" w:right="318"/>
              <w:jc w:val="both"/>
              <w:outlineLvl w:val="1"/>
              <w:rPr>
                <w:rFonts w:ascii="Arial" w:hAnsi="Arial" w:cs="Arial"/>
                <w:sz w:val="12"/>
              </w:rPr>
            </w:pPr>
          </w:p>
          <w:p w14:paraId="4D541588" w14:textId="77777777"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3A51E3">
              <w:rPr>
                <w:rFonts w:ascii="Arial" w:hAnsi="Arial" w:cs="Arial"/>
                <w:sz w:val="22"/>
              </w:rPr>
              <w:t>Используйте только оригинальные запасные части и расходные материалы, поставляемые производителем.</w:t>
            </w:r>
          </w:p>
          <w:p w14:paraId="2DCAE863" w14:textId="77777777"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hAnsi="Arial" w:cs="Arial"/>
                <w:sz w:val="12"/>
              </w:rPr>
            </w:pPr>
          </w:p>
          <w:p w14:paraId="5C41D99B" w14:textId="77777777"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hAnsi="Arial" w:cs="Arial"/>
                <w:sz w:val="22"/>
              </w:rPr>
            </w:pPr>
            <w:bookmarkStart w:id="60" w:name="_Hlk2607780"/>
            <w:r w:rsidRPr="003A51E3">
              <w:rPr>
                <w:rFonts w:ascii="Arial" w:hAnsi="Arial" w:cs="Arial"/>
                <w:sz w:val="22"/>
              </w:rPr>
              <w:t>Регулярно проверяйте исправность электрооборудование и поддерживайте его в рабочем состоянии. Доверяйте ремонт устройства только авторизованным  сервисным центрам</w:t>
            </w:r>
            <w:bookmarkEnd w:id="60"/>
            <w:r w:rsidRPr="003A51E3">
              <w:rPr>
                <w:rFonts w:ascii="Arial" w:hAnsi="Arial" w:cs="Arial"/>
                <w:sz w:val="22"/>
              </w:rPr>
              <w:t>.</w:t>
            </w:r>
          </w:p>
          <w:p w14:paraId="6545FFA0" w14:textId="77777777"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hAnsi="Arial" w:cs="Arial"/>
                <w:sz w:val="12"/>
              </w:rPr>
            </w:pPr>
          </w:p>
          <w:p w14:paraId="496C81AE" w14:textId="77777777" w:rsidR="003A51E3" w:rsidRPr="003A51E3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3A51E3">
              <w:rPr>
                <w:rFonts w:ascii="Arial" w:hAnsi="Arial" w:cs="Arial"/>
                <w:sz w:val="22"/>
              </w:rPr>
              <w:t>Если устройство не используется, храните его в недоступном для детей месте.</w:t>
            </w:r>
          </w:p>
          <w:p w14:paraId="62B7C0E8" w14:textId="77777777" w:rsidR="00D3561D" w:rsidRPr="003A51E3" w:rsidRDefault="00D3561D" w:rsidP="003A51E3">
            <w:pPr>
              <w:pStyle w:val="aa"/>
              <w:ind w:left="318"/>
              <w:rPr>
                <w:b/>
              </w:rPr>
            </w:pPr>
          </w:p>
          <w:p w14:paraId="3E70762C" w14:textId="77777777" w:rsidR="003A51E3" w:rsidRPr="003A51E3" w:rsidRDefault="003A51E3" w:rsidP="003A51E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A51E3">
              <w:rPr>
                <w:rFonts w:ascii="Arial" w:hAnsi="Arial" w:cs="Arial"/>
                <w:b/>
                <w:sz w:val="22"/>
              </w:rPr>
              <w:t>3.5      СЕРВИСНОЕ ОБСЛУЖИВАНИЕ</w:t>
            </w:r>
          </w:p>
          <w:p w14:paraId="7B72536B" w14:textId="77777777" w:rsidR="003A51E3" w:rsidRDefault="003A51E3" w:rsidP="003A51E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BF71D1D" w14:textId="77777777" w:rsidR="003A51E3" w:rsidRPr="003A51E3" w:rsidRDefault="003A51E3" w:rsidP="003A51E3">
            <w:pPr>
              <w:widowControl w:val="0"/>
              <w:tabs>
                <w:tab w:val="left" w:pos="426"/>
                <w:tab w:val="right" w:pos="4962"/>
              </w:tabs>
              <w:autoSpaceDE w:val="0"/>
              <w:autoSpaceDN w:val="0"/>
              <w:ind w:right="176"/>
              <w:jc w:val="both"/>
              <w:rPr>
                <w:rFonts w:ascii="Arial" w:eastAsia="Arial Black" w:hAnsi="Arial" w:cs="Arial"/>
                <w:sz w:val="22"/>
                <w:szCs w:val="20"/>
                <w:lang w:bidi="en-US"/>
              </w:rPr>
            </w:pPr>
            <w:r w:rsidRPr="003A51E3">
              <w:rPr>
                <w:rFonts w:ascii="Arial" w:eastAsia="Arial Black" w:hAnsi="Arial" w:cs="Arial"/>
                <w:sz w:val="22"/>
                <w:szCs w:val="20"/>
                <w:lang w:bidi="en-US"/>
              </w:rPr>
              <w:t>Сервисное обслуживание требует высокого уровня осторожности и знаний и должно производиться исключительно квалифицированным сервисным техником. Рекомендуется доверять починку устройства ближайшему авторизованному сервисному центру. При сервисном обслуживании используйте только оригинальные  запасные части.</w:t>
            </w:r>
          </w:p>
          <w:p w14:paraId="0224DB73" w14:textId="77777777" w:rsidR="003A51E3" w:rsidRPr="003A51E3" w:rsidRDefault="003A51E3" w:rsidP="003A51E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7" w:type="dxa"/>
          </w:tcPr>
          <w:p w14:paraId="5B036C45" w14:textId="77777777" w:rsidR="003A51E3" w:rsidRPr="003A51E3" w:rsidRDefault="003A51E3" w:rsidP="003A51E3">
            <w:pPr>
              <w:tabs>
                <w:tab w:val="left" w:pos="5591"/>
              </w:tabs>
              <w:ind w:right="318"/>
              <w:outlineLvl w:val="1"/>
              <w:rPr>
                <w:rFonts w:ascii="Arial" w:hAnsi="Arial" w:cs="Arial"/>
                <w:b/>
              </w:rPr>
            </w:pPr>
            <w:bookmarkStart w:id="61" w:name="_Toc535848177"/>
            <w:bookmarkStart w:id="62" w:name="_Toc535848506"/>
            <w:bookmarkStart w:id="63" w:name="_Hlk2608008"/>
            <w:r w:rsidRPr="003A51E3">
              <w:rPr>
                <w:rFonts w:ascii="Arial" w:hAnsi="Arial" w:cs="Arial"/>
                <w:b/>
              </w:rPr>
              <w:t>4.     ПРАВИЛА ТЕХНИКИ БЕЗОПАСНОСТИ ПРИ РАБОТЕ С ТРИММЕРОМ</w:t>
            </w:r>
            <w:bookmarkEnd w:id="61"/>
            <w:bookmarkEnd w:id="62"/>
          </w:p>
          <w:p w14:paraId="2D5D7454" w14:textId="77777777" w:rsidR="003A51E3" w:rsidRPr="003A51E3" w:rsidRDefault="003A51E3" w:rsidP="003A51E3">
            <w:pPr>
              <w:tabs>
                <w:tab w:val="left" w:pos="5591"/>
              </w:tabs>
              <w:ind w:right="318"/>
              <w:outlineLvl w:val="1"/>
              <w:rPr>
                <w:sz w:val="14"/>
              </w:rPr>
            </w:pPr>
          </w:p>
          <w:p w14:paraId="75447C26" w14:textId="77777777"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hAnsi="Arial" w:cs="Arial"/>
                <w:sz w:val="22"/>
                <w:szCs w:val="20"/>
              </w:rPr>
            </w:pPr>
            <w:bookmarkStart w:id="64" w:name="_Toc535848178"/>
            <w:bookmarkStart w:id="65" w:name="_Toc535848507"/>
            <w:r w:rsidRPr="003A51E3">
              <w:rPr>
                <w:rFonts w:ascii="Arial" w:hAnsi="Arial" w:cs="Arial"/>
                <w:sz w:val="22"/>
                <w:szCs w:val="20"/>
              </w:rPr>
              <w:t>Дети не должны играть с устройством.</w:t>
            </w:r>
            <w:bookmarkEnd w:id="64"/>
            <w:bookmarkEnd w:id="65"/>
          </w:p>
          <w:p w14:paraId="5F5BC280" w14:textId="77777777" w:rsidR="003A51E3" w:rsidRPr="001D2527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hAnsi="Arial" w:cs="Arial"/>
                <w:sz w:val="12"/>
                <w:szCs w:val="20"/>
              </w:rPr>
            </w:pPr>
          </w:p>
          <w:p w14:paraId="5E419CB6" w14:textId="77777777"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hAnsi="Arial" w:cs="Arial"/>
                <w:sz w:val="22"/>
                <w:szCs w:val="20"/>
              </w:rPr>
            </w:pPr>
            <w:bookmarkStart w:id="66" w:name="_Toc535848179"/>
            <w:bookmarkStart w:id="67" w:name="_Toc535848508"/>
            <w:r w:rsidRPr="003A51E3">
              <w:rPr>
                <w:rFonts w:ascii="Arial" w:hAnsi="Arial" w:cs="Arial"/>
                <w:sz w:val="22"/>
                <w:szCs w:val="20"/>
              </w:rPr>
              <w:t>Очистка и обслуживание устройства не должны совершаться детьми даже под присмотром взрослых.</w:t>
            </w:r>
            <w:bookmarkEnd w:id="66"/>
            <w:bookmarkEnd w:id="67"/>
          </w:p>
          <w:p w14:paraId="1625E7C2" w14:textId="77777777" w:rsidR="003A51E3" w:rsidRPr="001D2527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hAnsi="Arial" w:cs="Arial"/>
                <w:sz w:val="12"/>
                <w:szCs w:val="20"/>
              </w:rPr>
            </w:pPr>
          </w:p>
          <w:p w14:paraId="4738B7B2" w14:textId="77777777"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hAnsi="Arial" w:cs="Arial"/>
                <w:sz w:val="22"/>
                <w:szCs w:val="20"/>
              </w:rPr>
            </w:pPr>
            <w:bookmarkStart w:id="68" w:name="_Toc535848180"/>
            <w:bookmarkStart w:id="69" w:name="_Toc535848509"/>
            <w:r w:rsidRPr="003A51E3">
              <w:rPr>
                <w:rFonts w:ascii="Arial" w:hAnsi="Arial" w:cs="Arial"/>
                <w:sz w:val="22"/>
                <w:szCs w:val="20"/>
              </w:rPr>
              <w:t>Перед утилизацией батарею необходимо извлечь из устройства.</w:t>
            </w:r>
            <w:bookmarkEnd w:id="68"/>
            <w:bookmarkEnd w:id="69"/>
          </w:p>
          <w:p w14:paraId="65EC06AC" w14:textId="77777777" w:rsidR="003A51E3" w:rsidRPr="00D574FE" w:rsidRDefault="003A51E3" w:rsidP="00D574FE">
            <w:pPr>
              <w:jc w:val="both"/>
              <w:rPr>
                <w:rFonts w:ascii="Arial" w:hAnsi="Arial" w:cs="Arial"/>
                <w:sz w:val="12"/>
                <w:szCs w:val="20"/>
              </w:rPr>
            </w:pPr>
            <w:bookmarkStart w:id="70" w:name="_Toc535848182"/>
            <w:bookmarkStart w:id="71" w:name="_Toc535848511"/>
          </w:p>
          <w:p w14:paraId="2AC8DA9D" w14:textId="77777777" w:rsidR="00D3561D" w:rsidRPr="003A51E3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hAnsi="Arial" w:cs="Arial"/>
                <w:sz w:val="32"/>
              </w:rPr>
            </w:pPr>
            <w:r w:rsidRPr="003A51E3">
              <w:rPr>
                <w:rFonts w:ascii="Arial" w:hAnsi="Arial" w:cs="Arial"/>
                <w:sz w:val="22"/>
                <w:szCs w:val="20"/>
              </w:rPr>
              <w:t>При утилизации батареи необходимо соблюдать требования техники безопасност</w:t>
            </w:r>
            <w:bookmarkEnd w:id="63"/>
            <w:r w:rsidRPr="003A51E3">
              <w:rPr>
                <w:rFonts w:ascii="Arial" w:hAnsi="Arial" w:cs="Arial"/>
                <w:sz w:val="22"/>
                <w:szCs w:val="20"/>
              </w:rPr>
              <w:t>и.</w:t>
            </w:r>
            <w:bookmarkEnd w:id="70"/>
            <w:bookmarkEnd w:id="71"/>
          </w:p>
          <w:p w14:paraId="7677829D" w14:textId="77777777" w:rsidR="003A51E3" w:rsidRPr="001D2527" w:rsidRDefault="003A51E3" w:rsidP="003A51E3">
            <w:pPr>
              <w:pStyle w:val="aa"/>
              <w:rPr>
                <w:rFonts w:ascii="Arial" w:hAnsi="Arial" w:cs="Arial"/>
                <w:sz w:val="12"/>
              </w:rPr>
            </w:pPr>
          </w:p>
          <w:p w14:paraId="61DAA91C" w14:textId="77777777" w:rsidR="003A51E3" w:rsidRPr="003A51E3" w:rsidRDefault="003A51E3" w:rsidP="001D2527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 xml:space="preserve">Не прилагайте чрезмерных усилий при работе с устройством. Помните  о необходимости сохранения  устойчивого положения во время работы.  </w:t>
            </w:r>
          </w:p>
          <w:p w14:paraId="1C967C8D" w14:textId="77777777" w:rsidR="003A51E3" w:rsidRPr="001D2527" w:rsidRDefault="003A51E3" w:rsidP="001D2527">
            <w:pPr>
              <w:pStyle w:val="aa"/>
              <w:tabs>
                <w:tab w:val="left" w:pos="4995"/>
                <w:tab w:val="left" w:pos="5591"/>
              </w:tabs>
              <w:ind w:left="317" w:right="175"/>
              <w:jc w:val="both"/>
              <w:outlineLvl w:val="0"/>
              <w:rPr>
                <w:rFonts w:ascii="Arial" w:hAnsi="Arial" w:cs="Arial"/>
                <w:sz w:val="12"/>
                <w:szCs w:val="24"/>
              </w:rPr>
            </w:pPr>
          </w:p>
          <w:p w14:paraId="5434FDD8" w14:textId="77777777" w:rsidR="003A51E3" w:rsidRPr="003A51E3" w:rsidRDefault="003A51E3" w:rsidP="001D2527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>Используйте  подходящую для работы с данным устройством одежду. Чрезмерно свободная одежда, украшения, бижутерия, незакрепленные длинные волосы и элементы одежды при соприкосновении с движущимися частями устройства могут служить причиной возникновения травм.</w:t>
            </w:r>
          </w:p>
          <w:p w14:paraId="0FFB3265" w14:textId="77777777" w:rsidR="003A51E3" w:rsidRPr="003A51E3" w:rsidRDefault="003A51E3" w:rsidP="003A51E3">
            <w:pPr>
              <w:ind w:left="318" w:right="318"/>
              <w:contextualSpacing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654055F8" w14:textId="77777777" w:rsidR="008D275F" w:rsidRPr="00266211" w:rsidRDefault="008D275F"/>
    <w:p w14:paraId="702F085F" w14:textId="77777777" w:rsidR="008D275F" w:rsidRDefault="008D275F"/>
    <w:p w14:paraId="57611953" w14:textId="77777777" w:rsidR="009F36A4" w:rsidRDefault="009F36A4"/>
    <w:p w14:paraId="431565E3" w14:textId="77777777" w:rsidR="009F36A4" w:rsidRDefault="009F36A4"/>
    <w:p w14:paraId="26F27C0D" w14:textId="77777777" w:rsidR="009F36A4" w:rsidRDefault="009F36A4"/>
    <w:p w14:paraId="3F8DB63F" w14:textId="77777777" w:rsidR="009F36A4" w:rsidRDefault="009F36A4"/>
    <w:p w14:paraId="3A955937" w14:textId="77777777" w:rsidR="009F36A4" w:rsidRDefault="009F36A4"/>
    <w:p w14:paraId="0E8C7404" w14:textId="77777777" w:rsidR="009F36A4" w:rsidRDefault="009F36A4"/>
    <w:p w14:paraId="3D4B798C" w14:textId="77777777" w:rsidR="009F36A4" w:rsidRDefault="009F36A4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5458"/>
      </w:tblGrid>
      <w:tr w:rsidR="009F36A4" w14:paraId="1ECA6C55" w14:textId="77777777" w:rsidTr="00393A92">
        <w:tc>
          <w:tcPr>
            <w:tcW w:w="5388" w:type="dxa"/>
          </w:tcPr>
          <w:p w14:paraId="1382BD43" w14:textId="77777777" w:rsidR="009F36A4" w:rsidRPr="009F36A4" w:rsidRDefault="009F36A4" w:rsidP="009F36A4">
            <w:pPr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contextualSpacing/>
              <w:jc w:val="both"/>
              <w:outlineLvl w:val="0"/>
              <w:rPr>
                <w:rFonts w:ascii="Arial" w:hAnsi="Arial" w:cs="Arial"/>
                <w:sz w:val="22"/>
                <w:szCs w:val="24"/>
              </w:rPr>
            </w:pPr>
            <w:r w:rsidRPr="009F36A4">
              <w:rPr>
                <w:rFonts w:ascii="Arial" w:hAnsi="Arial" w:cs="Arial"/>
                <w:sz w:val="22"/>
                <w:szCs w:val="24"/>
              </w:rPr>
              <w:t xml:space="preserve">Данное устройство не предназначено для использования лицами с ограниченными физическими, сенсорными или умственными способностями, не имеющих необходимых  опыта и знаний. Исключение составляют случаи, когда для таких пользователей был обеспечен надлежащий надзор, или лицо, ответственное за их безопасность, предоставило им соответствующие инструкции, касающиеся использования устройства. </w:t>
            </w:r>
          </w:p>
          <w:p w14:paraId="19A37F2C" w14:textId="77777777" w:rsidR="009F36A4" w:rsidRPr="001D2527" w:rsidRDefault="009F36A4" w:rsidP="009F36A4">
            <w:pPr>
              <w:ind w:left="720"/>
              <w:contextualSpacing/>
              <w:jc w:val="both"/>
              <w:rPr>
                <w:rFonts w:ascii="Arial" w:hAnsi="Arial" w:cs="Arial"/>
                <w:sz w:val="12"/>
                <w:szCs w:val="24"/>
              </w:rPr>
            </w:pPr>
          </w:p>
          <w:p w14:paraId="30526791" w14:textId="77777777" w:rsidR="009F36A4" w:rsidRPr="009F36A4" w:rsidRDefault="009F36A4" w:rsidP="009F36A4">
            <w:pPr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contextualSpacing/>
              <w:jc w:val="both"/>
              <w:outlineLvl w:val="0"/>
              <w:rPr>
                <w:rFonts w:ascii="Arial" w:hAnsi="Arial" w:cs="Arial"/>
                <w:sz w:val="22"/>
                <w:szCs w:val="24"/>
              </w:rPr>
            </w:pPr>
            <w:r w:rsidRPr="009F36A4">
              <w:rPr>
                <w:rFonts w:ascii="Arial" w:hAnsi="Arial" w:cs="Arial"/>
                <w:sz w:val="22"/>
                <w:szCs w:val="24"/>
              </w:rPr>
              <w:t>Не допускайте, чтобы  дети играли или приближались к данному устройству, даже если устройство  находится на сезонном хранении или консервации.</w:t>
            </w:r>
          </w:p>
          <w:p w14:paraId="645C026F" w14:textId="77777777" w:rsidR="009F36A4" w:rsidRDefault="009F36A4"/>
          <w:p w14:paraId="38D65795" w14:textId="77777777" w:rsidR="009F36A4" w:rsidRPr="009F36A4" w:rsidRDefault="009F36A4" w:rsidP="009F36A4">
            <w:pPr>
              <w:pStyle w:val="aa"/>
              <w:spacing w:line="276" w:lineRule="auto"/>
              <w:ind w:left="33" w:right="175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72" w:name="_Toc535848516"/>
            <w:r w:rsidRPr="009F36A4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F36A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F36A4">
              <w:rPr>
                <w:rFonts w:ascii="Arial" w:hAnsi="Arial" w:cs="Arial"/>
                <w:b/>
                <w:sz w:val="24"/>
                <w:szCs w:val="24"/>
              </w:rPr>
              <w:t xml:space="preserve"> СИМВОЛЫ</w:t>
            </w:r>
            <w:bookmarkEnd w:id="72"/>
            <w:r w:rsidRPr="009F36A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1EAC141" w14:textId="77777777"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9F36A4">
              <w:rPr>
                <w:rFonts w:ascii="Arial" w:hAnsi="Arial" w:cs="Arial"/>
                <w:sz w:val="16"/>
              </w:rPr>
              <w:t>На данном устройстве могут быть размещены некоторые из следующих символов. Необходимо ознакомиться с ними и понять их значение. Эта информация повысит качество вашей работы с устройством и сделает ее более безопасной.</w:t>
            </w:r>
          </w:p>
          <w:p w14:paraId="76049115" w14:textId="77777777"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</w:p>
          <w:tbl>
            <w:tblPr>
              <w:tblStyle w:val="a9"/>
              <w:tblW w:w="4781" w:type="dxa"/>
              <w:tblInd w:w="39" w:type="dxa"/>
              <w:tblLook w:val="04A0" w:firstRow="1" w:lastRow="0" w:firstColumn="1" w:lastColumn="0" w:noHBand="0" w:noVBand="1"/>
            </w:tblPr>
            <w:tblGrid>
              <w:gridCol w:w="2387"/>
              <w:gridCol w:w="2394"/>
            </w:tblGrid>
            <w:tr w:rsidR="009F36A4" w:rsidRPr="00D83DB9" w14:paraId="2B460B05" w14:textId="77777777" w:rsidTr="003D0A4F">
              <w:trPr>
                <w:trHeight w:val="272"/>
              </w:trPr>
              <w:tc>
                <w:tcPr>
                  <w:tcW w:w="2387" w:type="dxa"/>
                </w:tcPr>
                <w:p w14:paraId="283ED4DB" w14:textId="77777777" w:rsidR="009F36A4" w:rsidRPr="00D83DB9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СИМВОЛ</w:t>
                  </w:r>
                </w:p>
              </w:tc>
              <w:tc>
                <w:tcPr>
                  <w:tcW w:w="2394" w:type="dxa"/>
                </w:tcPr>
                <w:p w14:paraId="0D78A3B6" w14:textId="77777777" w:rsidR="009F36A4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ОБОЗНАЧЕНИЕ/</w:t>
                  </w:r>
                </w:p>
                <w:p w14:paraId="682D41E6" w14:textId="77777777" w:rsidR="009F36A4" w:rsidRPr="00D83DB9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ОБЪЯСНЕНИЕ</w:t>
                  </w:r>
                </w:p>
              </w:tc>
            </w:tr>
            <w:tr w:rsidR="009F36A4" w:rsidRPr="00041038" w14:paraId="75E87907" w14:textId="77777777" w:rsidTr="003D0A4F">
              <w:trPr>
                <w:trHeight w:val="225"/>
              </w:trPr>
              <w:tc>
                <w:tcPr>
                  <w:tcW w:w="2387" w:type="dxa"/>
                </w:tcPr>
                <w:p w14:paraId="392178F6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44928" behindDoc="0" locked="0" layoutInCell="1" allowOverlap="1" wp14:anchorId="5F84DEEA" wp14:editId="5D5CEFB1">
                        <wp:simplePos x="0" y="0"/>
                        <wp:positionH relativeFrom="column">
                          <wp:posOffset>400685</wp:posOffset>
                        </wp:positionH>
                        <wp:positionV relativeFrom="paragraph">
                          <wp:posOffset>14605</wp:posOffset>
                        </wp:positionV>
                        <wp:extent cx="669290" cy="755015"/>
                        <wp:effectExtent l="0" t="0" r="0" b="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290" cy="755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94" w:type="dxa"/>
                </w:tcPr>
                <w:p w14:paraId="542A4D68" w14:textId="77777777" w:rsidR="009F36A4" w:rsidRPr="009F36A4" w:rsidRDefault="009F36A4" w:rsidP="009F36A4">
                  <w:pPr>
                    <w:ind w:right="224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20"/>
                    </w:rPr>
      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      </w:r>
                </w:p>
              </w:tc>
            </w:tr>
            <w:tr w:rsidR="009F36A4" w:rsidRPr="00B71C0F" w14:paraId="54AD7F02" w14:textId="77777777" w:rsidTr="003D0A4F">
              <w:trPr>
                <w:trHeight w:val="225"/>
              </w:trPr>
              <w:tc>
                <w:tcPr>
                  <w:tcW w:w="2387" w:type="dxa"/>
                </w:tcPr>
                <w:p w14:paraId="7277F11C" w14:textId="77777777" w:rsidR="009F36A4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45952" behindDoc="0" locked="0" layoutInCell="1" allowOverlap="1" wp14:anchorId="5227BF64" wp14:editId="51644559">
                        <wp:simplePos x="0" y="0"/>
                        <wp:positionH relativeFrom="column">
                          <wp:posOffset>387350</wp:posOffset>
                        </wp:positionH>
                        <wp:positionV relativeFrom="paragraph">
                          <wp:posOffset>58420</wp:posOffset>
                        </wp:positionV>
                        <wp:extent cx="689610" cy="447675"/>
                        <wp:effectExtent l="19050" t="0" r="0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61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E69AAD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6CBFB0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4A6B392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E7C6AA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615630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D862C1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F562892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75F6E69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14:paraId="031B9847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защитную каску.</w:t>
                  </w:r>
                </w:p>
              </w:tc>
            </w:tr>
            <w:tr w:rsidR="009F36A4" w:rsidRPr="00B71C0F" w14:paraId="3096FFD5" w14:textId="77777777" w:rsidTr="003D0A4F">
              <w:trPr>
                <w:trHeight w:val="225"/>
              </w:trPr>
              <w:tc>
                <w:tcPr>
                  <w:tcW w:w="2387" w:type="dxa"/>
                </w:tcPr>
                <w:p w14:paraId="1EEE57C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8AB4FC8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F206C3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9E57664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2FBBB70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7E527AB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D3BE108" w14:textId="77777777" w:rsidR="003D0A4F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D34BC42" w14:textId="77777777" w:rsidR="003D0A4F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B270D57" w14:textId="77777777" w:rsidR="009F36A4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46976" behindDoc="0" locked="0" layoutInCell="1" allowOverlap="1" wp14:anchorId="70A1D2FD" wp14:editId="0EC53E54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-418465</wp:posOffset>
                        </wp:positionV>
                        <wp:extent cx="484505" cy="394335"/>
                        <wp:effectExtent l="19050" t="0" r="0" b="0"/>
                        <wp:wrapSquare wrapText="bothSides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505" cy="394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94" w:type="dxa"/>
                </w:tcPr>
                <w:p w14:paraId="14378286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защитные очки и наушники.</w:t>
                  </w:r>
                </w:p>
              </w:tc>
            </w:tr>
            <w:tr w:rsidR="009F36A4" w:rsidRPr="00B71C0F" w14:paraId="49408134" w14:textId="77777777" w:rsidTr="003D0A4F">
              <w:trPr>
                <w:trHeight w:val="670"/>
              </w:trPr>
              <w:tc>
                <w:tcPr>
                  <w:tcW w:w="2387" w:type="dxa"/>
                </w:tcPr>
                <w:p w14:paraId="2BE16E3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48000" behindDoc="0" locked="0" layoutInCell="1" allowOverlap="1" wp14:anchorId="1DFFC9E8" wp14:editId="3FF4CB92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85725</wp:posOffset>
                        </wp:positionV>
                        <wp:extent cx="486410" cy="354330"/>
                        <wp:effectExtent l="19050" t="0" r="8890" b="0"/>
                        <wp:wrapSquare wrapText="bothSides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410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24DF3AC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389D01A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90114EB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98C50E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70995A6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5BEDD52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63D485E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14:paraId="780DECC0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закрытую защитную обувь.</w:t>
                  </w:r>
                </w:p>
              </w:tc>
            </w:tr>
            <w:tr w:rsidR="009F36A4" w:rsidRPr="00B71C0F" w14:paraId="542D8667" w14:textId="77777777" w:rsidTr="003D0A4F">
              <w:trPr>
                <w:trHeight w:val="225"/>
              </w:trPr>
              <w:tc>
                <w:tcPr>
                  <w:tcW w:w="2387" w:type="dxa"/>
                </w:tcPr>
                <w:p w14:paraId="4AA980AE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49024" behindDoc="0" locked="0" layoutInCell="1" allowOverlap="1" wp14:anchorId="64A200C2" wp14:editId="2D327C94">
                        <wp:simplePos x="0" y="0"/>
                        <wp:positionH relativeFrom="column">
                          <wp:posOffset>488315</wp:posOffset>
                        </wp:positionH>
                        <wp:positionV relativeFrom="paragraph">
                          <wp:posOffset>58420</wp:posOffset>
                        </wp:positionV>
                        <wp:extent cx="481330" cy="372110"/>
                        <wp:effectExtent l="0" t="0" r="0" b="0"/>
                        <wp:wrapSquare wrapText="bothSides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330" cy="372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3BA766A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35DAD3C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BCB796A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7FDAE34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A10BA70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ECD2158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7E8511D2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14:paraId="520991DC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защитные перчатки.</w:t>
                  </w:r>
                </w:p>
              </w:tc>
            </w:tr>
          </w:tbl>
          <w:p w14:paraId="718A0351" w14:textId="77777777"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</w:p>
          <w:p w14:paraId="56AE3BD3" w14:textId="77777777" w:rsidR="009F36A4" w:rsidRDefault="009F36A4"/>
        </w:tc>
        <w:tc>
          <w:tcPr>
            <w:tcW w:w="5067" w:type="dxa"/>
          </w:tcPr>
          <w:tbl>
            <w:tblPr>
              <w:tblStyle w:val="a9"/>
              <w:tblW w:w="5284" w:type="dxa"/>
              <w:tblLook w:val="04A0" w:firstRow="1" w:lastRow="0" w:firstColumn="1" w:lastColumn="0" w:noHBand="0" w:noVBand="1"/>
            </w:tblPr>
            <w:tblGrid>
              <w:gridCol w:w="2638"/>
              <w:gridCol w:w="2646"/>
            </w:tblGrid>
            <w:tr w:rsidR="009F36A4" w:rsidRPr="00B71C0F" w14:paraId="27209608" w14:textId="77777777" w:rsidTr="009F36A4">
              <w:trPr>
                <w:trHeight w:val="264"/>
              </w:trPr>
              <w:tc>
                <w:tcPr>
                  <w:tcW w:w="2638" w:type="dxa"/>
                </w:tcPr>
                <w:p w14:paraId="753A022A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50048" behindDoc="0" locked="0" layoutInCell="1" allowOverlap="1" wp14:anchorId="50BE6363" wp14:editId="04E1F9C2">
                        <wp:simplePos x="0" y="0"/>
                        <wp:positionH relativeFrom="column">
                          <wp:posOffset>449580</wp:posOffset>
                        </wp:positionH>
                        <wp:positionV relativeFrom="paragraph">
                          <wp:posOffset>-14605</wp:posOffset>
                        </wp:positionV>
                        <wp:extent cx="540385" cy="372745"/>
                        <wp:effectExtent l="19050" t="0" r="0" b="0"/>
                        <wp:wrapSquare wrapText="bothSides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4D71F068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Не подвергайте устройство воздействию влаги (дождя).</w:t>
                  </w:r>
                </w:p>
              </w:tc>
            </w:tr>
            <w:tr w:rsidR="009F36A4" w:rsidRPr="00B71C0F" w14:paraId="7EAA722B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282878FD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3B651B6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746977C0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D23E94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5B90B41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6F19AE0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4DCF4A2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45DB981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51072" behindDoc="0" locked="0" layoutInCell="1" allowOverlap="1" wp14:anchorId="653C56AC" wp14:editId="6C373F98">
                        <wp:simplePos x="0" y="0"/>
                        <wp:positionH relativeFrom="column">
                          <wp:posOffset>491490</wp:posOffset>
                        </wp:positionH>
                        <wp:positionV relativeFrom="paragraph">
                          <wp:posOffset>-384175</wp:posOffset>
                        </wp:positionV>
                        <wp:extent cx="514350" cy="386080"/>
                        <wp:effectExtent l="0" t="0" r="0" b="0"/>
                        <wp:wrapSquare wrapText="bothSides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3AA247D4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Не касайтесь режущих кромок ножей и лески.</w:t>
                  </w:r>
                </w:p>
              </w:tc>
            </w:tr>
            <w:tr w:rsidR="009F36A4" w:rsidRPr="00B71C0F" w14:paraId="63CF0B54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6BEAD9D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52096" behindDoc="0" locked="0" layoutInCell="1" allowOverlap="1" wp14:anchorId="6AEEEC13" wp14:editId="1E8FAC4C">
                        <wp:simplePos x="0" y="0"/>
                        <wp:positionH relativeFrom="column">
                          <wp:posOffset>459105</wp:posOffset>
                        </wp:positionH>
                        <wp:positionV relativeFrom="paragraph">
                          <wp:posOffset>323850</wp:posOffset>
                        </wp:positionV>
                        <wp:extent cx="587375" cy="410210"/>
                        <wp:effectExtent l="19050" t="0" r="3175" b="0"/>
                        <wp:wrapSquare wrapText="bothSides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37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2BB542C3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Предметы, попавшие на нож, могут отскочить и привести к травме или повреждению имущества. Используйте защитную одежду и обувь.</w:t>
                  </w:r>
                </w:p>
              </w:tc>
            </w:tr>
            <w:tr w:rsidR="009F36A4" w:rsidRPr="00B71C0F" w14:paraId="45B2A900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18F2833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AA08576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B2CC759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FE8861D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66DC5DA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C4C0254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4B022AF4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D36B5B3" w14:textId="77777777" w:rsidR="009F36A4" w:rsidRDefault="00C55D15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53120" behindDoc="0" locked="0" layoutInCell="1" allowOverlap="1" wp14:anchorId="342D28FA" wp14:editId="08D19FAD">
                        <wp:simplePos x="0" y="0"/>
                        <wp:positionH relativeFrom="column">
                          <wp:posOffset>449580</wp:posOffset>
                        </wp:positionH>
                        <wp:positionV relativeFrom="paragraph">
                          <wp:posOffset>-377190</wp:posOffset>
                        </wp:positionV>
                        <wp:extent cx="652145" cy="400685"/>
                        <wp:effectExtent l="19050" t="0" r="0" b="0"/>
                        <wp:wrapSquare wrapText="bothSides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400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26E54C73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Не используйте лезвия от дисковых пил для покоса травы.</w:t>
                  </w:r>
                </w:p>
              </w:tc>
            </w:tr>
            <w:tr w:rsidR="009F36A4" w:rsidRPr="00B71C0F" w14:paraId="77F4ECE9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720A3AF1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D841681" w14:textId="77777777" w:rsidR="009F36A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1F601C85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4532E2FF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4C3B31D1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15F30F52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289F81F3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0A4913DC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308B8476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73657CC7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1770DD4D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5FE681F3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29144336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096332BB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3D9DE7AE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6DCDDD71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0DB53316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7B75905B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54144" behindDoc="0" locked="0" layoutInCell="1" allowOverlap="1" wp14:anchorId="16DFC462" wp14:editId="6CE76EEF">
                        <wp:simplePos x="0" y="0"/>
                        <wp:positionH relativeFrom="column">
                          <wp:posOffset>391160</wp:posOffset>
                        </wp:positionH>
                        <wp:positionV relativeFrom="paragraph">
                          <wp:posOffset>-752475</wp:posOffset>
                        </wp:positionV>
                        <wp:extent cx="707390" cy="798195"/>
                        <wp:effectExtent l="0" t="0" r="0" b="1905"/>
                        <wp:wrapSquare wrapText="bothSides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82FEA31" w14:textId="77777777" w:rsidR="009F36A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14:paraId="113852D0" w14:textId="77777777" w:rsidR="009F36A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14:paraId="38CDB673" w14:textId="77777777" w:rsidR="009F36A4" w:rsidRPr="00BC6E4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14:paraId="46DD3F28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30CCB228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646" w:type="dxa"/>
                </w:tcPr>
                <w:p w14:paraId="37DB6D17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Убирайте камни, ветки находящейся в рабочей зоне территории. Не подпускайте посторонних, в особенности детей и домашних животных, ближе, чем на 15 м. к рабочей зоне.</w:t>
                  </w:r>
                </w:p>
              </w:tc>
            </w:tr>
            <w:tr w:rsidR="009F36A4" w:rsidRPr="00B71C0F" w14:paraId="14F1EA56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0A319385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55168" behindDoc="0" locked="0" layoutInCell="1" allowOverlap="1" wp14:anchorId="6DCE4142" wp14:editId="0597C4C8">
                        <wp:simplePos x="0" y="0"/>
                        <wp:positionH relativeFrom="column">
                          <wp:posOffset>269875</wp:posOffset>
                        </wp:positionH>
                        <wp:positionV relativeFrom="paragraph">
                          <wp:posOffset>6350</wp:posOffset>
                        </wp:positionV>
                        <wp:extent cx="1017270" cy="440055"/>
                        <wp:effectExtent l="0" t="0" r="0" b="0"/>
                        <wp:wrapSquare wrapText="bothSides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27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2AF505F2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Работайте на безопасном расстоянии от посторонних лиц.</w:t>
                  </w:r>
                </w:p>
              </w:tc>
            </w:tr>
          </w:tbl>
          <w:p w14:paraId="1FB79B6B" w14:textId="77777777" w:rsidR="009F36A4" w:rsidRDefault="009F36A4"/>
          <w:p w14:paraId="61D217DC" w14:textId="77777777" w:rsidR="009F36A4" w:rsidRPr="009F36A4" w:rsidRDefault="009F36A4" w:rsidP="009F36A4">
            <w:pPr>
              <w:ind w:left="-39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9F36A4">
              <w:rPr>
                <w:rFonts w:ascii="Arial" w:hAnsi="Arial" w:cs="Arial"/>
                <w:b/>
                <w:szCs w:val="32"/>
              </w:rPr>
              <w:t xml:space="preserve">. </w:t>
            </w: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Pr="009F36A4">
              <w:rPr>
                <w:rFonts w:ascii="Arial" w:hAnsi="Arial" w:cs="Arial"/>
                <w:b/>
                <w:szCs w:val="32"/>
              </w:rPr>
              <w:t>6.        СИМВОЛЫ РИСКА</w:t>
            </w:r>
          </w:p>
          <w:p w14:paraId="53EA3168" w14:textId="77777777" w:rsidR="009F36A4" w:rsidRPr="009F36A4" w:rsidRDefault="009F36A4" w:rsidP="009F36A4">
            <w:pPr>
              <w:ind w:left="34"/>
              <w:jc w:val="both"/>
              <w:rPr>
                <w:rFonts w:ascii="Arial" w:hAnsi="Arial" w:cs="Arial"/>
                <w:sz w:val="16"/>
                <w:szCs w:val="32"/>
              </w:rPr>
            </w:pPr>
            <w:r w:rsidRPr="009F36A4">
              <w:rPr>
                <w:rFonts w:ascii="Arial" w:hAnsi="Arial" w:cs="Arial"/>
                <w:sz w:val="16"/>
                <w:szCs w:val="32"/>
              </w:rPr>
              <w:t>Нижеприведенные сигнальные слова и объяснения предназначены для разъяснения рисков, которые может повлечь за собой использование данного продукта.</w:t>
            </w:r>
          </w:p>
          <w:p w14:paraId="5A763E7E" w14:textId="77777777" w:rsidR="009F36A4" w:rsidRPr="009F36A4" w:rsidRDefault="009F36A4" w:rsidP="009F36A4">
            <w:pPr>
              <w:ind w:left="34"/>
              <w:jc w:val="both"/>
              <w:rPr>
                <w:rFonts w:ascii="Arial" w:hAnsi="Arial" w:cs="Arial"/>
                <w:sz w:val="12"/>
                <w:szCs w:val="32"/>
              </w:rPr>
            </w:pPr>
          </w:p>
          <w:tbl>
            <w:tblPr>
              <w:tblStyle w:val="a9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906"/>
              <w:gridCol w:w="2062"/>
              <w:gridCol w:w="2235"/>
            </w:tblGrid>
            <w:tr w:rsidR="009F36A4" w:rsidRPr="009F36A4" w14:paraId="7E54CDBA" w14:textId="77777777" w:rsidTr="00597BB5">
              <w:tc>
                <w:tcPr>
                  <w:tcW w:w="906" w:type="dxa"/>
                </w:tcPr>
                <w:p w14:paraId="05484E34" w14:textId="77777777" w:rsidR="009F36A4" w:rsidRPr="009F36A4" w:rsidRDefault="009F36A4" w:rsidP="009F36A4">
                  <w:pPr>
                    <w:jc w:val="center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32"/>
                    </w:rPr>
                    <w:t>Символ</w:t>
                  </w:r>
                </w:p>
              </w:tc>
              <w:tc>
                <w:tcPr>
                  <w:tcW w:w="2071" w:type="dxa"/>
                </w:tcPr>
                <w:p w14:paraId="41ECDFFB" w14:textId="77777777" w:rsidR="009F36A4" w:rsidRPr="009F36A4" w:rsidRDefault="009F36A4" w:rsidP="009F36A4">
                  <w:pPr>
                    <w:jc w:val="center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32"/>
                    </w:rPr>
                    <w:t>Сигнальное слово</w:t>
                  </w:r>
                </w:p>
              </w:tc>
              <w:tc>
                <w:tcPr>
                  <w:tcW w:w="2296" w:type="dxa"/>
                </w:tcPr>
                <w:p w14:paraId="375977C7" w14:textId="77777777" w:rsidR="009F36A4" w:rsidRPr="009F36A4" w:rsidRDefault="009F36A4" w:rsidP="009F36A4">
                  <w:pPr>
                    <w:jc w:val="center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32"/>
                    </w:rPr>
                    <w:t>Объяснение</w:t>
                  </w:r>
                </w:p>
              </w:tc>
            </w:tr>
            <w:tr w:rsidR="009F36A4" w:rsidRPr="009F36A4" w14:paraId="392CE742" w14:textId="77777777" w:rsidTr="00597BB5">
              <w:tc>
                <w:tcPr>
                  <w:tcW w:w="906" w:type="dxa"/>
                </w:tcPr>
                <w:p w14:paraId="166560DE" w14:textId="77777777" w:rsidR="009F36A4" w:rsidRPr="009F36A4" w:rsidRDefault="009F36A4" w:rsidP="009F36A4">
                  <w:pPr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518431FA" wp14:editId="2A64ED2C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170815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0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14:paraId="4A41E7B5" w14:textId="77777777" w:rsidR="009F36A4" w:rsidRPr="009F36A4" w:rsidRDefault="009F36A4" w:rsidP="009F36A4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32"/>
                    </w:rPr>
                    <w:t>ОПАСНОСТЬ</w:t>
                  </w:r>
                </w:p>
              </w:tc>
              <w:tc>
                <w:tcPr>
                  <w:tcW w:w="2296" w:type="dxa"/>
                </w:tcPr>
                <w:p w14:paraId="5D62FA65" w14:textId="77777777" w:rsidR="009F36A4" w:rsidRPr="009F36A4" w:rsidRDefault="009F36A4" w:rsidP="009F36A4">
                  <w:pPr>
                    <w:ind w:left="-37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6"/>
                      <w:szCs w:val="32"/>
                    </w:rPr>
                    <w:t>Обозначает неизбежную опасную ситуацию, приводящую к летальному исходу  или серьезной травме в случае, если такая ситуация не была устранена.</w:t>
                  </w:r>
                </w:p>
              </w:tc>
            </w:tr>
            <w:tr w:rsidR="009F36A4" w:rsidRPr="009F36A4" w14:paraId="35574380" w14:textId="77777777" w:rsidTr="00597BB5">
              <w:tc>
                <w:tcPr>
                  <w:tcW w:w="906" w:type="dxa"/>
                </w:tcPr>
                <w:p w14:paraId="0AB09E67" w14:textId="77777777" w:rsidR="009F36A4" w:rsidRPr="009F36A4" w:rsidRDefault="009F36A4" w:rsidP="009F36A4">
                  <w:pPr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1F442B8A" wp14:editId="7CEB7384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120650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1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14:paraId="34B99D93" w14:textId="77777777" w:rsidR="009F36A4" w:rsidRPr="009F36A4" w:rsidRDefault="009F36A4" w:rsidP="009F36A4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32"/>
                    </w:rPr>
                    <w:t>ПРЕДУПРЕЖДЕНИЕ</w:t>
                  </w:r>
                </w:p>
              </w:tc>
              <w:tc>
                <w:tcPr>
                  <w:tcW w:w="2296" w:type="dxa"/>
                </w:tcPr>
                <w:p w14:paraId="4FDEE72B" w14:textId="77777777" w:rsidR="009F36A4" w:rsidRPr="009F36A4" w:rsidRDefault="009F36A4" w:rsidP="009F36A4">
                  <w:pPr>
                    <w:ind w:left="-37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6"/>
                      <w:szCs w:val="32"/>
                    </w:rPr>
                    <w:t>Обозначает потенциально опасную ситуацию, приводящую к летальному исходу или серьезной травме в случае, если такая ситуация не была устранена.</w:t>
                  </w:r>
                </w:p>
              </w:tc>
            </w:tr>
            <w:tr w:rsidR="009F36A4" w:rsidRPr="009F36A4" w14:paraId="5E86812F" w14:textId="77777777" w:rsidTr="00597BB5">
              <w:tc>
                <w:tcPr>
                  <w:tcW w:w="906" w:type="dxa"/>
                </w:tcPr>
                <w:p w14:paraId="6FC54809" w14:textId="77777777" w:rsidR="009F36A4" w:rsidRPr="009F36A4" w:rsidRDefault="009F36A4" w:rsidP="009F36A4">
                  <w:pPr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61B27E0A" wp14:editId="6FBB9A8B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146685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2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14:paraId="7E69667F" w14:textId="77777777" w:rsidR="009F36A4" w:rsidRPr="009F36A4" w:rsidRDefault="009F36A4" w:rsidP="009F36A4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14:paraId="2C8DFF43" w14:textId="77777777" w:rsidR="009F36A4" w:rsidRPr="009F36A4" w:rsidRDefault="009F36A4" w:rsidP="009F36A4">
                  <w:pPr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6"/>
                      <w:szCs w:val="32"/>
                    </w:rPr>
                    <w:t>Обозначает потенциально опасную ситуацию, приводящую к травмам легкой или средней степени тяжести в случае, если такая ситуация не была устранена.</w:t>
                  </w:r>
                </w:p>
              </w:tc>
            </w:tr>
            <w:tr w:rsidR="009F36A4" w:rsidRPr="009F36A4" w14:paraId="1A7BFA14" w14:textId="77777777" w:rsidTr="00597BB5">
              <w:tc>
                <w:tcPr>
                  <w:tcW w:w="906" w:type="dxa"/>
                </w:tcPr>
                <w:p w14:paraId="6916CBBA" w14:textId="77777777" w:rsidR="009F36A4" w:rsidRPr="009F36A4" w:rsidRDefault="009F36A4" w:rsidP="009F36A4">
                  <w:pPr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2071" w:type="dxa"/>
                </w:tcPr>
                <w:p w14:paraId="2A928EBD" w14:textId="77777777" w:rsidR="009F36A4" w:rsidRPr="009F36A4" w:rsidRDefault="009F36A4" w:rsidP="009F36A4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14:paraId="537ABF47" w14:textId="77777777" w:rsidR="009F36A4" w:rsidRPr="009F36A4" w:rsidRDefault="009F36A4" w:rsidP="009F36A4">
                  <w:pPr>
                    <w:ind w:left="-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6"/>
                      <w:szCs w:val="32"/>
                    </w:rPr>
                    <w:t>(без предупреждающего знака)</w:t>
                  </w:r>
                </w:p>
                <w:p w14:paraId="2708DFBC" w14:textId="77777777" w:rsidR="009F36A4" w:rsidRPr="009F36A4" w:rsidRDefault="009F36A4" w:rsidP="009F36A4">
                  <w:pPr>
                    <w:ind w:left="-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sz w:val="16"/>
                      <w:szCs w:val="32"/>
                    </w:rPr>
                    <w:t>Обозначает ситуацию, которая может привести к порче имущества.</w:t>
                  </w:r>
                </w:p>
              </w:tc>
            </w:tr>
          </w:tbl>
          <w:p w14:paraId="21358F62" w14:textId="77777777" w:rsidR="009F36A4" w:rsidRDefault="009F36A4"/>
        </w:tc>
      </w:tr>
    </w:tbl>
    <w:p w14:paraId="56AAC887" w14:textId="77777777" w:rsidR="009F36A4" w:rsidRDefault="009F36A4"/>
    <w:p w14:paraId="70DBC01A" w14:textId="77777777" w:rsidR="003D0A4F" w:rsidRDefault="003D0A4F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9F36A4" w14:paraId="331FCD9F" w14:textId="77777777" w:rsidTr="00393A92">
        <w:tc>
          <w:tcPr>
            <w:tcW w:w="5246" w:type="dxa"/>
          </w:tcPr>
          <w:p w14:paraId="39659637" w14:textId="77777777" w:rsidR="009F36A4" w:rsidRPr="009F36A4" w:rsidRDefault="009F36A4" w:rsidP="009F36A4">
            <w:pPr>
              <w:ind w:left="33" w:right="175"/>
              <w:contextualSpacing/>
              <w:jc w:val="both"/>
              <w:outlineLvl w:val="0"/>
              <w:rPr>
                <w:rFonts w:ascii="Arial" w:hAnsi="Arial" w:cs="Arial"/>
                <w:b/>
                <w:szCs w:val="32"/>
              </w:rPr>
            </w:pPr>
            <w:bookmarkStart w:id="73" w:name="_Toc535848518"/>
            <w:r w:rsidRPr="009F36A4">
              <w:rPr>
                <w:rFonts w:ascii="Arial" w:hAnsi="Arial" w:cs="Arial"/>
                <w:b/>
                <w:szCs w:val="32"/>
              </w:rPr>
              <w:lastRenderedPageBreak/>
              <w:t>7.        УТИЛИЗАЦИЯ</w:t>
            </w:r>
            <w:bookmarkEnd w:id="73"/>
          </w:p>
          <w:p w14:paraId="09407DB2" w14:textId="77777777" w:rsidR="009F36A4" w:rsidRPr="009F36A4" w:rsidRDefault="009F36A4" w:rsidP="009F36A4">
            <w:pPr>
              <w:ind w:left="33" w:right="175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276"/>
              <w:gridCol w:w="2977"/>
            </w:tblGrid>
            <w:tr w:rsidR="009F36A4" w:rsidRPr="009F36A4" w14:paraId="2795576A" w14:textId="77777777" w:rsidTr="00597BB5">
              <w:tc>
                <w:tcPr>
                  <w:tcW w:w="1276" w:type="dxa"/>
                </w:tcPr>
                <w:p w14:paraId="0A22D49C" w14:textId="77777777" w:rsidR="009F36A4" w:rsidRPr="009F36A4" w:rsidRDefault="009F36A4" w:rsidP="009F36A4">
                  <w:pPr>
                    <w:ind w:right="175"/>
                    <w:contextualSpacing/>
                    <w:jc w:val="both"/>
                    <w:outlineLvl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bookmarkStart w:id="74" w:name="_Toc535848519"/>
                  <w:r w:rsidRPr="009F36A4">
                    <w:rPr>
                      <w:rFonts w:ascii="Arial" w:hAnsi="Arial" w:cs="Arial"/>
                      <w:b/>
                      <w:noProof/>
                      <w:sz w:val="32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56192" behindDoc="0" locked="0" layoutInCell="1" allowOverlap="1" wp14:anchorId="0F6B4E7C" wp14:editId="0B24AFA0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492760</wp:posOffset>
                        </wp:positionV>
                        <wp:extent cx="476885" cy="574675"/>
                        <wp:effectExtent l="19050" t="0" r="0" b="0"/>
                        <wp:wrapSquare wrapText="bothSides"/>
                        <wp:docPr id="8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" cy="574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74"/>
                </w:p>
              </w:tc>
              <w:tc>
                <w:tcPr>
                  <w:tcW w:w="2977" w:type="dxa"/>
                </w:tcPr>
                <w:p w14:paraId="754307F6" w14:textId="77777777" w:rsidR="009F36A4" w:rsidRPr="009F36A4" w:rsidRDefault="009F36A4" w:rsidP="009F36A4">
                  <w:pPr>
                    <w:ind w:right="62"/>
                    <w:contextualSpacing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75" w:name="_Toc535848520"/>
                  <w:r w:rsidRPr="009F36A4">
                    <w:rPr>
                      <w:rFonts w:ascii="Arial" w:hAnsi="Arial" w:cs="Arial"/>
                      <w:sz w:val="18"/>
                      <w:szCs w:val="18"/>
                    </w:rPr>
                    <w:t>Раздельный сбор отходов. Данный продукт не может быть утилизирован как обычные бытовые отходы. В случае если Вы больше не пользуетесь устройством, или если требуется замена устройства, не утилизируйте его вместе с бытовыми отходами. Обеспечьте раздельную утилизацию данного устройства.</w:t>
                  </w:r>
                  <w:bookmarkEnd w:id="75"/>
                </w:p>
              </w:tc>
            </w:tr>
            <w:tr w:rsidR="009F36A4" w:rsidRPr="009F36A4" w14:paraId="47696BCD" w14:textId="77777777" w:rsidTr="00597BB5">
              <w:tc>
                <w:tcPr>
                  <w:tcW w:w="1276" w:type="dxa"/>
                </w:tcPr>
                <w:p w14:paraId="2747387A" w14:textId="77777777" w:rsidR="009F36A4" w:rsidRPr="009F36A4" w:rsidRDefault="009F36A4" w:rsidP="009F36A4">
                  <w:pPr>
                    <w:ind w:right="175"/>
                    <w:contextualSpacing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ascii="Arial" w:hAnsi="Arial" w:cs="Arial"/>
                      <w:b/>
                      <w:noProof/>
                      <w:sz w:val="32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57216" behindDoc="0" locked="0" layoutInCell="1" allowOverlap="1" wp14:anchorId="21491DBD" wp14:editId="19723A9C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509905</wp:posOffset>
                        </wp:positionV>
                        <wp:extent cx="438150" cy="430530"/>
                        <wp:effectExtent l="19050" t="0" r="0" b="0"/>
                        <wp:wrapSquare wrapText="bothSides"/>
                        <wp:docPr id="9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77" w:type="dxa"/>
                </w:tcPr>
                <w:p w14:paraId="724E7849" w14:textId="77777777" w:rsidR="009F36A4" w:rsidRPr="009F36A4" w:rsidRDefault="009F36A4" w:rsidP="009F36A4">
                  <w:pPr>
                    <w:ind w:left="34" w:right="34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18"/>
                    </w:rPr>
                    <w:t>Раздельный сбор отходов использованных продуктов обеспечивает переработку и повторное использование материалов. Повторное использование переработанных материалов способствует предотвращению загрязнения окружающей среды и сокращает спрос на сырье.</w:t>
                  </w:r>
                </w:p>
              </w:tc>
            </w:tr>
          </w:tbl>
          <w:p w14:paraId="325964E0" w14:textId="77777777" w:rsidR="009F36A4" w:rsidRDefault="009F36A4"/>
          <w:p w14:paraId="2A7FB134" w14:textId="77777777" w:rsidR="00EF62A1" w:rsidRPr="00EF62A1" w:rsidRDefault="00EF62A1" w:rsidP="00EF62A1">
            <w:pPr>
              <w:ind w:left="33" w:right="175"/>
              <w:contextualSpacing/>
              <w:jc w:val="both"/>
              <w:rPr>
                <w:rFonts w:ascii="Arial" w:hAnsi="Arial" w:cs="Arial"/>
                <w:b/>
                <w:szCs w:val="32"/>
              </w:rPr>
            </w:pPr>
            <w:bookmarkStart w:id="76" w:name="_Hlk2608496"/>
            <w:r w:rsidRPr="00EF62A1">
              <w:rPr>
                <w:rFonts w:ascii="Arial" w:hAnsi="Arial" w:cs="Arial"/>
                <w:b/>
                <w:szCs w:val="32"/>
              </w:rPr>
              <w:t>8.        СБОРКА</w:t>
            </w:r>
          </w:p>
          <w:p w14:paraId="7FBDEAD5" w14:textId="77777777" w:rsidR="00EF62A1" w:rsidRPr="00EF62A1" w:rsidRDefault="00EF62A1" w:rsidP="00EF62A1">
            <w:pPr>
              <w:ind w:left="33" w:right="175"/>
              <w:contextualSpacing/>
              <w:jc w:val="both"/>
              <w:rPr>
                <w:rFonts w:ascii="Arial" w:hAnsi="Arial" w:cs="Arial"/>
                <w:b/>
                <w:sz w:val="14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EF62A1" w:rsidRPr="00EF62A1" w14:paraId="3DA559E8" w14:textId="77777777" w:rsidTr="00597BB5">
              <w:tc>
                <w:tcPr>
                  <w:tcW w:w="5014" w:type="dxa"/>
                  <w:shd w:val="solid" w:color="auto" w:fill="auto"/>
                </w:tcPr>
                <w:p w14:paraId="33E6F081" w14:textId="77777777" w:rsidR="00EF62A1" w:rsidRPr="00EF62A1" w:rsidRDefault="00EF62A1" w:rsidP="00EF62A1">
                  <w:pPr>
                    <w:ind w:right="1338"/>
                    <w:contextualSpacing/>
                    <w:jc w:val="center"/>
                    <w:rPr>
                      <w:rFonts w:ascii="Arial" w:hAnsi="Arial" w:cs="Arial"/>
                      <w:b/>
                      <w:szCs w:val="32"/>
                    </w:rPr>
                  </w:pPr>
                  <w:r w:rsidRPr="00EF62A1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54906B21" wp14:editId="4E3F2FF6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4445</wp:posOffset>
                        </wp:positionV>
                        <wp:extent cx="339725" cy="233045"/>
                        <wp:effectExtent l="19050" t="0" r="3175" b="0"/>
                        <wp:wrapSquare wrapText="bothSides"/>
                        <wp:docPr id="2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72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EF62A1" w14:paraId="6E485332" w14:textId="77777777" w:rsidTr="00597BB5">
              <w:tc>
                <w:tcPr>
                  <w:tcW w:w="5014" w:type="dxa"/>
                </w:tcPr>
                <w:p w14:paraId="0B76F958" w14:textId="77777777" w:rsidR="00EF62A1" w:rsidRPr="00EF62A1" w:rsidRDefault="00EF62A1" w:rsidP="00EF62A1">
                  <w:pPr>
                    <w:contextualSpacing/>
                    <w:jc w:val="both"/>
                    <w:rPr>
                      <w:rFonts w:ascii="Arial" w:hAnsi="Arial" w:cs="Arial"/>
                      <w:szCs w:val="32"/>
                    </w:rPr>
                  </w:pPr>
                  <w:r w:rsidRPr="00EF62A1">
                    <w:rPr>
                      <w:rFonts w:ascii="Arial" w:hAnsi="Arial" w:cs="Arial"/>
                      <w:sz w:val="16"/>
                      <w:szCs w:val="32"/>
                    </w:rPr>
                    <w:t>Перед сборкой устройства извлеките из него аккумуляторный источник питания.</w:t>
                  </w:r>
                </w:p>
              </w:tc>
            </w:tr>
            <w:bookmarkEnd w:id="76"/>
          </w:tbl>
          <w:p w14:paraId="67ACA823" w14:textId="77777777" w:rsidR="00EF62A1" w:rsidRPr="00EF62A1" w:rsidRDefault="00EF62A1" w:rsidP="00EF62A1">
            <w:pPr>
              <w:ind w:left="33" w:right="175"/>
              <w:contextualSpacing/>
              <w:jc w:val="both"/>
              <w:rPr>
                <w:rFonts w:ascii="Arial" w:hAnsi="Arial" w:cs="Arial"/>
                <w:b/>
                <w:sz w:val="14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EF62A1" w:rsidRPr="00EF62A1" w14:paraId="59C817A2" w14:textId="77777777" w:rsidTr="00EF62A1">
              <w:tc>
                <w:tcPr>
                  <w:tcW w:w="4987" w:type="dxa"/>
                  <w:shd w:val="solid" w:color="auto" w:fill="auto"/>
                </w:tcPr>
                <w:p w14:paraId="65BB3409" w14:textId="77777777" w:rsidR="00EF62A1" w:rsidRPr="00EF62A1" w:rsidRDefault="00EF62A1" w:rsidP="00EF62A1">
                  <w:pPr>
                    <w:ind w:right="1338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EF62A1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6FA6A77C" wp14:editId="691FE088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8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EF62A1" w14:paraId="5ACF4317" w14:textId="77777777" w:rsidTr="00EF62A1">
              <w:tc>
                <w:tcPr>
                  <w:tcW w:w="4987" w:type="dxa"/>
                </w:tcPr>
                <w:p w14:paraId="6C3F7DF0" w14:textId="77777777" w:rsidR="00EF62A1" w:rsidRPr="00EF62A1" w:rsidRDefault="00EF62A1" w:rsidP="00EF62A1">
                  <w:pPr>
                    <w:ind w:left="29"/>
                    <w:contextualSpacing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EF62A1">
                    <w:rPr>
                      <w:rFonts w:ascii="Arial" w:hAnsi="Arial" w:cs="Arial"/>
                      <w:sz w:val="16"/>
                      <w:szCs w:val="32"/>
                    </w:rPr>
                    <w:t>Не используйте не рекомендованные для данного устройства комплектующие детали и запасные части.</w:t>
                  </w:r>
                </w:p>
              </w:tc>
            </w:tr>
          </w:tbl>
          <w:p w14:paraId="5C4DC091" w14:textId="77777777" w:rsidR="00EF62A1" w:rsidRDefault="00EF62A1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14:paraId="2DE15424" w14:textId="77777777" w:rsidR="001D2527" w:rsidRPr="0019223B" w:rsidRDefault="001D2527" w:rsidP="001D2527">
            <w:pPr>
              <w:pStyle w:val="aa"/>
              <w:ind w:left="33" w:right="1735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8.1       РАСПАКОВКА </w:t>
            </w:r>
            <w:r w:rsidRPr="0019223B">
              <w:rPr>
                <w:rFonts w:ascii="Arial" w:hAnsi="Arial" w:cs="Arial"/>
                <w:b/>
                <w:szCs w:val="32"/>
              </w:rPr>
              <w:t>УСТРОЙСТВА</w:t>
            </w:r>
          </w:p>
          <w:p w14:paraId="3865BE46" w14:textId="77777777" w:rsidR="001D2527" w:rsidRPr="001D2527" w:rsidRDefault="001D2527" w:rsidP="001D2527">
            <w:pPr>
              <w:pStyle w:val="aa"/>
              <w:ind w:left="33" w:right="1735"/>
              <w:jc w:val="both"/>
              <w:rPr>
                <w:rFonts w:ascii="Arial" w:hAnsi="Arial" w:cs="Arial"/>
                <w:b/>
                <w:sz w:val="10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1D2527" w:rsidRPr="00C0480F" w14:paraId="0DE9712B" w14:textId="77777777" w:rsidTr="003D0A4F">
              <w:tc>
                <w:tcPr>
                  <w:tcW w:w="5014" w:type="dxa"/>
                  <w:shd w:val="solid" w:color="auto" w:fill="auto"/>
                </w:tcPr>
                <w:p w14:paraId="32414B10" w14:textId="77777777" w:rsidR="001D2527" w:rsidRPr="00C36038" w:rsidRDefault="001D2527" w:rsidP="003D0A4F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72576" behindDoc="0" locked="0" layoutInCell="1" allowOverlap="1" wp14:anchorId="7019DCDB" wp14:editId="06F5BE64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5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D2527" w:rsidRPr="00C0480F" w14:paraId="5CC0D4AD" w14:textId="77777777" w:rsidTr="003D0A4F">
              <w:tc>
                <w:tcPr>
                  <w:tcW w:w="5014" w:type="dxa"/>
                </w:tcPr>
                <w:p w14:paraId="4FA7359E" w14:textId="77777777" w:rsidR="001D2527" w:rsidRPr="00C36038" w:rsidRDefault="001D2527" w:rsidP="003D0A4F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Перед использованием удостоверьтесь, что сборка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устройства произведена правильно.</w:t>
                  </w:r>
                </w:p>
              </w:tc>
            </w:tr>
          </w:tbl>
          <w:p w14:paraId="6CABC85D" w14:textId="77777777" w:rsidR="001D2527" w:rsidRDefault="001D2527" w:rsidP="001D2527">
            <w:pPr>
              <w:pStyle w:val="aa"/>
              <w:ind w:left="33" w:right="1735"/>
              <w:jc w:val="center"/>
              <w:rPr>
                <w:rFonts w:ascii="Arial" w:hAnsi="Arial" w:cs="Arial"/>
                <w:b/>
                <w:sz w:val="14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1D2527" w:rsidRPr="00C36038" w14:paraId="4C23CE86" w14:textId="77777777" w:rsidTr="003D0A4F">
              <w:tc>
                <w:tcPr>
                  <w:tcW w:w="5014" w:type="dxa"/>
                  <w:shd w:val="solid" w:color="auto" w:fill="auto"/>
                </w:tcPr>
                <w:p w14:paraId="1532779F" w14:textId="77777777" w:rsidR="001D2527" w:rsidRPr="00C36038" w:rsidRDefault="001D2527" w:rsidP="003D0A4F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73600" behindDoc="0" locked="0" layoutInCell="1" allowOverlap="1" wp14:anchorId="065561C3" wp14:editId="1C95B4E8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6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D2527" w:rsidRPr="00C36038" w14:paraId="09D66604" w14:textId="77777777" w:rsidTr="003D0A4F">
              <w:tc>
                <w:tcPr>
                  <w:tcW w:w="5014" w:type="dxa"/>
                </w:tcPr>
                <w:p w14:paraId="14B6DAA0" w14:textId="77777777"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Не работайте с устройством, если его детали имеют повреждения. </w:t>
                  </w:r>
                </w:p>
                <w:p w14:paraId="45EDEDD6" w14:textId="77777777"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Не используйте устройство в случае отсутствия каких-либо деталей.</w:t>
                  </w:r>
                </w:p>
                <w:p w14:paraId="53CA100B" w14:textId="77777777"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В случае повреждения или отсутствия каких-либо деталей, обратитесь в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Авторизованный Сервисный Ц</w:t>
                  </w: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14:paraId="01147023" w14:textId="77777777" w:rsidR="001D2527" w:rsidRDefault="001D2527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14:paraId="081EA98A" w14:textId="77777777" w:rsidR="001D2527" w:rsidRPr="00BE6E1F" w:rsidRDefault="001D2527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14:paraId="1B5AB6CD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  <w:lang w:val="en-US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Откройте упаковку.</w:t>
            </w:r>
          </w:p>
          <w:p w14:paraId="0223A723" w14:textId="77777777" w:rsidR="00EF62A1" w:rsidRPr="00EF62A1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8"/>
                <w:szCs w:val="32"/>
                <w:lang w:val="en-US"/>
              </w:rPr>
            </w:pPr>
          </w:p>
          <w:p w14:paraId="2CCF9E94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Прочтите документацию, находящуюся внутри коробки.</w:t>
            </w:r>
          </w:p>
          <w:p w14:paraId="34036015" w14:textId="77777777" w:rsidR="00EF62A1" w:rsidRPr="00EF62A1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8"/>
                <w:szCs w:val="32"/>
              </w:rPr>
            </w:pPr>
          </w:p>
          <w:p w14:paraId="0089E355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из коробки все неустановленные детали.</w:t>
            </w:r>
          </w:p>
          <w:p w14:paraId="44E2D99B" w14:textId="77777777" w:rsidR="00EF62A1" w:rsidRPr="00EF62A1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8"/>
                <w:szCs w:val="32"/>
              </w:rPr>
            </w:pPr>
          </w:p>
          <w:p w14:paraId="4DC2E776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устройство из коробки.</w:t>
            </w:r>
          </w:p>
          <w:p w14:paraId="493686E3" w14:textId="77777777" w:rsidR="00EF62A1" w:rsidRPr="00EF62A1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8"/>
                <w:szCs w:val="32"/>
              </w:rPr>
            </w:pPr>
          </w:p>
          <w:p w14:paraId="4BE19751" w14:textId="77777777" w:rsidR="00EF62A1" w:rsidRPr="001D2527" w:rsidRDefault="00EF62A1" w:rsidP="001D2527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Утилизируйте упаковку и коробку в соответствии с местным законодательством.</w:t>
            </w:r>
          </w:p>
        </w:tc>
        <w:tc>
          <w:tcPr>
            <w:tcW w:w="5209" w:type="dxa"/>
          </w:tcPr>
          <w:p w14:paraId="2876EB00" w14:textId="77777777" w:rsidR="00EF62A1" w:rsidRPr="00F22F6B" w:rsidRDefault="00EF62A1" w:rsidP="00EF62A1">
            <w:pPr>
              <w:pStyle w:val="aa"/>
              <w:ind w:left="33" w:right="34"/>
              <w:rPr>
                <w:rFonts w:ascii="Arial" w:hAnsi="Arial" w:cs="Arial"/>
                <w:b/>
                <w:szCs w:val="28"/>
              </w:rPr>
            </w:pPr>
            <w:r w:rsidRPr="00F22F6B">
              <w:rPr>
                <w:rFonts w:ascii="Arial" w:hAnsi="Arial" w:cs="Arial"/>
                <w:b/>
                <w:szCs w:val="28"/>
              </w:rPr>
              <w:t>8.2       УСТАНОВКА ЗАЩИТНОГО КОЖУХА</w:t>
            </w:r>
          </w:p>
          <w:p w14:paraId="75221A0A" w14:textId="77777777" w:rsidR="00EF62A1" w:rsidRPr="003244AD" w:rsidRDefault="00EF62A1" w:rsidP="00EF62A1">
            <w:pPr>
              <w:pStyle w:val="aa"/>
              <w:ind w:left="33" w:right="34"/>
              <w:rPr>
                <w:rFonts w:ascii="Arial" w:hAnsi="Arial" w:cs="Arial"/>
                <w:sz w:val="8"/>
                <w:szCs w:val="32"/>
              </w:rPr>
            </w:pPr>
          </w:p>
          <w:p w14:paraId="384DF6EE" w14:textId="77777777" w:rsidR="00EF62A1" w:rsidRDefault="00EF62A1" w:rsidP="00EF62A1">
            <w:pPr>
              <w:pStyle w:val="aa"/>
              <w:ind w:left="317" w:right="34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>Рисунок  2</w:t>
            </w:r>
            <w:r w:rsidRPr="003244AD">
              <w:rPr>
                <w:rFonts w:ascii="Arial" w:hAnsi="Arial" w:cs="Arial"/>
                <w:i/>
                <w:sz w:val="16"/>
                <w:szCs w:val="32"/>
              </w:rPr>
              <w:t>.</w:t>
            </w:r>
          </w:p>
          <w:p w14:paraId="2206E7B2" w14:textId="77777777" w:rsidR="00EF62A1" w:rsidRPr="003244AD" w:rsidRDefault="00EF62A1" w:rsidP="00EF62A1">
            <w:pPr>
              <w:pStyle w:val="aa"/>
              <w:ind w:left="317" w:right="34"/>
              <w:rPr>
                <w:rFonts w:ascii="Arial" w:hAnsi="Arial" w:cs="Arial"/>
                <w:i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EF62A1" w:rsidRPr="00C36038" w14:paraId="7E8FDC75" w14:textId="77777777" w:rsidTr="00597BB5">
              <w:tc>
                <w:tcPr>
                  <w:tcW w:w="4986" w:type="dxa"/>
                  <w:shd w:val="solid" w:color="auto" w:fill="auto"/>
                </w:tcPr>
                <w:p w14:paraId="7DF36C54" w14:textId="77777777" w:rsidR="00EF62A1" w:rsidRPr="00C36038" w:rsidRDefault="00EF62A1" w:rsidP="00597BB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63360" behindDoc="0" locked="0" layoutInCell="1" allowOverlap="1" wp14:anchorId="135AF617" wp14:editId="3649F310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C36038" w14:paraId="325F7D13" w14:textId="77777777" w:rsidTr="00597BB5">
              <w:trPr>
                <w:trHeight w:val="136"/>
              </w:trPr>
              <w:tc>
                <w:tcPr>
                  <w:tcW w:w="4986" w:type="dxa"/>
                </w:tcPr>
                <w:p w14:paraId="70095DC7" w14:textId="77777777" w:rsidR="00EF62A1" w:rsidRPr="00C36038" w:rsidRDefault="00EF62A1" w:rsidP="00597BB5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bookmarkStart w:id="77" w:name="_Hlk536788342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Не трогайте  режущую кромку </w:t>
                  </w:r>
                  <w:r w:rsidR="001D2527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ножа-</w:t>
                  </w:r>
                  <w:proofErr w:type="spellStart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отсекателя</w:t>
                  </w:r>
                  <w:proofErr w:type="spellEnd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лески, установленного на защитном кожухе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, без использования защитных  средств (перчаток).</w:t>
                  </w: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</w:t>
                  </w:r>
                  <w:bookmarkEnd w:id="77"/>
                </w:p>
              </w:tc>
            </w:tr>
          </w:tbl>
          <w:p w14:paraId="144E1D65" w14:textId="77777777" w:rsidR="009F36A4" w:rsidRPr="00EF62A1" w:rsidRDefault="009F36A4">
            <w:pPr>
              <w:rPr>
                <w:sz w:val="8"/>
              </w:rPr>
            </w:pPr>
          </w:p>
          <w:p w14:paraId="13CA56DA" w14:textId="77777777" w:rsidR="00AF19A4" w:rsidRPr="00AF19A4" w:rsidRDefault="00EF62A1" w:rsidP="00AF19A4">
            <w:pPr>
              <w:pStyle w:val="aa"/>
              <w:numPr>
                <w:ilvl w:val="0"/>
                <w:numId w:val="8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Открутите болты с головки триммера с помощью отвертки с наконечником </w:t>
            </w:r>
            <w:proofErr w:type="spellStart"/>
            <w:r w:rsidRPr="00AF19A4">
              <w:rPr>
                <w:rFonts w:ascii="Arial" w:hAnsi="Arial" w:cs="Arial"/>
                <w:sz w:val="18"/>
                <w:szCs w:val="32"/>
              </w:rPr>
              <w:t>Phillips</w:t>
            </w:r>
            <w:proofErr w:type="spellEnd"/>
            <w:r w:rsidRPr="00AF19A4">
              <w:rPr>
                <w:rFonts w:ascii="Arial" w:hAnsi="Arial" w:cs="Arial"/>
                <w:sz w:val="18"/>
                <w:szCs w:val="32"/>
              </w:rPr>
              <w:t xml:space="preserve">  (не входит в набор).</w:t>
            </w:r>
          </w:p>
          <w:p w14:paraId="5472B4A6" w14:textId="77777777" w:rsidR="00AF19A4" w:rsidRPr="00AF19A4" w:rsidRDefault="00EF62A1" w:rsidP="00AF19A4">
            <w:pPr>
              <w:pStyle w:val="aa"/>
              <w:numPr>
                <w:ilvl w:val="0"/>
                <w:numId w:val="8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Установите защитный кожух в отверстия, расположенные на головке триммера.</w:t>
            </w:r>
          </w:p>
          <w:p w14:paraId="4F891AC5" w14:textId="77777777" w:rsidR="00AF19A4" w:rsidRPr="00AF19A4" w:rsidRDefault="00EF62A1" w:rsidP="00AF19A4">
            <w:pPr>
              <w:pStyle w:val="aa"/>
              <w:numPr>
                <w:ilvl w:val="0"/>
                <w:numId w:val="8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Поверните кожух против часовой стрелки, чтобы зафиксировать его на своем месте.</w:t>
            </w:r>
          </w:p>
          <w:p w14:paraId="59D4E8EF" w14:textId="77777777" w:rsidR="00AF19A4" w:rsidRPr="00AF19A4" w:rsidRDefault="00EF62A1" w:rsidP="00AF19A4">
            <w:pPr>
              <w:pStyle w:val="aa"/>
              <w:numPr>
                <w:ilvl w:val="0"/>
                <w:numId w:val="8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Совместите отверстия для болтов, расположенные на защитном кожухе, с отверстиями для болтов, расположенными на головке триммера. </w:t>
            </w:r>
          </w:p>
          <w:p w14:paraId="57F8EBD8" w14:textId="77777777" w:rsidR="00EF62A1" w:rsidRPr="00AF19A4" w:rsidRDefault="00EF62A1" w:rsidP="00AF19A4">
            <w:pPr>
              <w:pStyle w:val="aa"/>
              <w:numPr>
                <w:ilvl w:val="0"/>
                <w:numId w:val="8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Закрутите болты.</w:t>
            </w:r>
          </w:p>
          <w:p w14:paraId="037CA134" w14:textId="77777777" w:rsidR="00EF62A1" w:rsidRPr="00F22F6B" w:rsidRDefault="00EF62A1" w:rsidP="00EF62A1">
            <w:pPr>
              <w:pStyle w:val="aa"/>
              <w:rPr>
                <w:rFonts w:ascii="Arial" w:hAnsi="Arial" w:cs="Arial"/>
                <w:sz w:val="10"/>
                <w:szCs w:val="32"/>
              </w:rPr>
            </w:pPr>
          </w:p>
          <w:p w14:paraId="5F40F24C" w14:textId="77777777" w:rsidR="00EF62A1" w:rsidRPr="00F22F6B" w:rsidRDefault="00EF62A1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F22F6B">
              <w:rPr>
                <w:rFonts w:ascii="Arial" w:hAnsi="Arial" w:cs="Arial"/>
                <w:b/>
                <w:sz w:val="22"/>
                <w:szCs w:val="24"/>
              </w:rPr>
              <w:t>8.3        СОЕДИНЕНИЕ СИЛОВОГО БЛОКА С ТРИМЕРНОЙ ГОЛОВКОЙ</w:t>
            </w:r>
            <w:r w:rsidRPr="00F22F6B">
              <w:rPr>
                <w:rFonts w:ascii="Arial" w:hAnsi="Arial" w:cs="Arial"/>
                <w:b/>
                <w:i/>
                <w:sz w:val="22"/>
                <w:szCs w:val="24"/>
              </w:rPr>
              <w:t xml:space="preserve"> </w:t>
            </w:r>
          </w:p>
          <w:p w14:paraId="599C4678" w14:textId="77777777" w:rsidR="00EF62A1" w:rsidRDefault="00EF62A1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8"/>
                <w:szCs w:val="24"/>
              </w:rPr>
            </w:pPr>
          </w:p>
          <w:p w14:paraId="5B4842E8" w14:textId="77777777" w:rsidR="00AF19A4" w:rsidRDefault="00AF19A4" w:rsidP="00AF19A4">
            <w:pPr>
              <w:pStyle w:val="aa"/>
              <w:ind w:left="317" w:right="34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>Рисунок  3.</w:t>
            </w:r>
          </w:p>
          <w:p w14:paraId="7E3BABE6" w14:textId="77777777" w:rsidR="00AF19A4" w:rsidRDefault="00AF19A4" w:rsidP="00AF19A4">
            <w:pPr>
              <w:ind w:right="34"/>
              <w:jc w:val="both"/>
              <w:rPr>
                <w:rFonts w:ascii="Arial" w:hAnsi="Arial" w:cs="Arial"/>
                <w:b/>
                <w:i/>
                <w:sz w:val="8"/>
                <w:szCs w:val="24"/>
              </w:rPr>
            </w:pPr>
          </w:p>
          <w:p w14:paraId="523E8CCA" w14:textId="77777777" w:rsidR="00AF19A4" w:rsidRPr="00AF19A4" w:rsidRDefault="00AF19A4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2"/>
                <w:szCs w:val="24"/>
              </w:rPr>
            </w:pPr>
          </w:p>
          <w:p w14:paraId="44AC1380" w14:textId="77777777" w:rsidR="00AF19A4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Ослабьте болт на соединительной муфте. </w:t>
            </w:r>
          </w:p>
          <w:p w14:paraId="1874E17B" w14:textId="77777777" w:rsidR="00AF19A4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eastAsia="Calibri" w:hAnsi="Arial" w:cs="Arial"/>
                <w:sz w:val="18"/>
                <w:szCs w:val="32"/>
              </w:rPr>
              <w:t>Вдавите кнопку разблокировки, расположенную на нижней части вала триммера.</w:t>
            </w:r>
          </w:p>
          <w:p w14:paraId="56FAE634" w14:textId="77777777" w:rsidR="00AF19A4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eastAsia="Calibri" w:hAnsi="Arial" w:cs="Arial"/>
                <w:sz w:val="18"/>
                <w:szCs w:val="32"/>
              </w:rPr>
              <w:t>Совместите кнопку разблокировки с соответствующим отверстием и соедините две части вала.</w:t>
            </w:r>
          </w:p>
          <w:p w14:paraId="725E2D68" w14:textId="77777777" w:rsidR="00AF19A4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Поворачивайте нижнюю часть вала до тех пор, пока кнопка разблокировки не зафиксируется в соответствующем отверстии.</w:t>
            </w:r>
          </w:p>
          <w:p w14:paraId="2200EACA" w14:textId="77777777" w:rsidR="00EF62A1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eastAsia="Calibri" w:hAnsi="Arial" w:cs="Arial"/>
                <w:sz w:val="18"/>
                <w:szCs w:val="32"/>
              </w:rPr>
              <w:t>Туго затяните болт на соединительной муфте.</w:t>
            </w:r>
          </w:p>
          <w:p w14:paraId="183C128A" w14:textId="77777777" w:rsidR="00EF62A1" w:rsidRPr="00F22F6B" w:rsidRDefault="00EF62A1" w:rsidP="00EF62A1">
            <w:pPr>
              <w:pStyle w:val="aa"/>
              <w:rPr>
                <w:rFonts w:ascii="Arial" w:eastAsia="Calibri" w:hAnsi="Arial" w:cs="Arial"/>
                <w:sz w:val="10"/>
                <w:szCs w:val="32"/>
              </w:rPr>
            </w:pPr>
          </w:p>
          <w:p w14:paraId="539FF2BA" w14:textId="77777777" w:rsidR="00AF19A4" w:rsidRPr="00F22F6B" w:rsidRDefault="00AF19A4" w:rsidP="00AF19A4">
            <w:pPr>
              <w:rPr>
                <w:rFonts w:ascii="Arial" w:hAnsi="Arial" w:cs="Arial"/>
                <w:b/>
                <w:color w:val="000000" w:themeColor="text1"/>
                <w:sz w:val="22"/>
                <w:szCs w:val="32"/>
              </w:rPr>
            </w:pPr>
            <w:bookmarkStart w:id="78" w:name="_Hlk2609216"/>
            <w:r w:rsidRPr="00F22F6B">
              <w:rPr>
                <w:rFonts w:ascii="Arial" w:hAnsi="Arial" w:cs="Arial"/>
                <w:b/>
                <w:color w:val="000000" w:themeColor="text1"/>
                <w:sz w:val="22"/>
                <w:szCs w:val="32"/>
              </w:rPr>
              <w:t>8.4        УСТАНОВКА ДОПОЛНИТЕЛЬНОЙ РУКОЯТИ</w:t>
            </w:r>
          </w:p>
          <w:p w14:paraId="3A2FA50F" w14:textId="77777777" w:rsidR="00AF19A4" w:rsidRPr="00F32E7F" w:rsidRDefault="00AF19A4" w:rsidP="00AF19A4">
            <w:pPr>
              <w:rPr>
                <w:rFonts w:ascii="Arial" w:hAnsi="Arial" w:cs="Arial"/>
                <w:color w:val="000000" w:themeColor="text1"/>
                <w:sz w:val="8"/>
                <w:szCs w:val="32"/>
              </w:rPr>
            </w:pPr>
          </w:p>
          <w:p w14:paraId="50DC01F8" w14:textId="77777777" w:rsidR="00AF19A4" w:rsidRPr="00F32E7F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</w:pPr>
            <w:r w:rsidRPr="00F32E7F"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Рисунок 4.</w:t>
            </w:r>
          </w:p>
          <w:p w14:paraId="234478E9" w14:textId="77777777" w:rsidR="00AF19A4" w:rsidRPr="00AF19A4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8"/>
                <w:szCs w:val="32"/>
              </w:rPr>
            </w:pPr>
          </w:p>
          <w:p w14:paraId="14DF591D" w14:textId="77777777"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Ослабьте регулировочный узел рукояти с помощью отвертки с наконечником </w:t>
            </w: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  <w:lang w:val="en-US"/>
              </w:rPr>
              <w:t>Phillips</w:t>
            </w: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 (не входит в набор).</w:t>
            </w:r>
          </w:p>
          <w:p w14:paraId="576A788A" w14:textId="77777777"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Прикрепите дополнительную рукоять и металлический стержень к оси устройства.</w:t>
            </w:r>
          </w:p>
          <w:p w14:paraId="2A9F1928" w14:textId="77777777"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Установите  дополнительную рукоять в удобное положение.</w:t>
            </w:r>
          </w:p>
          <w:p w14:paraId="3494D0E6" w14:textId="77777777"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Зафиксируйте дополнительную рукоять на оси с помощью болтов. </w:t>
            </w:r>
          </w:p>
          <w:bookmarkEnd w:id="78"/>
          <w:p w14:paraId="4C1ED854" w14:textId="77777777" w:rsidR="00EF62A1" w:rsidRPr="00F22F6B" w:rsidRDefault="00EF62A1" w:rsidP="00AF19A4">
            <w:pPr>
              <w:rPr>
                <w:rFonts w:ascii="Arial" w:eastAsia="Calibri" w:hAnsi="Arial" w:cs="Arial"/>
                <w:sz w:val="10"/>
                <w:szCs w:val="32"/>
              </w:rPr>
            </w:pPr>
          </w:p>
          <w:p w14:paraId="565DE103" w14:textId="77777777" w:rsidR="00AF19A4" w:rsidRPr="00AF19A4" w:rsidRDefault="00AF19A4" w:rsidP="00AF19A4">
            <w:pPr>
              <w:rPr>
                <w:rFonts w:ascii="Arial" w:eastAsia="Calibri" w:hAnsi="Arial" w:cs="Arial"/>
                <w:b/>
                <w:sz w:val="22"/>
                <w:szCs w:val="32"/>
              </w:rPr>
            </w:pPr>
            <w:r w:rsidRPr="00AF19A4">
              <w:rPr>
                <w:rFonts w:ascii="Arial" w:eastAsia="Calibri" w:hAnsi="Arial" w:cs="Arial"/>
                <w:b/>
                <w:sz w:val="22"/>
                <w:szCs w:val="32"/>
              </w:rPr>
              <w:t>8.5        УСТАНОВКА АККУМУЛЯТОРНОГО ИСТОЧНИКА ПИТАНИЯ</w:t>
            </w:r>
          </w:p>
          <w:p w14:paraId="6A8E0967" w14:textId="77777777" w:rsidR="00AF19A4" w:rsidRPr="00AF19A4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8"/>
                <w:szCs w:val="32"/>
              </w:rPr>
            </w:pPr>
          </w:p>
          <w:p w14:paraId="660BA209" w14:textId="77777777" w:rsidR="00AF19A4" w:rsidRPr="00F32E7F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Рисунок 5</w:t>
            </w:r>
            <w:r w:rsidRPr="00F32E7F"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.</w:t>
            </w:r>
          </w:p>
          <w:p w14:paraId="67542981" w14:textId="77777777" w:rsidR="00EF62A1" w:rsidRDefault="00EF62A1" w:rsidP="00EF62A1">
            <w:pPr>
              <w:pStyle w:val="aa"/>
              <w:ind w:left="535" w:right="34"/>
              <w:jc w:val="both"/>
              <w:rPr>
                <w:rFonts w:ascii="Arial" w:eastAsia="Calibri" w:hAnsi="Arial" w:cs="Arial"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AF19A4" w:rsidRPr="00C36038" w14:paraId="1AA3486C" w14:textId="77777777" w:rsidTr="00597BB5">
              <w:tc>
                <w:tcPr>
                  <w:tcW w:w="4986" w:type="dxa"/>
                  <w:shd w:val="solid" w:color="auto" w:fill="auto"/>
                </w:tcPr>
                <w:p w14:paraId="22C92BD5" w14:textId="77777777" w:rsidR="00AF19A4" w:rsidRPr="00C36038" w:rsidRDefault="00AF19A4" w:rsidP="00597BB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64384" behindDoc="0" locked="0" layoutInCell="1" allowOverlap="1" wp14:anchorId="3D5A0878" wp14:editId="4DFE6AED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AF19A4" w:rsidRPr="00C36038" w14:paraId="64F38A98" w14:textId="77777777" w:rsidTr="00597BB5">
              <w:trPr>
                <w:trHeight w:val="136"/>
              </w:trPr>
              <w:tc>
                <w:tcPr>
                  <w:tcW w:w="4986" w:type="dxa"/>
                </w:tcPr>
                <w:p w14:paraId="051E1A00" w14:textId="77777777" w:rsidR="00AF19A4" w:rsidRDefault="00AF19A4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Замените аккумуляторный источник питания или зарядное устройство в случае их повреждения.</w:t>
                  </w:r>
                </w:p>
                <w:p w14:paraId="6ED81F67" w14:textId="77777777" w:rsidR="00AF19A4" w:rsidRDefault="00AF19A4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аккумуляторного источника питания убедитесь</w:t>
                  </w:r>
                  <w:r w:rsidR="00F22F6B">
                    <w:rPr>
                      <w:rFonts w:ascii="Arial" w:hAnsi="Arial" w:cs="Arial"/>
                      <w:sz w:val="16"/>
                      <w:szCs w:val="32"/>
                    </w:rPr>
                    <w:t xml:space="preserve">, что двигатель устройства остановлен, и что устройство находится в выключенном состоянии. </w:t>
                  </w:r>
                </w:p>
                <w:p w14:paraId="7439B577" w14:textId="77777777" w:rsidR="00F22F6B" w:rsidRPr="00AF19A4" w:rsidRDefault="00F22F6B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Перед установкой аккумуляторного источника питания внимательно прочтите соответствующие инструкции, приложенные к аккумуляторному источнику питания и зарядному устройству. </w:t>
                  </w:r>
                </w:p>
              </w:tc>
            </w:tr>
          </w:tbl>
          <w:p w14:paraId="6E18C681" w14:textId="77777777" w:rsidR="00F22F6B" w:rsidRPr="00F22F6B" w:rsidRDefault="00F22F6B" w:rsidP="00F22F6B">
            <w:pPr>
              <w:pStyle w:val="aa"/>
              <w:numPr>
                <w:ilvl w:val="0"/>
                <w:numId w:val="14"/>
              </w:numPr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 xml:space="preserve">Совместите клеммы аккумуляторного источника питания и </w:t>
            </w:r>
            <w:proofErr w:type="spellStart"/>
            <w:r w:rsidRPr="00F22F6B">
              <w:rPr>
                <w:rFonts w:ascii="Arial" w:eastAsia="Calibri" w:hAnsi="Arial" w:cs="Arial"/>
                <w:sz w:val="18"/>
                <w:szCs w:val="32"/>
              </w:rPr>
              <w:t>батарееприемника</w:t>
            </w:r>
            <w:proofErr w:type="spellEnd"/>
            <w:r w:rsidRPr="00F22F6B">
              <w:rPr>
                <w:rFonts w:ascii="Arial" w:eastAsia="Calibri" w:hAnsi="Arial" w:cs="Arial"/>
                <w:sz w:val="18"/>
                <w:szCs w:val="32"/>
              </w:rPr>
              <w:t>.</w:t>
            </w:r>
          </w:p>
          <w:p w14:paraId="4784222C" w14:textId="77777777" w:rsidR="00EF62A1" w:rsidRPr="00F22F6B" w:rsidRDefault="00F22F6B" w:rsidP="00F22F6B">
            <w:pPr>
              <w:pStyle w:val="aa"/>
              <w:numPr>
                <w:ilvl w:val="0"/>
                <w:numId w:val="14"/>
              </w:numPr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 xml:space="preserve">Перед началом использования устройства убедитесь, что аккумуляторный источник питания плотно зафиксирован в </w:t>
            </w:r>
            <w:proofErr w:type="spellStart"/>
            <w:r w:rsidRPr="00F22F6B">
              <w:rPr>
                <w:rFonts w:ascii="Arial" w:eastAsia="Calibri" w:hAnsi="Arial" w:cs="Arial"/>
                <w:sz w:val="18"/>
                <w:szCs w:val="32"/>
              </w:rPr>
              <w:t>батарееприемнике</w:t>
            </w:r>
            <w:proofErr w:type="spellEnd"/>
            <w:r w:rsidRPr="00F22F6B">
              <w:rPr>
                <w:rFonts w:ascii="Arial" w:eastAsia="Calibri" w:hAnsi="Arial" w:cs="Arial"/>
                <w:sz w:val="18"/>
                <w:szCs w:val="32"/>
              </w:rPr>
              <w:t xml:space="preserve">. </w:t>
            </w:r>
          </w:p>
        </w:tc>
      </w:tr>
    </w:tbl>
    <w:p w14:paraId="66202C38" w14:textId="77777777" w:rsidR="009F36A4" w:rsidRDefault="009F36A4"/>
    <w:p w14:paraId="7B4D49EA" w14:textId="77777777" w:rsidR="00F22F6B" w:rsidRDefault="00F22F6B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F22F6B" w14:paraId="50DA8B9E" w14:textId="77777777" w:rsidTr="00393A92">
        <w:tc>
          <w:tcPr>
            <w:tcW w:w="5246" w:type="dxa"/>
          </w:tcPr>
          <w:p w14:paraId="5F199396" w14:textId="77777777" w:rsidR="00F22F6B" w:rsidRDefault="00F22F6B" w:rsidP="00F22F6B">
            <w:pPr>
              <w:pStyle w:val="aa"/>
              <w:numPr>
                <w:ilvl w:val="0"/>
                <w:numId w:val="14"/>
              </w:numPr>
              <w:ind w:left="31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Зафиксируйте аккумуляторный источник питания в </w:t>
            </w:r>
            <w:proofErr w:type="spellStart"/>
            <w:r>
              <w:rPr>
                <w:rFonts w:ascii="Arial" w:hAnsi="Arial" w:cs="Arial"/>
                <w:sz w:val="18"/>
              </w:rPr>
              <w:t>батарееприемнике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до щелчка, означающего, что аккумулятор расположен на штатном месте.</w:t>
            </w:r>
          </w:p>
          <w:p w14:paraId="733FCBD0" w14:textId="77777777" w:rsidR="00F22F6B" w:rsidRDefault="00F22F6B" w:rsidP="00F22F6B">
            <w:pPr>
              <w:ind w:left="-42"/>
              <w:jc w:val="both"/>
              <w:rPr>
                <w:rFonts w:ascii="Arial" w:hAnsi="Arial" w:cs="Arial"/>
                <w:sz w:val="10"/>
              </w:rPr>
            </w:pPr>
          </w:p>
          <w:p w14:paraId="717AE119" w14:textId="77777777" w:rsidR="00F22F6B" w:rsidRDefault="00F22F6B" w:rsidP="00F22F6B">
            <w:pPr>
              <w:ind w:right="67"/>
              <w:rPr>
                <w:rFonts w:ascii="Arial" w:hAnsi="Arial" w:cs="Arial"/>
                <w:b/>
                <w:sz w:val="22"/>
                <w:szCs w:val="16"/>
              </w:rPr>
            </w:pPr>
            <w:r w:rsidRPr="00F22F6B">
              <w:rPr>
                <w:rFonts w:ascii="Arial" w:hAnsi="Arial" w:cs="Arial"/>
                <w:b/>
                <w:sz w:val="22"/>
                <w:szCs w:val="16"/>
              </w:rPr>
              <w:t xml:space="preserve">8.6       ИЗВЛЕЧЕНИЕ АККУМУЛЯТОРНОГО ИСТОЧНИКА ПИТАНИЯ </w:t>
            </w:r>
          </w:p>
          <w:p w14:paraId="121A63B6" w14:textId="77777777" w:rsidR="00F22F6B" w:rsidRPr="00F22F6B" w:rsidRDefault="00F22F6B" w:rsidP="00F22F6B">
            <w:pPr>
              <w:ind w:right="67"/>
              <w:rPr>
                <w:rFonts w:ascii="Arial" w:hAnsi="Arial" w:cs="Arial"/>
                <w:b/>
                <w:sz w:val="8"/>
                <w:szCs w:val="16"/>
              </w:rPr>
            </w:pPr>
          </w:p>
          <w:p w14:paraId="196FF8B0" w14:textId="77777777" w:rsidR="00F22F6B" w:rsidRDefault="00F22F6B" w:rsidP="00F22F6B">
            <w:pPr>
              <w:ind w:right="6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Рисунок 5</w:t>
            </w:r>
            <w:r w:rsidRPr="008B049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7A43AEC" w14:textId="77777777" w:rsidR="00F22F6B" w:rsidRPr="008B0491" w:rsidRDefault="00F22F6B" w:rsidP="00F22F6B">
            <w:pPr>
              <w:ind w:right="67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14:paraId="72755868" w14:textId="77777777" w:rsidR="00F22F6B" w:rsidRPr="008B0491" w:rsidRDefault="00F22F6B" w:rsidP="00F22F6B">
            <w:pPr>
              <w:pStyle w:val="aa"/>
              <w:numPr>
                <w:ilvl w:val="0"/>
                <w:numId w:val="15"/>
              </w:numPr>
              <w:ind w:left="446" w:right="67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Зажмите и держите кнопку фиксации </w:t>
            </w:r>
            <w:r w:rsidRPr="008B0491">
              <w:rPr>
                <w:rFonts w:ascii="Arial" w:hAnsi="Arial" w:cs="Arial"/>
                <w:sz w:val="18"/>
                <w:szCs w:val="16"/>
              </w:rPr>
              <w:t>аккумуляторног</w:t>
            </w:r>
            <w:r>
              <w:rPr>
                <w:rFonts w:ascii="Arial" w:hAnsi="Arial" w:cs="Arial"/>
                <w:sz w:val="18"/>
                <w:szCs w:val="16"/>
              </w:rPr>
              <w:t>о источника питания.</w:t>
            </w:r>
          </w:p>
          <w:p w14:paraId="1ACD848C" w14:textId="77777777" w:rsidR="00F22F6B" w:rsidRPr="008B0491" w:rsidRDefault="00F22F6B" w:rsidP="00F22F6B">
            <w:pPr>
              <w:ind w:left="446" w:right="67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14:paraId="59629E96" w14:textId="77777777" w:rsidR="00F22F6B" w:rsidRPr="008B0491" w:rsidRDefault="00F22F6B" w:rsidP="00F22F6B">
            <w:pPr>
              <w:pStyle w:val="aa"/>
              <w:numPr>
                <w:ilvl w:val="0"/>
                <w:numId w:val="15"/>
              </w:numPr>
              <w:ind w:left="446" w:right="67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B0491">
              <w:rPr>
                <w:rFonts w:ascii="Arial" w:hAnsi="Arial" w:cs="Arial"/>
                <w:sz w:val="18"/>
                <w:szCs w:val="16"/>
              </w:rPr>
              <w:t xml:space="preserve">Извлеките аккумуляторный источник питания из триммера. </w:t>
            </w:r>
          </w:p>
          <w:p w14:paraId="376AD562" w14:textId="77777777" w:rsidR="00F22F6B" w:rsidRPr="00F22F6B" w:rsidRDefault="00F22F6B" w:rsidP="00F22F6B">
            <w:pPr>
              <w:pStyle w:val="aa"/>
              <w:ind w:left="446" w:right="67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1888D1DE" w14:textId="77777777" w:rsidR="00F22F6B" w:rsidRPr="00F22F6B" w:rsidRDefault="00F22F6B" w:rsidP="00F22F6B">
            <w:pPr>
              <w:ind w:left="34"/>
              <w:contextualSpacing/>
              <w:rPr>
                <w:rFonts w:ascii="Arial" w:hAnsi="Arial" w:cs="Arial"/>
                <w:b/>
                <w:sz w:val="28"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         ЭКСПЛУАТАЦИЯ</w:t>
            </w:r>
          </w:p>
          <w:p w14:paraId="53E7ED24" w14:textId="77777777" w:rsidR="00F22F6B" w:rsidRPr="00F22F6B" w:rsidRDefault="00F22F6B" w:rsidP="00F22F6B">
            <w:pPr>
              <w:ind w:left="34"/>
              <w:contextualSpacing/>
              <w:rPr>
                <w:rFonts w:ascii="Arial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F22F6B" w:rsidRPr="00F22F6B" w14:paraId="155E554D" w14:textId="77777777" w:rsidTr="00597BB5">
              <w:tc>
                <w:tcPr>
                  <w:tcW w:w="5014" w:type="dxa"/>
                  <w:shd w:val="solid" w:color="auto" w:fill="auto"/>
                </w:tcPr>
                <w:p w14:paraId="03816077" w14:textId="77777777" w:rsidR="00F22F6B" w:rsidRPr="00F22F6B" w:rsidRDefault="00F22F6B" w:rsidP="00F22F6B">
                  <w:pPr>
                    <w:ind w:left="880" w:right="1338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 w:rsidRPr="00F22F6B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234DCB18" wp14:editId="3458F631">
                        <wp:extent cx="276225" cy="219563"/>
                        <wp:effectExtent l="19050" t="0" r="9525" b="0"/>
                        <wp:docPr id="30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2F6B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F22F6B" w:rsidRPr="00F22F6B" w14:paraId="6710424E" w14:textId="77777777" w:rsidTr="00597BB5">
              <w:tc>
                <w:tcPr>
                  <w:tcW w:w="5014" w:type="dxa"/>
                </w:tcPr>
                <w:p w14:paraId="5EFB3AEB" w14:textId="77777777" w:rsidR="00F22F6B" w:rsidRPr="00F22F6B" w:rsidRDefault="00F22F6B" w:rsidP="00F22F6B">
                  <w:pPr>
                    <w:ind w:left="29"/>
                    <w:contextualSpacing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F22F6B">
                    <w:rPr>
                      <w:rFonts w:ascii="Arial" w:eastAsia="Calibri" w:hAnsi="Arial" w:cs="Arial"/>
                      <w:color w:val="000000"/>
                      <w:sz w:val="16"/>
                      <w:szCs w:val="32"/>
                    </w:rPr>
                    <w:t>Ознакомьтесь с инструкцией по  эксплуатации  устройства и правилами техники безопасности по работе с электрооборудованием.</w:t>
                  </w:r>
                </w:p>
              </w:tc>
            </w:tr>
          </w:tbl>
          <w:p w14:paraId="75CC8A9E" w14:textId="77777777" w:rsidR="00F22F6B" w:rsidRPr="00F22F6B" w:rsidRDefault="00F22F6B" w:rsidP="00F22F6B">
            <w:pPr>
              <w:ind w:left="34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F22F6B" w:rsidRPr="00F22F6B" w14:paraId="5B381FCD" w14:textId="77777777" w:rsidTr="00F22F6B">
              <w:tc>
                <w:tcPr>
                  <w:tcW w:w="4987" w:type="dxa"/>
                  <w:shd w:val="solid" w:color="auto" w:fill="auto"/>
                </w:tcPr>
                <w:p w14:paraId="42EEB8E6" w14:textId="77777777" w:rsidR="00F22F6B" w:rsidRPr="00F22F6B" w:rsidRDefault="00F22F6B" w:rsidP="00F22F6B">
                  <w:pPr>
                    <w:ind w:right="1338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65408" behindDoc="0" locked="0" layoutInCell="1" allowOverlap="1" wp14:anchorId="7B3D80AA" wp14:editId="53E98573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F22F6B" w:rsidRPr="00F22F6B" w14:paraId="23A2AC2C" w14:textId="77777777" w:rsidTr="00F22F6B">
              <w:trPr>
                <w:trHeight w:val="178"/>
              </w:trPr>
              <w:tc>
                <w:tcPr>
                  <w:tcW w:w="4987" w:type="dxa"/>
                </w:tcPr>
                <w:p w14:paraId="1328E9EC" w14:textId="77777777" w:rsidR="00F22F6B" w:rsidRPr="00F22F6B" w:rsidRDefault="00F22F6B" w:rsidP="00F22F6B">
                  <w:pPr>
                    <w:ind w:left="29"/>
                    <w:contextualSpacing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F22F6B">
                    <w:rPr>
                      <w:rFonts w:ascii="Arial" w:hAnsi="Arial" w:cs="Arial"/>
                      <w:sz w:val="16"/>
                      <w:szCs w:val="32"/>
                    </w:rPr>
                    <w:t>Не допускайте небрежного обращения с устройством.</w:t>
                  </w:r>
                </w:p>
              </w:tc>
            </w:tr>
          </w:tbl>
          <w:p w14:paraId="32B3D89F" w14:textId="77777777" w:rsidR="00F22F6B" w:rsidRPr="00F22F6B" w:rsidRDefault="00F22F6B" w:rsidP="00F22F6B">
            <w:pPr>
              <w:ind w:left="-42"/>
              <w:jc w:val="both"/>
              <w:rPr>
                <w:rFonts w:ascii="Arial" w:hAnsi="Arial" w:cs="Arial"/>
                <w:sz w:val="10"/>
              </w:rPr>
            </w:pPr>
          </w:p>
          <w:p w14:paraId="388A0DED" w14:textId="77777777" w:rsidR="00F22F6B" w:rsidRPr="00F22F6B" w:rsidRDefault="00F22F6B" w:rsidP="00F22F6B">
            <w:pPr>
              <w:pStyle w:val="aa"/>
              <w:ind w:left="34"/>
              <w:rPr>
                <w:rFonts w:ascii="Arial" w:hAnsi="Arial" w:cs="Arial"/>
                <w:b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9.1       НАСТРОЙКИ</w:t>
            </w:r>
          </w:p>
          <w:p w14:paraId="2344FF7C" w14:textId="77777777" w:rsidR="00F22F6B" w:rsidRPr="00C67A15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10"/>
                <w:szCs w:val="32"/>
              </w:rPr>
            </w:pPr>
          </w:p>
          <w:p w14:paraId="290A0F57" w14:textId="77777777" w:rsidR="00F22F6B" w:rsidRPr="00C67A15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28"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9.2       ЗАПУСК УСТРОЙСТВА</w:t>
            </w:r>
          </w:p>
          <w:p w14:paraId="01FB478A" w14:textId="77777777" w:rsidR="00F22F6B" w:rsidRPr="00133F59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1FF41ED3" w14:textId="77777777" w:rsidR="00F22F6B" w:rsidRPr="00F22F6B" w:rsidRDefault="00F22F6B" w:rsidP="00F22F6B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5.</w:t>
            </w:r>
          </w:p>
          <w:p w14:paraId="734F4624" w14:textId="77777777" w:rsidR="00F22F6B" w:rsidRPr="00390F2B" w:rsidRDefault="00F22F6B" w:rsidP="00F22F6B">
            <w:pPr>
              <w:pStyle w:val="aa"/>
              <w:ind w:left="394"/>
              <w:rPr>
                <w:rFonts w:ascii="Arial" w:hAnsi="Arial" w:cs="Arial"/>
                <w:sz w:val="8"/>
                <w:szCs w:val="18"/>
              </w:rPr>
            </w:pPr>
          </w:p>
          <w:p w14:paraId="4342BA7B" w14:textId="77777777" w:rsidR="00F22F6B" w:rsidRPr="00B4374A" w:rsidRDefault="00F22F6B" w:rsidP="00F22F6B">
            <w:pPr>
              <w:pStyle w:val="a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 xml:space="preserve">Нажмите кнопку включения/выключения. </w:t>
            </w:r>
          </w:p>
          <w:p w14:paraId="71F8CDA2" w14:textId="77777777" w:rsidR="00F22F6B" w:rsidRPr="00B4374A" w:rsidRDefault="00F22F6B" w:rsidP="00F22F6B">
            <w:pPr>
              <w:pStyle w:val="a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Нажмите кнопку блокировки и потяните пусковой рычаг.</w:t>
            </w:r>
          </w:p>
          <w:p w14:paraId="70F5AE98" w14:textId="77777777" w:rsidR="00F22F6B" w:rsidRPr="00B4374A" w:rsidRDefault="00F22F6B" w:rsidP="00F22F6B">
            <w:pPr>
              <w:pStyle w:val="a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B4374A">
              <w:rPr>
                <w:rFonts w:ascii="Arial" w:hAnsi="Arial" w:cs="Arial"/>
                <w:sz w:val="18"/>
              </w:rPr>
              <w:t>Нажимайте на кнопку регулировки скорости кошения, чтобы подобрать оптимальную скорость для скашивания травы.</w:t>
            </w:r>
          </w:p>
          <w:p w14:paraId="1C37E90B" w14:textId="77777777" w:rsidR="00B4374A" w:rsidRPr="00B4374A" w:rsidRDefault="00B4374A" w:rsidP="00B4374A">
            <w:pPr>
              <w:pStyle w:val="aa"/>
              <w:ind w:left="318"/>
              <w:jc w:val="both"/>
              <w:rPr>
                <w:rFonts w:ascii="Arial" w:hAnsi="Arial" w:cs="Arial"/>
                <w:b/>
                <w:sz w:val="12"/>
              </w:rPr>
            </w:pPr>
          </w:p>
          <w:p w14:paraId="27F40D29" w14:textId="77777777" w:rsidR="00B4374A" w:rsidRDefault="00B4374A" w:rsidP="00B4374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9.3        ОСТАНОВКА УСТРОЙСТВА</w:t>
            </w:r>
          </w:p>
          <w:p w14:paraId="58A9A048" w14:textId="77777777" w:rsidR="00B4374A" w:rsidRPr="00B4374A" w:rsidRDefault="00B4374A" w:rsidP="00B4374A">
            <w:pPr>
              <w:jc w:val="both"/>
              <w:rPr>
                <w:rFonts w:ascii="Arial" w:hAnsi="Arial" w:cs="Arial"/>
                <w:b/>
                <w:sz w:val="8"/>
              </w:rPr>
            </w:pPr>
          </w:p>
          <w:p w14:paraId="7E76C172" w14:textId="77777777" w:rsidR="00B4374A" w:rsidRDefault="00B4374A" w:rsidP="00B4374A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5.</w:t>
            </w:r>
          </w:p>
          <w:p w14:paraId="2CE823B5" w14:textId="77777777" w:rsidR="00B4374A" w:rsidRPr="00B4374A" w:rsidRDefault="00B4374A" w:rsidP="00B4374A">
            <w:pPr>
              <w:pStyle w:val="aa"/>
              <w:ind w:left="317"/>
              <w:rPr>
                <w:rFonts w:ascii="Arial" w:hAnsi="Arial" w:cs="Arial"/>
                <w:i/>
                <w:sz w:val="8"/>
                <w:szCs w:val="16"/>
              </w:rPr>
            </w:pPr>
          </w:p>
          <w:p w14:paraId="60AEA2CE" w14:textId="77777777" w:rsidR="00B4374A" w:rsidRPr="00B4374A" w:rsidRDefault="00B4374A" w:rsidP="00B4374A">
            <w:pPr>
              <w:pStyle w:val="aa"/>
              <w:numPr>
                <w:ilvl w:val="0"/>
                <w:numId w:val="18"/>
              </w:numPr>
              <w:ind w:left="3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Отпустите пусковой рычаг.</w:t>
            </w:r>
          </w:p>
          <w:p w14:paraId="26A8A0B0" w14:textId="77777777" w:rsidR="00B4374A" w:rsidRPr="00B4374A" w:rsidRDefault="00B4374A" w:rsidP="00B4374A">
            <w:pPr>
              <w:pStyle w:val="aa"/>
              <w:numPr>
                <w:ilvl w:val="0"/>
                <w:numId w:val="18"/>
              </w:numPr>
              <w:ind w:left="3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Еще раз нажмите на кнопку включения/выключения, чтобы выключить устройство.</w:t>
            </w:r>
          </w:p>
          <w:p w14:paraId="2E295056" w14:textId="77777777" w:rsidR="00B4374A" w:rsidRDefault="00B4374A" w:rsidP="00B4374A">
            <w:pPr>
              <w:jc w:val="both"/>
              <w:rPr>
                <w:rFonts w:ascii="Arial" w:hAnsi="Arial" w:cs="Arial"/>
                <w:sz w:val="20"/>
              </w:rPr>
            </w:pPr>
          </w:p>
          <w:p w14:paraId="01FBC944" w14:textId="77777777" w:rsid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 xml:space="preserve">9.4       СОВЕТЫ ПО ЭКСПЛУАТАЦИИ </w:t>
            </w:r>
          </w:p>
          <w:p w14:paraId="3364D6E6" w14:textId="77777777"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hAnsi="Arial" w:cs="Arial"/>
                <w:b/>
                <w:sz w:val="8"/>
              </w:rPr>
            </w:pPr>
          </w:p>
          <w:p w14:paraId="3E94FAF1" w14:textId="77777777"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</w:t>
            </w:r>
            <w:r>
              <w:rPr>
                <w:rFonts w:ascii="Arial" w:hAnsi="Arial" w:cs="Arial"/>
                <w:i/>
                <w:sz w:val="16"/>
              </w:rPr>
              <w:t>Рисунок 6.</w:t>
            </w:r>
          </w:p>
          <w:p w14:paraId="746BC1AB" w14:textId="77777777"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hAnsi="Arial" w:cs="Arial"/>
                <w:i/>
                <w:sz w:val="6"/>
              </w:rPr>
            </w:pPr>
          </w:p>
          <w:p w14:paraId="64F1C052" w14:textId="77777777"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B4374A">
              <w:rPr>
                <w:rFonts w:ascii="Arial" w:hAnsi="Arial" w:cs="Arial"/>
                <w:b/>
                <w:sz w:val="18"/>
              </w:rPr>
              <w:t>Используйте эти советы при работе с устройством:</w:t>
            </w:r>
          </w:p>
          <w:p w14:paraId="296BE5BA" w14:textId="77777777"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hAnsi="Arial" w:cs="Arial"/>
                <w:b/>
                <w:sz w:val="2"/>
              </w:rPr>
            </w:pPr>
          </w:p>
          <w:p w14:paraId="2B58E58A" w14:textId="77777777"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При работе с устройством пользуйтесь специальным ремнем. Правильно закрепляйте ремень на устройстве.</w:t>
            </w:r>
          </w:p>
          <w:p w14:paraId="0C6AB83A" w14:textId="77777777"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B4374A">
              <w:rPr>
                <w:rFonts w:ascii="Arial" w:eastAsia="Calibri" w:hAnsi="Arial" w:cs="Arial"/>
                <w:sz w:val="18"/>
                <w:szCs w:val="16"/>
              </w:rPr>
              <w:t>Во время использования устройства крепко держите его двумя руками.</w:t>
            </w:r>
          </w:p>
          <w:p w14:paraId="752A3B6B" w14:textId="77777777"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 xml:space="preserve">Подрезайте высокую траву движениями сверху вниз. </w:t>
            </w:r>
          </w:p>
          <w:p w14:paraId="70367A78" w14:textId="77777777"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jc w:val="both"/>
              <w:rPr>
                <w:rFonts w:ascii="Arial" w:hAnsi="Arial" w:cs="Arial"/>
                <w:b/>
                <w:sz w:val="18"/>
              </w:rPr>
            </w:pPr>
            <w:r w:rsidRPr="00B4374A">
              <w:rPr>
                <w:rFonts w:ascii="Arial" w:hAnsi="Arial" w:cs="Arial"/>
                <w:b/>
                <w:sz w:val="18"/>
              </w:rPr>
              <w:t>Если трава наматывается на режущую головку:</w:t>
            </w:r>
          </w:p>
          <w:p w14:paraId="75053E82" w14:textId="77777777" w:rsidR="00B4374A" w:rsidRPr="00B4374A" w:rsidRDefault="00B4374A" w:rsidP="00B4374A">
            <w:pPr>
              <w:pStyle w:val="aa"/>
              <w:numPr>
                <w:ilvl w:val="0"/>
                <w:numId w:val="20"/>
              </w:numPr>
              <w:ind w:left="459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Извлеките аккумуляторный источник питания из устройства.</w:t>
            </w:r>
          </w:p>
          <w:p w14:paraId="653BF73D" w14:textId="77777777" w:rsidR="00B4374A" w:rsidRPr="00B4374A" w:rsidRDefault="00B4374A" w:rsidP="00B4374A">
            <w:pPr>
              <w:pStyle w:val="aa"/>
              <w:numPr>
                <w:ilvl w:val="0"/>
                <w:numId w:val="20"/>
              </w:numPr>
              <w:ind w:left="459"/>
              <w:jc w:val="both"/>
              <w:rPr>
                <w:rFonts w:ascii="Arial" w:hAnsi="Arial" w:cs="Arial"/>
                <w:sz w:val="20"/>
              </w:rPr>
            </w:pPr>
            <w:r w:rsidRPr="00B4374A">
              <w:rPr>
                <w:rFonts w:ascii="Arial" w:hAnsi="Arial" w:cs="Arial"/>
                <w:sz w:val="18"/>
              </w:rPr>
              <w:t>Удалите траву с вала или режущей головки триммера.</w:t>
            </w:r>
          </w:p>
        </w:tc>
        <w:tc>
          <w:tcPr>
            <w:tcW w:w="5209" w:type="dxa"/>
          </w:tcPr>
          <w:p w14:paraId="4888BC4C" w14:textId="77777777" w:rsidR="00B4374A" w:rsidRPr="00B4374A" w:rsidRDefault="00B4374A" w:rsidP="00B4374A">
            <w:pPr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9.5       СОВЕТЫ ПО СКАШИВАНИЮ</w:t>
            </w:r>
          </w:p>
          <w:p w14:paraId="40AC80FB" w14:textId="77777777" w:rsidR="00B4374A" w:rsidRPr="00B4374A" w:rsidRDefault="00B4374A" w:rsidP="00B4374A">
            <w:pPr>
              <w:rPr>
                <w:rFonts w:ascii="Arial" w:hAnsi="Arial" w:cs="Arial"/>
                <w:sz w:val="8"/>
              </w:rPr>
            </w:pPr>
          </w:p>
          <w:p w14:paraId="34DD0110" w14:textId="77777777" w:rsidR="00B4374A" w:rsidRPr="00B4374A" w:rsidRDefault="00B4374A" w:rsidP="00B4374A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</w:t>
            </w:r>
            <w:r w:rsidRPr="00B4374A">
              <w:rPr>
                <w:rFonts w:ascii="Arial" w:hAnsi="Arial" w:cs="Arial"/>
                <w:i/>
                <w:sz w:val="16"/>
              </w:rPr>
              <w:t>Рисунок 7.</w:t>
            </w:r>
          </w:p>
          <w:p w14:paraId="1D7EA186" w14:textId="77777777" w:rsidR="00B4374A" w:rsidRPr="00B4374A" w:rsidRDefault="00B4374A" w:rsidP="00B4374A">
            <w:pPr>
              <w:rPr>
                <w:rFonts w:ascii="Arial" w:hAnsi="Arial" w:cs="Arial"/>
                <w:sz w:val="8"/>
              </w:rPr>
            </w:pPr>
          </w:p>
          <w:p w14:paraId="1E075BF0" w14:textId="77777777" w:rsidR="00B4374A" w:rsidRPr="00B4374A" w:rsidRDefault="00B4374A" w:rsidP="00B4374A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Во время работы следите, чтобы  головка триммера всегда была направлена в сторону области, предназначенной для кошения. Производите обрезку краем режущей лески.</w:t>
            </w:r>
          </w:p>
          <w:p w14:paraId="1B5EB9E4" w14:textId="77777777" w:rsidR="00B4374A" w:rsidRPr="00B4374A" w:rsidRDefault="00B4374A" w:rsidP="00B4374A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Максимальной производительности можно достигнуть, если во время кошения травы оператор будет перемещать головку триммера слева направо, а не справа налево.</w:t>
            </w:r>
          </w:p>
          <w:p w14:paraId="1C0E200B" w14:textId="77777777" w:rsidR="00B4374A" w:rsidRPr="00B4374A" w:rsidRDefault="00B4374A" w:rsidP="00B4374A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Не обрезайте траву в опасной зоне.</w:t>
            </w:r>
          </w:p>
          <w:p w14:paraId="64F01305" w14:textId="77777777" w:rsidR="00B4374A" w:rsidRPr="00B4374A" w:rsidRDefault="00B4374A" w:rsidP="00B4374A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Избегайте погружения в траву самой режущей головки триммера.</w:t>
            </w:r>
          </w:p>
          <w:p w14:paraId="69169C87" w14:textId="77777777" w:rsidR="00F22F6B" w:rsidRPr="004D6B19" w:rsidRDefault="00B4374A" w:rsidP="00B4374A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</w:rPr>
            </w:pPr>
            <w:r w:rsidRPr="00B4374A">
              <w:rPr>
                <w:rFonts w:ascii="Arial" w:hAnsi="Arial" w:cs="Arial"/>
                <w:sz w:val="18"/>
              </w:rPr>
              <w:t>Соприкосновение головки триммера с  проволочными ограждениями, забором из штакетника приводит к повышенному износу режущей лески и ее разрушению. Контакт с каменными или кирпичными ограждениями, асфальтными бордюрами, стволами деревьев также приводит к повышенному износу режущей лески.</w:t>
            </w:r>
          </w:p>
          <w:p w14:paraId="237FCE99" w14:textId="77777777" w:rsidR="004D6B19" w:rsidRPr="004D6B19" w:rsidRDefault="004D6B19" w:rsidP="004D6B19">
            <w:pPr>
              <w:jc w:val="both"/>
              <w:rPr>
                <w:rFonts w:ascii="Arial" w:hAnsi="Arial" w:cs="Arial"/>
                <w:sz w:val="10"/>
              </w:rPr>
            </w:pPr>
          </w:p>
          <w:p w14:paraId="7925781B" w14:textId="77777777" w:rsidR="004D6B19" w:rsidRDefault="004D6B19" w:rsidP="004D6B19">
            <w:pPr>
              <w:rPr>
                <w:rFonts w:ascii="Arial" w:hAnsi="Arial" w:cs="Arial"/>
                <w:b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>9.6       ВЫДВИЖЕНИЕ РЕЖУЩЕЙ ЛЕСКИ</w:t>
            </w:r>
          </w:p>
          <w:p w14:paraId="2D7D8A50" w14:textId="77777777" w:rsidR="004D6B19" w:rsidRDefault="004D6B19" w:rsidP="004D6B19">
            <w:pPr>
              <w:rPr>
                <w:rFonts w:ascii="Arial" w:hAnsi="Arial" w:cs="Arial"/>
                <w:b/>
                <w:sz w:val="8"/>
                <w:szCs w:val="32"/>
              </w:rPr>
            </w:pPr>
          </w:p>
          <w:p w14:paraId="442FE51F" w14:textId="77777777" w:rsidR="004D6B19" w:rsidRPr="004D6B19" w:rsidRDefault="004D6B19" w:rsidP="004D6B19">
            <w:pPr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b/>
                <w:sz w:val="16"/>
                <w:szCs w:val="32"/>
              </w:rPr>
              <w:t xml:space="preserve">        </w:t>
            </w:r>
            <w:r w:rsidRPr="004D6B19">
              <w:rPr>
                <w:rFonts w:ascii="Arial" w:hAnsi="Arial" w:cs="Arial"/>
                <w:i/>
                <w:sz w:val="16"/>
                <w:szCs w:val="32"/>
              </w:rPr>
              <w:t>Рисунок 8.</w:t>
            </w:r>
          </w:p>
          <w:p w14:paraId="7C75A9BA" w14:textId="77777777" w:rsidR="004D6B19" w:rsidRPr="004D6B19" w:rsidRDefault="004D6B19" w:rsidP="004D6B19">
            <w:pPr>
              <w:rPr>
                <w:rFonts w:ascii="Arial" w:hAnsi="Arial" w:cs="Arial"/>
                <w:b/>
                <w:sz w:val="8"/>
                <w:szCs w:val="32"/>
              </w:rPr>
            </w:pPr>
          </w:p>
          <w:p w14:paraId="48FD521C" w14:textId="77777777" w:rsidR="004D6B19" w:rsidRDefault="004D6B19" w:rsidP="004D6B19">
            <w:pPr>
              <w:jc w:val="both"/>
              <w:rPr>
                <w:rFonts w:ascii="Arial" w:eastAsia="Calibri" w:hAnsi="Arial" w:cs="Arial"/>
                <w:sz w:val="18"/>
                <w:szCs w:val="19"/>
              </w:rPr>
            </w:pPr>
            <w:r w:rsidRPr="004D6B19">
              <w:rPr>
                <w:rFonts w:ascii="Arial" w:eastAsia="Calibri" w:hAnsi="Arial" w:cs="Arial"/>
                <w:sz w:val="18"/>
                <w:szCs w:val="19"/>
              </w:rPr>
              <w:t>При эксплуатации триммера режущая леска изнашивается и укорачивается.</w:t>
            </w:r>
            <w:r>
              <w:rPr>
                <w:rFonts w:ascii="Arial" w:eastAsia="Calibri" w:hAnsi="Arial" w:cs="Arial"/>
                <w:sz w:val="18"/>
                <w:szCs w:val="19"/>
              </w:rPr>
              <w:t xml:space="preserve"> Вы можете регулировать длину режущей лески. </w:t>
            </w:r>
          </w:p>
          <w:p w14:paraId="3943DAA8" w14:textId="77777777" w:rsidR="004D6B19" w:rsidRPr="004D6B19" w:rsidRDefault="004D6B19" w:rsidP="004D6B19">
            <w:pPr>
              <w:pStyle w:val="aa"/>
              <w:numPr>
                <w:ilvl w:val="0"/>
                <w:numId w:val="22"/>
              </w:numPr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В процессе работы с устройством коснитесь режущей головкой поверхности земли.</w:t>
            </w:r>
          </w:p>
          <w:p w14:paraId="7B283ABD" w14:textId="77777777" w:rsidR="004D6B19" w:rsidRPr="004D6B19" w:rsidRDefault="004D6B19" w:rsidP="004D6B19">
            <w:pPr>
              <w:pStyle w:val="aa"/>
              <w:numPr>
                <w:ilvl w:val="0"/>
                <w:numId w:val="22"/>
              </w:numPr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Леска удлинится автоматически, нож-</w:t>
            </w:r>
            <w:proofErr w:type="spellStart"/>
            <w:r>
              <w:rPr>
                <w:rFonts w:ascii="Arial" w:hAnsi="Arial" w:cs="Arial"/>
                <w:sz w:val="18"/>
              </w:rPr>
              <w:t>отсекатель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для лески обрежет лишнюю длину. </w:t>
            </w:r>
          </w:p>
          <w:p w14:paraId="51627173" w14:textId="77777777" w:rsidR="004D6B19" w:rsidRDefault="004D6B19" w:rsidP="004D6B19">
            <w:pPr>
              <w:jc w:val="both"/>
              <w:rPr>
                <w:rFonts w:ascii="Arial" w:hAnsi="Arial" w:cs="Arial"/>
                <w:sz w:val="8"/>
              </w:rPr>
            </w:pPr>
          </w:p>
          <w:p w14:paraId="48A72E4E" w14:textId="77777777" w:rsidR="004D6B19" w:rsidRDefault="004D6B19" w:rsidP="004D6B19">
            <w:pPr>
              <w:ind w:right="317"/>
              <w:jc w:val="both"/>
              <w:rPr>
                <w:rFonts w:ascii="Arial" w:hAnsi="Arial" w:cs="Arial"/>
                <w:b/>
                <w:sz w:val="22"/>
              </w:rPr>
            </w:pPr>
            <w:r w:rsidRPr="004D6B19">
              <w:rPr>
                <w:rFonts w:ascii="Arial" w:hAnsi="Arial" w:cs="Arial"/>
                <w:b/>
                <w:sz w:val="22"/>
              </w:rPr>
              <w:t>9.7   РЕГУЛИРОВКА ДЛИНЫ ЛЕСКИ ВО ВРЕМЯ РАБОТЫ</w:t>
            </w:r>
          </w:p>
          <w:p w14:paraId="50A844E5" w14:textId="77777777" w:rsidR="004D6B19" w:rsidRPr="004D6B19" w:rsidRDefault="004D6B19" w:rsidP="004D6B19">
            <w:pPr>
              <w:ind w:right="317"/>
              <w:jc w:val="both"/>
              <w:rPr>
                <w:rFonts w:ascii="Arial" w:hAnsi="Arial" w:cs="Arial"/>
                <w:b/>
                <w:sz w:val="8"/>
              </w:rPr>
            </w:pPr>
          </w:p>
          <w:p w14:paraId="6267E7DF" w14:textId="77777777" w:rsidR="004D6B19" w:rsidRPr="004D6B19" w:rsidRDefault="004D6B19" w:rsidP="004D6B19">
            <w:pPr>
              <w:ind w:right="317"/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</w:t>
            </w:r>
            <w:r w:rsidRPr="004D6B19">
              <w:rPr>
                <w:rFonts w:ascii="Arial" w:hAnsi="Arial" w:cs="Arial"/>
                <w:i/>
                <w:sz w:val="16"/>
              </w:rPr>
              <w:t>Рисунок 9.</w:t>
            </w:r>
          </w:p>
          <w:p w14:paraId="47373851" w14:textId="77777777" w:rsidR="004D6B19" w:rsidRDefault="004D6B19" w:rsidP="004D6B19">
            <w:pPr>
              <w:jc w:val="both"/>
              <w:rPr>
                <w:rFonts w:ascii="Arial" w:hAnsi="Arial" w:cs="Arial"/>
                <w:sz w:val="1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4D6B19" w:rsidRPr="00F22F6B" w14:paraId="2137CEAF" w14:textId="77777777" w:rsidTr="00597BB5">
              <w:tc>
                <w:tcPr>
                  <w:tcW w:w="4987" w:type="dxa"/>
                  <w:shd w:val="solid" w:color="auto" w:fill="auto"/>
                </w:tcPr>
                <w:p w14:paraId="2C786141" w14:textId="77777777" w:rsidR="004D6B19" w:rsidRPr="00F22F6B" w:rsidRDefault="004D6B19" w:rsidP="00597BB5">
                  <w:pPr>
                    <w:ind w:right="1338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66432" behindDoc="0" locked="0" layoutInCell="1" allowOverlap="1" wp14:anchorId="56DA3BE9" wp14:editId="40B169D7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2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4D6B19" w:rsidRPr="00F22F6B" w14:paraId="27E6E241" w14:textId="77777777" w:rsidTr="00597BB5">
              <w:trPr>
                <w:trHeight w:val="178"/>
              </w:trPr>
              <w:tc>
                <w:tcPr>
                  <w:tcW w:w="4987" w:type="dxa"/>
                </w:tcPr>
                <w:p w14:paraId="7500E1C5" w14:textId="77777777" w:rsidR="004D6B19" w:rsidRDefault="004D6B19" w:rsidP="00597BB5">
                  <w:pPr>
                    <w:ind w:left="29"/>
                    <w:contextualSpacing/>
                    <w:jc w:val="both"/>
                    <w:rPr>
                      <w:rFonts w:ascii="Arial" w:eastAsia="Calibri" w:hAnsi="Arial" w:cs="Arial"/>
                      <w:color w:val="000000"/>
                      <w:sz w:val="16"/>
                      <w:szCs w:val="19"/>
                    </w:rPr>
                  </w:pPr>
                  <w:r w:rsidRPr="004D6B19">
                    <w:rPr>
                      <w:rFonts w:ascii="Arial" w:eastAsia="Calibri" w:hAnsi="Arial" w:cs="Arial"/>
                      <w:color w:val="000000"/>
                      <w:sz w:val="16"/>
                      <w:szCs w:val="19"/>
                    </w:rPr>
                    <w:t>Головка триммера отрегулирована на автоматический выброс лески на 35 см. Для увеличения радиуса покоса до 40 см необходимо поменять положение ножа (</w:t>
                  </w:r>
                  <w:proofErr w:type="spellStart"/>
                  <w:r w:rsidRPr="004D6B19">
                    <w:rPr>
                      <w:rFonts w:ascii="Arial" w:eastAsia="Calibri" w:hAnsi="Arial" w:cs="Arial"/>
                      <w:color w:val="000000"/>
                      <w:sz w:val="16"/>
                      <w:szCs w:val="19"/>
                    </w:rPr>
                    <w:t>отсекателя</w:t>
                  </w:r>
                  <w:proofErr w:type="spellEnd"/>
                  <w:r w:rsidRPr="004D6B19">
                    <w:rPr>
                      <w:rFonts w:ascii="Arial" w:eastAsia="Calibri" w:hAnsi="Arial" w:cs="Arial"/>
                      <w:color w:val="000000"/>
                      <w:sz w:val="16"/>
                      <w:szCs w:val="19"/>
                    </w:rPr>
                    <w:t xml:space="preserve"> лески), закрепленного на кожухе триммера</w:t>
                  </w:r>
                  <w:r>
                    <w:rPr>
                      <w:rFonts w:ascii="Arial" w:eastAsia="Calibri" w:hAnsi="Arial" w:cs="Arial"/>
                      <w:color w:val="000000"/>
                      <w:sz w:val="16"/>
                      <w:szCs w:val="19"/>
                    </w:rPr>
                    <w:t>.</w:t>
                  </w:r>
                </w:p>
                <w:p w14:paraId="3DE2265F" w14:textId="77777777" w:rsidR="004D6B19" w:rsidRPr="00F22F6B" w:rsidRDefault="004D6B19" w:rsidP="00597BB5">
                  <w:pPr>
                    <w:ind w:left="29"/>
                    <w:contextualSpacing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4D6B19">
                    <w:rPr>
                      <w:rFonts w:ascii="Arial" w:eastAsia="Calibri" w:hAnsi="Arial" w:cs="Arial"/>
                      <w:sz w:val="16"/>
                      <w:szCs w:val="19"/>
                    </w:rPr>
                    <w:t>Установите размер ширины среза на 35 сантиметрах для увеличения скорости кошения. Установите размер ширины среза на 40 сантиметрах для увеличения области скашивания.</w:t>
                  </w:r>
                </w:p>
              </w:tc>
            </w:tr>
          </w:tbl>
          <w:p w14:paraId="5F82A5FD" w14:textId="77777777" w:rsidR="004D6B19" w:rsidRPr="004D6B19" w:rsidRDefault="004D6B19" w:rsidP="004D6B19">
            <w:pPr>
              <w:jc w:val="both"/>
              <w:rPr>
                <w:rFonts w:ascii="Arial" w:hAnsi="Arial" w:cs="Arial"/>
                <w:sz w:val="8"/>
              </w:rPr>
            </w:pPr>
          </w:p>
          <w:p w14:paraId="3226B49A" w14:textId="77777777" w:rsidR="004D6B19" w:rsidRDefault="004D6B19" w:rsidP="004D6B1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9"/>
              </w:rPr>
              <w:t xml:space="preserve">1. </w:t>
            </w:r>
            <w:r w:rsidRPr="004D6B19">
              <w:rPr>
                <w:rFonts w:ascii="Arial" w:hAnsi="Arial" w:cs="Arial"/>
                <w:color w:val="000000" w:themeColor="text1"/>
                <w:sz w:val="18"/>
                <w:szCs w:val="19"/>
              </w:rPr>
              <w:t>Извлеките из триммера аккумуляторный источник питания.</w:t>
            </w:r>
          </w:p>
          <w:p w14:paraId="11EB3BAF" w14:textId="77777777" w:rsidR="004D6B19" w:rsidRDefault="004D6B19" w:rsidP="004D6B1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9"/>
              </w:rPr>
              <w:t xml:space="preserve">2.   </w:t>
            </w:r>
            <w:r w:rsidRPr="002E2AFB">
              <w:rPr>
                <w:rFonts w:ascii="Arial" w:hAnsi="Arial" w:cs="Arial"/>
                <w:color w:val="000000" w:themeColor="text1"/>
                <w:sz w:val="18"/>
                <w:szCs w:val="19"/>
              </w:rPr>
              <w:t>Отвинтите оба винта с режущего ножа</w:t>
            </w:r>
            <w:r>
              <w:rPr>
                <w:rFonts w:ascii="Arial" w:hAnsi="Arial" w:cs="Arial"/>
                <w:color w:val="000000" w:themeColor="text1"/>
                <w:sz w:val="18"/>
                <w:szCs w:val="19"/>
              </w:rPr>
              <w:t>.</w:t>
            </w:r>
          </w:p>
          <w:p w14:paraId="085D63D9" w14:textId="77777777" w:rsidR="004D6B19" w:rsidRDefault="004D6B19" w:rsidP="004D6B19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9"/>
              </w:rPr>
              <w:t xml:space="preserve">3.   </w:t>
            </w:r>
            <w:r w:rsidRPr="004D6B19">
              <w:rPr>
                <w:rFonts w:ascii="Arial" w:eastAsia="Calibri" w:hAnsi="Arial" w:cs="Arial"/>
                <w:color w:val="000000"/>
                <w:sz w:val="18"/>
                <w:szCs w:val="19"/>
              </w:rPr>
              <w:t>Поверните режущий нож на 180 градусов</w:t>
            </w:r>
            <w:r>
              <w:rPr>
                <w:rFonts w:ascii="Arial" w:eastAsia="Calibri" w:hAnsi="Arial" w:cs="Arial"/>
                <w:color w:val="000000"/>
                <w:sz w:val="18"/>
                <w:szCs w:val="19"/>
              </w:rPr>
              <w:t>.</w:t>
            </w:r>
          </w:p>
          <w:p w14:paraId="01CC22F3" w14:textId="77777777" w:rsidR="004D6B19" w:rsidRDefault="004D6B19" w:rsidP="004D6B1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19"/>
              </w:rPr>
            </w:pPr>
            <w:r w:rsidRPr="004D6B19">
              <w:rPr>
                <w:rFonts w:ascii="Arial" w:eastAsia="Calibri" w:hAnsi="Arial" w:cs="Arial"/>
                <w:color w:val="000000"/>
                <w:sz w:val="18"/>
                <w:szCs w:val="19"/>
              </w:rPr>
              <w:t xml:space="preserve">4. </w:t>
            </w:r>
            <w:r>
              <w:rPr>
                <w:rFonts w:ascii="Arial" w:eastAsia="Calibri" w:hAnsi="Arial" w:cs="Arial"/>
                <w:color w:val="000000"/>
                <w:sz w:val="18"/>
                <w:szCs w:val="19"/>
              </w:rPr>
              <w:t xml:space="preserve">  </w:t>
            </w:r>
            <w:r w:rsidRPr="004D6B19">
              <w:rPr>
                <w:rFonts w:ascii="Arial" w:eastAsia="Calibri" w:hAnsi="Arial" w:cs="Arial"/>
                <w:color w:val="000000"/>
                <w:sz w:val="18"/>
                <w:szCs w:val="19"/>
              </w:rPr>
              <w:t>Зафиксируйте 2-мя винтами нож на кожухе</w:t>
            </w:r>
            <w:r w:rsidRPr="004D6B19">
              <w:rPr>
                <w:rFonts w:ascii="Arial" w:eastAsia="Calibri" w:hAnsi="Arial" w:cs="Arial"/>
                <w:color w:val="000000"/>
                <w:sz w:val="16"/>
                <w:szCs w:val="19"/>
              </w:rPr>
              <w:t>.</w:t>
            </w:r>
          </w:p>
          <w:p w14:paraId="0F6570B7" w14:textId="77777777" w:rsidR="005E02EF" w:rsidRPr="005E02EF" w:rsidRDefault="005E02EF" w:rsidP="004D6B19">
            <w:pPr>
              <w:jc w:val="both"/>
              <w:rPr>
                <w:rFonts w:ascii="Arial" w:eastAsia="Calibri" w:hAnsi="Arial" w:cs="Arial"/>
                <w:color w:val="000000"/>
                <w:sz w:val="10"/>
                <w:szCs w:val="19"/>
              </w:rPr>
            </w:pPr>
          </w:p>
          <w:p w14:paraId="41A1C4F2" w14:textId="77777777" w:rsidR="005E02EF" w:rsidRP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9.8</w:t>
            </w:r>
            <w:r w:rsidRPr="005E02EF">
              <w:rPr>
                <w:rFonts w:ascii="Arial" w:hAnsi="Arial" w:cs="Arial"/>
                <w:b/>
                <w:szCs w:val="32"/>
              </w:rPr>
              <w:t xml:space="preserve">      НОЖ-ОТСЕКАТЕЛЬ ДЛЯ ЛЕСКИ</w:t>
            </w:r>
          </w:p>
          <w:p w14:paraId="760D45B0" w14:textId="77777777"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 w:val="8"/>
                <w:szCs w:val="32"/>
              </w:rPr>
            </w:pPr>
          </w:p>
          <w:p w14:paraId="76375F9B" w14:textId="77777777"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 xml:space="preserve">Рисунок </w:t>
            </w:r>
          </w:p>
          <w:p w14:paraId="455BA216" w14:textId="77777777"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8"/>
                <w:szCs w:val="32"/>
              </w:rPr>
            </w:pPr>
          </w:p>
          <w:p w14:paraId="67660BAB" w14:textId="77777777" w:rsidR="005E02EF" w:rsidRPr="005E02EF" w:rsidRDefault="005E02EF" w:rsidP="005E02EF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19"/>
              </w:rPr>
            </w:pPr>
            <w:r w:rsidRPr="00331E15">
              <w:rPr>
                <w:rFonts w:ascii="Arial" w:hAnsi="Arial" w:cs="Arial"/>
                <w:sz w:val="17"/>
                <w:szCs w:val="17"/>
              </w:rPr>
              <w:t>Данное оборудование оснащено ножом-</w:t>
            </w:r>
            <w:proofErr w:type="spellStart"/>
            <w:r w:rsidRPr="00331E15">
              <w:rPr>
                <w:rFonts w:ascii="Arial" w:hAnsi="Arial" w:cs="Arial"/>
                <w:sz w:val="17"/>
                <w:szCs w:val="17"/>
              </w:rPr>
              <w:t>отсек</w:t>
            </w:r>
            <w:r>
              <w:rPr>
                <w:rFonts w:ascii="Arial" w:hAnsi="Arial" w:cs="Arial"/>
                <w:sz w:val="17"/>
                <w:szCs w:val="17"/>
              </w:rPr>
              <w:t>ателем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лески, расположенным на защитном кожухе. Н</w:t>
            </w:r>
            <w:r w:rsidRPr="00331E15">
              <w:rPr>
                <w:rFonts w:ascii="Arial" w:hAnsi="Arial" w:cs="Arial"/>
                <w:sz w:val="17"/>
                <w:szCs w:val="17"/>
              </w:rPr>
              <w:t>ож</w:t>
            </w:r>
            <w:r>
              <w:rPr>
                <w:rFonts w:ascii="Arial" w:hAnsi="Arial" w:cs="Arial"/>
                <w:sz w:val="17"/>
                <w:szCs w:val="17"/>
              </w:rPr>
              <w:t>-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отсекатель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 постоянно подрезает</w:t>
            </w:r>
            <w:r>
              <w:rPr>
                <w:rFonts w:ascii="Arial" w:hAnsi="Arial" w:cs="Arial"/>
                <w:sz w:val="17"/>
                <w:szCs w:val="17"/>
              </w:rPr>
              <w:t xml:space="preserve"> лишнюю леску, что </w:t>
            </w:r>
            <w:r w:rsidRPr="00331E15">
              <w:rPr>
                <w:rFonts w:ascii="Arial" w:hAnsi="Arial" w:cs="Arial"/>
                <w:sz w:val="17"/>
                <w:szCs w:val="17"/>
              </w:rPr>
              <w:t>обеспеч</w:t>
            </w:r>
            <w:r>
              <w:rPr>
                <w:rFonts w:ascii="Arial" w:hAnsi="Arial" w:cs="Arial"/>
                <w:sz w:val="17"/>
                <w:szCs w:val="17"/>
              </w:rPr>
              <w:t xml:space="preserve">ивает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sz w:val="17"/>
                <w:szCs w:val="17"/>
              </w:rPr>
              <w:t xml:space="preserve">оптимальный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диаметр реза. </w:t>
            </w:r>
            <w:r>
              <w:rPr>
                <w:rFonts w:ascii="Arial" w:hAnsi="Arial" w:cs="Arial"/>
                <w:sz w:val="17"/>
                <w:szCs w:val="17"/>
              </w:rPr>
              <w:t>Своевременная регулировка длины лески позволит предотвратить работу двигателя на повышенных оборотах и сохранит качества реза травы.</w:t>
            </w:r>
          </w:p>
        </w:tc>
      </w:tr>
    </w:tbl>
    <w:p w14:paraId="6B2B06D6" w14:textId="77777777" w:rsidR="00F22F6B" w:rsidRDefault="00F22F6B"/>
    <w:p w14:paraId="6CB222CC" w14:textId="77777777" w:rsidR="005E02EF" w:rsidRDefault="005E02EF"/>
    <w:p w14:paraId="08EDCB0C" w14:textId="77777777" w:rsidR="005E02EF" w:rsidRDefault="005E02EF"/>
    <w:p w14:paraId="2593443B" w14:textId="77777777" w:rsidR="005E02EF" w:rsidRDefault="005E02EF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6426F7" w14:paraId="21698B3C" w14:textId="77777777" w:rsidTr="00393A92">
        <w:tc>
          <w:tcPr>
            <w:tcW w:w="5246" w:type="dxa"/>
          </w:tcPr>
          <w:p w14:paraId="1DAD601B" w14:textId="77777777" w:rsidR="006426F7" w:rsidRPr="006426F7" w:rsidRDefault="006426F7" w:rsidP="006426F7">
            <w:pPr>
              <w:pStyle w:val="aa"/>
              <w:tabs>
                <w:tab w:val="left" w:pos="5279"/>
                <w:tab w:val="left" w:pos="5591"/>
              </w:tabs>
              <w:ind w:left="34" w:right="1876"/>
              <w:jc w:val="both"/>
              <w:rPr>
                <w:rFonts w:ascii="Arial" w:hAnsi="Arial" w:cs="Arial"/>
                <w:b/>
                <w:sz w:val="28"/>
                <w:szCs w:val="32"/>
              </w:rPr>
            </w:pPr>
            <w:r w:rsidRPr="006426F7">
              <w:rPr>
                <w:rFonts w:ascii="Arial" w:hAnsi="Arial" w:cs="Arial"/>
                <w:b/>
                <w:sz w:val="24"/>
                <w:szCs w:val="32"/>
              </w:rPr>
              <w:lastRenderedPageBreak/>
              <w:t>10.  ТЕХНИЧЕСКОЕ ОБСЛУЖИВАНИЕ</w:t>
            </w:r>
          </w:p>
          <w:p w14:paraId="1F4CA907" w14:textId="77777777" w:rsidR="006426F7" w:rsidRDefault="006426F7" w:rsidP="006426F7">
            <w:pPr>
              <w:pStyle w:val="aa"/>
              <w:tabs>
                <w:tab w:val="left" w:pos="5279"/>
                <w:tab w:val="left" w:pos="5591"/>
              </w:tabs>
              <w:ind w:left="34" w:right="317"/>
              <w:jc w:val="both"/>
              <w:rPr>
                <w:rFonts w:ascii="Arial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6426F7" w:rsidRPr="00C36038" w14:paraId="3ECF47FA" w14:textId="77777777" w:rsidTr="006426F7">
              <w:tc>
                <w:tcPr>
                  <w:tcW w:w="4987" w:type="dxa"/>
                  <w:shd w:val="solid" w:color="auto" w:fill="auto"/>
                </w:tcPr>
                <w:p w14:paraId="5AFD3461" w14:textId="77777777"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661A1D73" wp14:editId="71362782">
                        <wp:extent cx="276225" cy="219563"/>
                        <wp:effectExtent l="19050" t="0" r="9525" b="0"/>
                        <wp:docPr id="13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14:paraId="45461644" w14:textId="77777777" w:rsidTr="006426F7">
              <w:tc>
                <w:tcPr>
                  <w:tcW w:w="4987" w:type="dxa"/>
                </w:tcPr>
                <w:p w14:paraId="31091A63" w14:textId="77777777"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еред очисткой, ремонтом или осуществлением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планового 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>технич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еского обслуживания устройства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 внимательно прочтите правила техники безопасности и инструкции по ремонту и обслуживанию.</w:t>
                  </w:r>
                </w:p>
              </w:tc>
            </w:tr>
          </w:tbl>
          <w:p w14:paraId="2CD1016D" w14:textId="77777777" w:rsidR="006426F7" w:rsidRDefault="006426F7">
            <w:pPr>
              <w:rPr>
                <w:sz w:val="1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6426F7" w:rsidRPr="00C36038" w14:paraId="03D69567" w14:textId="77777777" w:rsidTr="00597BB5">
              <w:tc>
                <w:tcPr>
                  <w:tcW w:w="5014" w:type="dxa"/>
                  <w:shd w:val="solid" w:color="auto" w:fill="auto"/>
                </w:tcPr>
                <w:p w14:paraId="69307A74" w14:textId="77777777"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02F70F9B" wp14:editId="45968E3A">
                        <wp:extent cx="276225" cy="219563"/>
                        <wp:effectExtent l="19050" t="0" r="9525" b="0"/>
                        <wp:docPr id="24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14:paraId="3A9C4920" w14:textId="77777777" w:rsidTr="00597BB5">
              <w:tc>
                <w:tcPr>
                  <w:tcW w:w="5014" w:type="dxa"/>
                </w:tcPr>
                <w:p w14:paraId="5A2E3B0D" w14:textId="77777777"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Удостоверьтесь, что все гайки, болты и винт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ы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 xml:space="preserve"> крепко затянуты. Регулярно проверяйте степень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затянутости установленных рукоятей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</w:tbl>
          <w:p w14:paraId="18AE1D94" w14:textId="77777777"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14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6"/>
            </w:tblGrid>
            <w:tr w:rsidR="006426F7" w:rsidRPr="00C36038" w14:paraId="36679A1D" w14:textId="77777777" w:rsidTr="00597BB5">
              <w:tc>
                <w:tcPr>
                  <w:tcW w:w="4986" w:type="dxa"/>
                  <w:shd w:val="solid" w:color="auto" w:fill="auto"/>
                </w:tcPr>
                <w:p w14:paraId="6AB17F25" w14:textId="77777777"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3859C659" wp14:editId="3BDB2568">
                        <wp:extent cx="276225" cy="219563"/>
                        <wp:effectExtent l="19050" t="0" r="9525" b="0"/>
                        <wp:docPr id="25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14:paraId="17EA2763" w14:textId="77777777" w:rsidTr="00597BB5">
              <w:tc>
                <w:tcPr>
                  <w:tcW w:w="4986" w:type="dxa"/>
                </w:tcPr>
                <w:p w14:paraId="3F90250D" w14:textId="77777777" w:rsidR="006426F7" w:rsidRPr="00331E15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</w:pP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Используйте  оригинальные запасные частями и комплектующие  от  производителя.</w:t>
                  </w:r>
                </w:p>
              </w:tc>
            </w:tr>
          </w:tbl>
          <w:p w14:paraId="0CF5B545" w14:textId="77777777"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4937C34D" w14:textId="77777777" w:rsidR="006426F7" w:rsidRPr="00F1604C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Cs w:val="32"/>
              </w:rPr>
            </w:pPr>
            <w:r w:rsidRPr="00F1604C">
              <w:rPr>
                <w:rFonts w:ascii="Arial" w:hAnsi="Arial" w:cs="Arial"/>
                <w:b/>
                <w:szCs w:val="32"/>
              </w:rPr>
              <w:t>10.1      ОБЩАЯ ИНФОРМАЦИЯ</w:t>
            </w:r>
          </w:p>
          <w:p w14:paraId="7B4C3364" w14:textId="77777777"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6426F7" w:rsidRPr="00C36038" w14:paraId="380F5716" w14:textId="77777777" w:rsidTr="00597BB5">
              <w:tc>
                <w:tcPr>
                  <w:tcW w:w="5014" w:type="dxa"/>
                  <w:shd w:val="solid" w:color="auto" w:fill="auto"/>
                </w:tcPr>
                <w:p w14:paraId="355C7C0A" w14:textId="77777777"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1658B00C" wp14:editId="6136D48E">
                        <wp:extent cx="276225" cy="219563"/>
                        <wp:effectExtent l="19050" t="0" r="9525" b="0"/>
                        <wp:docPr id="26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14:paraId="154D22E0" w14:textId="77777777" w:rsidTr="00597BB5">
              <w:tc>
                <w:tcPr>
                  <w:tcW w:w="5014" w:type="dxa"/>
                </w:tcPr>
                <w:p w14:paraId="3F8CBD76" w14:textId="77777777"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При возникновении поломок, не указанных в данной инструкции,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обращайтесь за помощью только в Авторизованный Сервисный Ц</w:t>
                  </w: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14:paraId="4B3F9808" w14:textId="77777777" w:rsidR="006426F7" w:rsidRDefault="006426F7">
            <w:pPr>
              <w:rPr>
                <w:sz w:val="10"/>
              </w:rPr>
            </w:pPr>
          </w:p>
          <w:p w14:paraId="61B84EA2" w14:textId="77777777"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Перед началом работ по техническому обслуживанию устройства:</w:t>
            </w:r>
          </w:p>
          <w:p w14:paraId="76AD93FC" w14:textId="77777777"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0"/>
                <w:szCs w:val="17"/>
              </w:rPr>
            </w:pPr>
          </w:p>
          <w:p w14:paraId="7C132367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Завершите работу с оборудованием.</w:t>
            </w:r>
          </w:p>
          <w:p w14:paraId="0542262D" w14:textId="77777777"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55BF3449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Отключите устройство от источника питания .</w:t>
            </w:r>
          </w:p>
          <w:p w14:paraId="2345A73E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422DBD61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Дайте устройству остыть.</w:t>
            </w:r>
          </w:p>
          <w:p w14:paraId="6FC7137E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4343C022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Храните оборудование в сухом и прохладном месте.</w:t>
            </w:r>
          </w:p>
          <w:p w14:paraId="192EBFD5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6"/>
                <w:szCs w:val="17"/>
              </w:rPr>
            </w:pPr>
          </w:p>
          <w:p w14:paraId="3181FBF0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Используйте рабочую одежду, защитные перчатки и очки.</w:t>
            </w:r>
          </w:p>
          <w:p w14:paraId="62AAEA72" w14:textId="77777777" w:rsidR="00F1604C" w:rsidRPr="006426F7" w:rsidRDefault="00F1604C">
            <w:pPr>
              <w:rPr>
                <w:sz w:val="10"/>
              </w:rPr>
            </w:pPr>
          </w:p>
          <w:p w14:paraId="51F10376" w14:textId="77777777" w:rsidR="00F1604C" w:rsidRPr="00F1604C" w:rsidRDefault="00F1604C" w:rsidP="00F1604C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bookmarkStart w:id="79" w:name="_Hlk2623178"/>
            <w:r w:rsidRPr="00F1604C">
              <w:rPr>
                <w:rFonts w:ascii="Arial" w:hAnsi="Arial" w:cs="Arial"/>
                <w:b/>
                <w:sz w:val="22"/>
                <w:szCs w:val="32"/>
              </w:rPr>
              <w:t>10.2       ОЧИСТКА УСТРОЙСТВА</w:t>
            </w:r>
          </w:p>
          <w:p w14:paraId="261E9CDC" w14:textId="77777777" w:rsidR="00F1604C" w:rsidRPr="00FA7729" w:rsidRDefault="00F1604C" w:rsidP="00F1604C">
            <w:pPr>
              <w:ind w:right="34"/>
              <w:rPr>
                <w:rFonts w:ascii="Arial" w:hAnsi="Arial" w:cs="Arial"/>
                <w:sz w:val="8"/>
                <w:szCs w:val="16"/>
              </w:rPr>
            </w:pPr>
          </w:p>
          <w:p w14:paraId="7F747956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После использования очистите оборудование с помощью ткани, смоченной в нейтральном чистящем средстве. </w:t>
            </w:r>
          </w:p>
          <w:p w14:paraId="325FDB25" w14:textId="77777777"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2266DA82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Не используйте абразивные чистящие средства или сильнодействующие растворители для очистки рукоятей или деталей из пластика. </w:t>
            </w:r>
          </w:p>
          <w:p w14:paraId="5ED96C51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561D3704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Предохраняйте головку триммера от загрязнения травой, листьями или  жиросодержащими компонентами.</w:t>
            </w:r>
          </w:p>
          <w:p w14:paraId="39D47B41" w14:textId="77777777" w:rsidR="00F1604C" w:rsidRPr="00F1604C" w:rsidRDefault="00F1604C" w:rsidP="00EA6BC3">
            <w:pPr>
              <w:pStyle w:val="aa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27894E8C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Предохраняйте вентиляционные отверстия от засорения продуктами скашивания  во избежание перегрева и повреждения двигателя устройства.</w:t>
            </w:r>
          </w:p>
          <w:p w14:paraId="599713D8" w14:textId="77777777"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13E12E26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Не используйте воду при очистке токопроводящих элементов устройства.</w:t>
            </w:r>
          </w:p>
          <w:p w14:paraId="40B411C4" w14:textId="77777777" w:rsidR="00F1604C" w:rsidRPr="00EA6BC3" w:rsidRDefault="00F1604C" w:rsidP="00F1604C">
            <w:pPr>
              <w:pStyle w:val="aa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571A5B40" w14:textId="77777777" w:rsidR="00F1604C" w:rsidRPr="00F1604C" w:rsidRDefault="00F1604C" w:rsidP="00F1604C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r w:rsidRPr="00F1604C">
              <w:rPr>
                <w:rFonts w:ascii="Arial" w:hAnsi="Arial" w:cs="Arial"/>
                <w:b/>
                <w:sz w:val="22"/>
                <w:szCs w:val="32"/>
              </w:rPr>
              <w:t>10.3       ЗАМЕНА ШПУЛИ</w:t>
            </w:r>
          </w:p>
          <w:p w14:paraId="292B984B" w14:textId="77777777" w:rsidR="00F1604C" w:rsidRDefault="00F1604C" w:rsidP="00F1604C">
            <w:pPr>
              <w:ind w:right="34"/>
              <w:rPr>
                <w:rFonts w:ascii="Arial" w:hAnsi="Arial" w:cs="Arial"/>
                <w:b/>
                <w:sz w:val="8"/>
                <w:szCs w:val="18"/>
              </w:rPr>
            </w:pPr>
          </w:p>
          <w:p w14:paraId="087E3A42" w14:textId="77777777" w:rsidR="00F1604C" w:rsidRPr="007711DD" w:rsidRDefault="00F1604C" w:rsidP="00F1604C">
            <w:pPr>
              <w:ind w:left="317" w:right="3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10</w:t>
            </w:r>
            <w:r w:rsidRPr="007711DD">
              <w:rPr>
                <w:rFonts w:ascii="Arial" w:hAnsi="Arial" w:cs="Arial"/>
                <w:i/>
                <w:sz w:val="16"/>
                <w:szCs w:val="16"/>
              </w:rPr>
              <w:t xml:space="preserve"> – 13. </w:t>
            </w:r>
          </w:p>
          <w:p w14:paraId="6D8DB49D" w14:textId="77777777" w:rsidR="00F1604C" w:rsidRPr="007711DD" w:rsidRDefault="00F1604C" w:rsidP="00F1604C">
            <w:pPr>
              <w:ind w:right="34"/>
              <w:rPr>
                <w:rFonts w:ascii="Arial" w:hAnsi="Arial" w:cs="Arial"/>
                <w:i/>
                <w:sz w:val="8"/>
                <w:szCs w:val="16"/>
              </w:rPr>
            </w:pPr>
          </w:p>
          <w:p w14:paraId="7056E58A" w14:textId="77777777"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Одновременно зажмите клапаны по обе стороны головки триммера.</w:t>
            </w:r>
          </w:p>
          <w:p w14:paraId="50B0DEBC" w14:textId="77777777" w:rsidR="00F1604C" w:rsidRPr="007711DD" w:rsidRDefault="00F1604C" w:rsidP="00EA6BC3">
            <w:pPr>
              <w:pStyle w:val="aa"/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2C5DB906" w14:textId="77777777"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Потяните и извлеките крышку  шпули.</w:t>
            </w:r>
          </w:p>
          <w:p w14:paraId="228FF625" w14:textId="77777777" w:rsidR="00F1604C" w:rsidRPr="007711DD" w:rsidRDefault="00F1604C" w:rsidP="00EA6BC3">
            <w:pPr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07E2B08D" w14:textId="77777777"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 xml:space="preserve">Извлеките </w:t>
            </w:r>
            <w:r>
              <w:rPr>
                <w:rFonts w:ascii="Arial" w:hAnsi="Arial" w:cs="Arial"/>
                <w:sz w:val="17"/>
                <w:szCs w:val="17"/>
              </w:rPr>
              <w:t xml:space="preserve">пустую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лесочную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катушку</w:t>
            </w:r>
            <w:r w:rsidRPr="007711DD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1E9BD329" w14:textId="77777777" w:rsidR="00F1604C" w:rsidRPr="007711DD" w:rsidRDefault="00F1604C" w:rsidP="00EA6BC3">
            <w:pPr>
              <w:tabs>
                <w:tab w:val="left" w:pos="1110"/>
              </w:tabs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  <w:r w:rsidRPr="007711DD">
              <w:rPr>
                <w:rFonts w:ascii="Arial" w:hAnsi="Arial" w:cs="Arial"/>
                <w:sz w:val="17"/>
                <w:szCs w:val="17"/>
              </w:rPr>
              <w:tab/>
            </w:r>
          </w:p>
          <w:p w14:paraId="5B009FBD" w14:textId="77777777" w:rsidR="006426F7" w:rsidRPr="00597BB5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 xml:space="preserve">Установите </w:t>
            </w:r>
            <w:proofErr w:type="spellStart"/>
            <w:r w:rsidRPr="007711DD">
              <w:rPr>
                <w:rFonts w:ascii="Arial" w:hAnsi="Arial" w:cs="Arial"/>
                <w:sz w:val="17"/>
                <w:szCs w:val="17"/>
              </w:rPr>
              <w:t>лесочную</w:t>
            </w:r>
            <w:proofErr w:type="spellEnd"/>
            <w:r w:rsidRPr="007711DD">
              <w:rPr>
                <w:rFonts w:ascii="Arial" w:hAnsi="Arial" w:cs="Arial"/>
                <w:sz w:val="17"/>
                <w:szCs w:val="17"/>
              </w:rPr>
              <w:t xml:space="preserve"> катушку с леской  в корпус шпули.</w:t>
            </w:r>
            <w:bookmarkEnd w:id="79"/>
          </w:p>
        </w:tc>
        <w:tc>
          <w:tcPr>
            <w:tcW w:w="5209" w:type="dxa"/>
          </w:tcPr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597BB5" w:rsidRPr="00C36038" w14:paraId="20F5623B" w14:textId="77777777" w:rsidTr="00597BB5">
              <w:tc>
                <w:tcPr>
                  <w:tcW w:w="5014" w:type="dxa"/>
                  <w:shd w:val="solid" w:color="auto" w:fill="auto"/>
                </w:tcPr>
                <w:p w14:paraId="41FCF951" w14:textId="77777777" w:rsidR="00597BB5" w:rsidRPr="00C36038" w:rsidRDefault="00597BB5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6DA641D9" wp14:editId="0F853A42">
                        <wp:extent cx="276225" cy="219563"/>
                        <wp:effectExtent l="19050" t="0" r="9525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597BB5" w:rsidRPr="005D54D7" w14:paraId="51C6F3A9" w14:textId="77777777" w:rsidTr="00597BB5">
              <w:tc>
                <w:tcPr>
                  <w:tcW w:w="5014" w:type="dxa"/>
                </w:tcPr>
                <w:p w14:paraId="00C6480E" w14:textId="77777777" w:rsidR="00597BB5" w:rsidRPr="005D54D7" w:rsidRDefault="00597BB5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новой шпули удостоверьтесь, что режущая лес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ка помещена в отсек новой шпули </w:t>
                  </w: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и вытянута приблизительно на 15 см.</w:t>
                  </w:r>
                </w:p>
              </w:tc>
            </w:tr>
          </w:tbl>
          <w:p w14:paraId="587E8B89" w14:textId="77777777" w:rsidR="006426F7" w:rsidRPr="00597BB5" w:rsidRDefault="006426F7">
            <w:pPr>
              <w:rPr>
                <w:sz w:val="8"/>
              </w:rPr>
            </w:pPr>
          </w:p>
          <w:p w14:paraId="09BBF6B7" w14:textId="77777777" w:rsidR="00597BB5" w:rsidRPr="00597BB5" w:rsidRDefault="00597BB5" w:rsidP="00597BB5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97BB5">
              <w:rPr>
                <w:rFonts w:ascii="Arial" w:hAnsi="Arial" w:cs="Arial"/>
                <w:sz w:val="17"/>
                <w:szCs w:val="17"/>
              </w:rPr>
              <w:t>Протяните концы режущих лесок в соответствующие отверстия.</w:t>
            </w:r>
          </w:p>
          <w:p w14:paraId="0AF48C32" w14:textId="77777777" w:rsidR="00597BB5" w:rsidRPr="00BD0AB1" w:rsidRDefault="00597BB5" w:rsidP="00597BB5">
            <w:pPr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62B3191A" w14:textId="77777777" w:rsidR="00597BB5" w:rsidRPr="00BD0AB1" w:rsidRDefault="00597BB5" w:rsidP="00597BB5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Вытяните режущую леску для того, чтобы высвободить ее </w:t>
            </w:r>
            <w:r>
              <w:rPr>
                <w:rFonts w:ascii="Arial" w:hAnsi="Arial" w:cs="Arial"/>
                <w:sz w:val="17"/>
                <w:szCs w:val="17"/>
              </w:rPr>
              <w:t xml:space="preserve">через </w:t>
            </w:r>
            <w:r w:rsidRPr="00BD0AB1">
              <w:rPr>
                <w:rFonts w:ascii="Arial" w:hAnsi="Arial" w:cs="Arial"/>
                <w:sz w:val="17"/>
                <w:szCs w:val="17"/>
              </w:rPr>
              <w:t>направляющ</w:t>
            </w:r>
            <w:r>
              <w:rPr>
                <w:rFonts w:ascii="Arial" w:hAnsi="Arial" w:cs="Arial"/>
                <w:sz w:val="17"/>
                <w:szCs w:val="17"/>
              </w:rPr>
              <w:t>ие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отверстия в </w:t>
            </w:r>
            <w:r>
              <w:rPr>
                <w:rFonts w:ascii="Arial" w:hAnsi="Arial" w:cs="Arial"/>
                <w:sz w:val="17"/>
                <w:szCs w:val="17"/>
              </w:rPr>
              <w:t xml:space="preserve">корпусе </w:t>
            </w:r>
            <w:r w:rsidRPr="00BD0AB1">
              <w:rPr>
                <w:rFonts w:ascii="Arial" w:hAnsi="Arial" w:cs="Arial"/>
                <w:sz w:val="17"/>
                <w:szCs w:val="17"/>
              </w:rPr>
              <w:t>шпул</w:t>
            </w:r>
            <w:r>
              <w:rPr>
                <w:rFonts w:ascii="Arial" w:hAnsi="Arial" w:cs="Arial"/>
                <w:sz w:val="17"/>
                <w:szCs w:val="17"/>
              </w:rPr>
              <w:t>и</w:t>
            </w:r>
            <w:r w:rsidRPr="00BD0AB1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0BD6EA77" w14:textId="77777777" w:rsidR="00597BB5" w:rsidRPr="00BD0AB1" w:rsidRDefault="00597BB5" w:rsidP="00597BB5">
            <w:pPr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4EED9FE9" w14:textId="77777777" w:rsidR="00EA6BC3" w:rsidRDefault="00597BB5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D0AB1">
              <w:rPr>
                <w:rFonts w:ascii="Arial" w:hAnsi="Arial" w:cs="Arial"/>
                <w:sz w:val="17"/>
                <w:szCs w:val="17"/>
              </w:rPr>
              <w:t>Зажмите клапаны</w:t>
            </w:r>
            <w:r w:rsidR="00EA6BC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крышки 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и </w:t>
            </w:r>
            <w:r>
              <w:rPr>
                <w:rFonts w:ascii="Arial" w:hAnsi="Arial" w:cs="Arial"/>
                <w:sz w:val="17"/>
                <w:szCs w:val="17"/>
              </w:rPr>
              <w:t xml:space="preserve">установите её на </w:t>
            </w:r>
            <w:r w:rsidRPr="00BD0AB1">
              <w:rPr>
                <w:rFonts w:ascii="Arial" w:hAnsi="Arial" w:cs="Arial"/>
                <w:sz w:val="17"/>
                <w:szCs w:val="17"/>
              </w:rPr>
              <w:t>корпус шпули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bookmarkStart w:id="80" w:name="_Hlk2625634"/>
          </w:p>
          <w:p w14:paraId="0D1C8ED4" w14:textId="77777777" w:rsidR="00EA6BC3" w:rsidRPr="00EA6BC3" w:rsidRDefault="00EA6BC3" w:rsidP="00EA6BC3">
            <w:pPr>
              <w:pStyle w:val="aa"/>
              <w:rPr>
                <w:rFonts w:ascii="Arial" w:hAnsi="Arial" w:cs="Arial"/>
                <w:sz w:val="8"/>
                <w:szCs w:val="32"/>
              </w:rPr>
            </w:pPr>
          </w:p>
          <w:p w14:paraId="1BA0250C" w14:textId="77777777" w:rsidR="00EA6BC3" w:rsidRPr="00EA6BC3" w:rsidRDefault="00EA6BC3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32"/>
              </w:rPr>
              <w:t xml:space="preserve"> </w:t>
            </w:r>
            <w:r w:rsidRPr="00EA6BC3">
              <w:rPr>
                <w:rFonts w:ascii="Arial" w:hAnsi="Arial" w:cs="Arial"/>
                <w:sz w:val="16"/>
                <w:szCs w:val="32"/>
              </w:rPr>
              <w:t>Нажмите на крышку шпули до щелчка, означающего, что она встал</w:t>
            </w:r>
            <w:r>
              <w:rPr>
                <w:rFonts w:ascii="Arial" w:hAnsi="Arial" w:cs="Arial"/>
                <w:sz w:val="16"/>
                <w:szCs w:val="32"/>
              </w:rPr>
              <w:t>а</w:t>
            </w:r>
            <w:r w:rsidRPr="00EA6BC3">
              <w:rPr>
                <w:rFonts w:ascii="Arial" w:hAnsi="Arial" w:cs="Arial"/>
                <w:sz w:val="16"/>
                <w:szCs w:val="32"/>
              </w:rPr>
              <w:t xml:space="preserve"> на место.</w:t>
            </w:r>
          </w:p>
          <w:bookmarkEnd w:id="80"/>
          <w:p w14:paraId="69BA0284" w14:textId="77777777" w:rsidR="00597BB5" w:rsidRPr="00EA6BC3" w:rsidRDefault="00597BB5">
            <w:pPr>
              <w:rPr>
                <w:sz w:val="10"/>
              </w:rPr>
            </w:pPr>
          </w:p>
          <w:p w14:paraId="1FFF74E5" w14:textId="77777777" w:rsidR="00EA6BC3" w:rsidRPr="00EA6BC3" w:rsidRDefault="00EA6BC3" w:rsidP="00EA6BC3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22"/>
                <w:szCs w:val="32"/>
              </w:rPr>
            </w:pPr>
            <w:r w:rsidRPr="00EA6BC3">
              <w:rPr>
                <w:rFonts w:ascii="Arial" w:hAnsi="Arial" w:cs="Arial"/>
                <w:b/>
                <w:sz w:val="22"/>
                <w:szCs w:val="32"/>
              </w:rPr>
              <w:t xml:space="preserve">10.4 </w:t>
            </w:r>
            <w:r>
              <w:rPr>
                <w:rFonts w:ascii="Arial" w:hAnsi="Arial" w:cs="Arial"/>
                <w:b/>
                <w:sz w:val="22"/>
                <w:szCs w:val="32"/>
              </w:rPr>
              <w:t xml:space="preserve">       </w:t>
            </w:r>
            <w:r w:rsidRPr="00EA6BC3">
              <w:rPr>
                <w:rFonts w:ascii="Arial" w:hAnsi="Arial" w:cs="Arial"/>
                <w:b/>
                <w:sz w:val="22"/>
                <w:szCs w:val="32"/>
              </w:rPr>
              <w:t>ЗАМЕНА РЕЖУЩЕЙ ЛЕСКИ</w:t>
            </w:r>
          </w:p>
          <w:p w14:paraId="26344118" w14:textId="77777777" w:rsidR="00EA6BC3" w:rsidRDefault="00EA6BC3" w:rsidP="00EA6BC3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8"/>
                <w:szCs w:val="16"/>
              </w:rPr>
            </w:pPr>
          </w:p>
          <w:p w14:paraId="3DB20FA2" w14:textId="77777777" w:rsidR="00EA6BC3" w:rsidRDefault="00EA6BC3" w:rsidP="00EA6BC3">
            <w:pPr>
              <w:tabs>
                <w:tab w:val="left" w:pos="5279"/>
                <w:tab w:val="left" w:pos="5591"/>
              </w:tabs>
              <w:ind w:left="459" w:right="31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14 – 16.</w:t>
            </w:r>
          </w:p>
          <w:p w14:paraId="730E927D" w14:textId="77777777" w:rsidR="00EA6BC3" w:rsidRDefault="00EA6BC3" w:rsidP="00EA6BC3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EA6BC3" w:rsidRPr="00C36038" w14:paraId="30F891BF" w14:textId="77777777" w:rsidTr="00F618E2">
              <w:tc>
                <w:tcPr>
                  <w:tcW w:w="5014" w:type="dxa"/>
                  <w:shd w:val="solid" w:color="auto" w:fill="auto"/>
                </w:tcPr>
                <w:p w14:paraId="1116C10C" w14:textId="77777777" w:rsidR="00EA6BC3" w:rsidRPr="00C36038" w:rsidRDefault="00EA6BC3" w:rsidP="00F618E2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10546B06" wp14:editId="0518B452">
                        <wp:extent cx="276225" cy="219563"/>
                        <wp:effectExtent l="19050" t="0" r="9525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EA6BC3" w:rsidRPr="005D54D7" w14:paraId="45C67714" w14:textId="77777777" w:rsidTr="00F618E2">
              <w:tc>
                <w:tcPr>
                  <w:tcW w:w="5014" w:type="dxa"/>
                </w:tcPr>
                <w:p w14:paraId="4AFC228E" w14:textId="77777777" w:rsidR="00EA6BC3" w:rsidRPr="005D54D7" w:rsidRDefault="00EA6BC3" w:rsidP="00F618E2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>Извлеките оставшуюся режущую леску из шпули.</w:t>
                  </w:r>
                </w:p>
              </w:tc>
            </w:tr>
          </w:tbl>
          <w:p w14:paraId="69D31DC5" w14:textId="77777777" w:rsidR="00EA6BC3" w:rsidRDefault="00EA6BC3" w:rsidP="00EA6BC3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EA6BC3" w:rsidRPr="00C36038" w14:paraId="5B07A0F8" w14:textId="77777777" w:rsidTr="00F618E2">
              <w:tc>
                <w:tcPr>
                  <w:tcW w:w="5014" w:type="dxa"/>
                  <w:shd w:val="solid" w:color="auto" w:fill="auto"/>
                </w:tcPr>
                <w:p w14:paraId="6329F0CC" w14:textId="77777777" w:rsidR="00EA6BC3" w:rsidRPr="00C36038" w:rsidRDefault="00EA6BC3" w:rsidP="00F618E2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6E4A343E" wp14:editId="1FCA6610">
                        <wp:extent cx="276225" cy="219563"/>
                        <wp:effectExtent l="19050" t="0" r="9525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EA6BC3" w:rsidRPr="005D54D7" w14:paraId="62AB1C57" w14:textId="77777777" w:rsidTr="00F618E2">
              <w:tc>
                <w:tcPr>
                  <w:tcW w:w="5014" w:type="dxa"/>
                </w:tcPr>
                <w:p w14:paraId="4EB72249" w14:textId="77777777" w:rsidR="00EA6BC3" w:rsidRPr="00B13BBE" w:rsidRDefault="00EA6BC3" w:rsidP="00F618E2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 xml:space="preserve">Используйте только нейлоновую режущую леску диаметром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1.65 мм.</w:t>
                  </w:r>
                </w:p>
              </w:tc>
            </w:tr>
          </w:tbl>
          <w:p w14:paraId="596B1CEE" w14:textId="77777777" w:rsidR="00EA6BC3" w:rsidRDefault="00EA6BC3" w:rsidP="00EA6BC3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p w14:paraId="7D41C2CE" w14:textId="77777777" w:rsidR="00430B0A" w:rsidRDefault="00430B0A" w:rsidP="00430B0A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Отрежьте две части режуще</w:t>
            </w:r>
            <w:r w:rsidRPr="00B13BBE">
              <w:rPr>
                <w:rFonts w:ascii="Arial" w:hAnsi="Arial" w:cs="Arial"/>
                <w:sz w:val="16"/>
                <w:szCs w:val="16"/>
              </w:rPr>
              <w:t>й лески приблизительно 3 м. каждая.</w:t>
            </w:r>
          </w:p>
          <w:p w14:paraId="5EDB4BB3" w14:textId="77777777" w:rsidR="00430B0A" w:rsidRPr="00D975D8" w:rsidRDefault="00430B0A" w:rsidP="00430B0A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14:paraId="1DF3FD67" w14:textId="77777777" w:rsidR="00430B0A" w:rsidRDefault="00430B0A" w:rsidP="00430B0A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Согните леску посередине и проденьте образовавшуюся петлю в отверстие в центральной части шпули. Убедитесь, что леска попала в штатные места. </w:t>
            </w:r>
          </w:p>
          <w:p w14:paraId="344D170F" w14:textId="77777777" w:rsidR="00430B0A" w:rsidRPr="000848F5" w:rsidRDefault="00430B0A" w:rsidP="00430B0A">
            <w:pPr>
              <w:pStyle w:val="aa"/>
              <w:tabs>
                <w:tab w:val="left" w:pos="5279"/>
                <w:tab w:val="left" w:pos="5591"/>
              </w:tabs>
              <w:ind w:left="317" w:right="317"/>
              <w:jc w:val="both"/>
              <w:rPr>
                <w:rFonts w:ascii="Arial" w:hAnsi="Arial" w:cs="Arial"/>
                <w:sz w:val="8"/>
                <w:szCs w:val="16"/>
              </w:rPr>
            </w:pPr>
          </w:p>
          <w:p w14:paraId="0C7A6E99" w14:textId="77777777" w:rsidR="00430B0A" w:rsidRDefault="00430B0A" w:rsidP="00430B0A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Туго намотайте режущие лески вокруг шпули в указанном направлении.</w:t>
            </w:r>
            <w:r>
              <w:rPr>
                <w:rFonts w:ascii="Arial" w:hAnsi="Arial" w:cs="Arial"/>
                <w:sz w:val="16"/>
                <w:szCs w:val="16"/>
              </w:rPr>
              <w:t xml:space="preserve"> Убедитесь, что лески намотаны в одинаковом количестве.</w:t>
            </w:r>
          </w:p>
          <w:p w14:paraId="4FF19662" w14:textId="77777777" w:rsidR="00430B0A" w:rsidRPr="00D975D8" w:rsidRDefault="00430B0A" w:rsidP="00430B0A">
            <w:p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14:paraId="02230D4A" w14:textId="77777777" w:rsidR="00430B0A" w:rsidRDefault="00430B0A" w:rsidP="00430B0A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Протяните лески через направляющие отверстия.</w:t>
            </w:r>
          </w:p>
          <w:p w14:paraId="15C181A3" w14:textId="77777777" w:rsidR="00430B0A" w:rsidRPr="00D975D8" w:rsidRDefault="00430B0A" w:rsidP="00430B0A">
            <w:pPr>
              <w:ind w:left="317" w:hanging="141"/>
              <w:rPr>
                <w:rFonts w:ascii="Arial" w:hAnsi="Arial" w:cs="Arial"/>
                <w:sz w:val="8"/>
                <w:szCs w:val="16"/>
              </w:rPr>
            </w:pPr>
          </w:p>
          <w:p w14:paraId="3B971512" w14:textId="77777777" w:rsidR="00430B0A" w:rsidRPr="00D975D8" w:rsidRDefault="00430B0A" w:rsidP="00430B0A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2"/>
                <w:szCs w:val="16"/>
              </w:rPr>
            </w:pPr>
          </w:p>
          <w:p w14:paraId="2E102FA1" w14:textId="77777777" w:rsidR="00430B0A" w:rsidRDefault="00430B0A" w:rsidP="00430B0A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Не оставляйте болтающиеся концы режущей лески за шпулей.</w:t>
            </w:r>
          </w:p>
          <w:p w14:paraId="3DFFF008" w14:textId="77777777" w:rsidR="00EA6BC3" w:rsidRPr="00EA6BC3" w:rsidRDefault="00EA6BC3" w:rsidP="00EA6BC3">
            <w:pPr>
              <w:pStyle w:val="aa"/>
              <w:tabs>
                <w:tab w:val="left" w:pos="5279"/>
                <w:tab w:val="left" w:pos="5591"/>
              </w:tabs>
              <w:ind w:left="317" w:right="317"/>
              <w:rPr>
                <w:rFonts w:ascii="Arial" w:hAnsi="Arial" w:cs="Arial"/>
                <w:sz w:val="10"/>
                <w:szCs w:val="16"/>
              </w:rPr>
            </w:pPr>
          </w:p>
          <w:p w14:paraId="1EA833C2" w14:textId="77777777" w:rsidR="00EA6BC3" w:rsidRDefault="00EA6BC3" w:rsidP="00EA6BC3">
            <w:pPr>
              <w:rPr>
                <w:rFonts w:ascii="Arial" w:hAnsi="Arial" w:cs="Arial"/>
                <w:b/>
                <w:sz w:val="22"/>
              </w:rPr>
            </w:pPr>
            <w:r w:rsidRPr="00EA6BC3">
              <w:rPr>
                <w:rFonts w:ascii="Arial" w:hAnsi="Arial" w:cs="Arial"/>
                <w:b/>
                <w:sz w:val="22"/>
              </w:rPr>
              <w:t>10.5        СБОРКА РЕЖУЩЕЙ ГОЛОВКИ ТРИММЕРА</w:t>
            </w:r>
          </w:p>
          <w:p w14:paraId="35D64C94" w14:textId="77777777" w:rsidR="00EA6BC3" w:rsidRPr="00EA6BC3" w:rsidRDefault="00EA6BC3" w:rsidP="00EA6BC3">
            <w:pPr>
              <w:rPr>
                <w:rFonts w:ascii="Arial" w:hAnsi="Arial" w:cs="Arial"/>
                <w:b/>
                <w:sz w:val="8"/>
              </w:rPr>
            </w:pPr>
          </w:p>
          <w:p w14:paraId="79449EF5" w14:textId="77777777" w:rsidR="00EA6BC3" w:rsidRDefault="00EA6BC3" w:rsidP="00EA6BC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  Рисунок 17.</w:t>
            </w:r>
          </w:p>
          <w:p w14:paraId="58930AFF" w14:textId="77777777" w:rsidR="00EA6BC3" w:rsidRDefault="00EA6BC3" w:rsidP="00EA6BC3">
            <w:pPr>
              <w:rPr>
                <w:rFonts w:ascii="Arial" w:hAnsi="Arial" w:cs="Arial"/>
                <w:i/>
                <w:sz w:val="8"/>
              </w:rPr>
            </w:pPr>
          </w:p>
          <w:p w14:paraId="1C19CB5B" w14:textId="77777777" w:rsidR="00EA6BC3" w:rsidRDefault="00EA6BC3" w:rsidP="00EA6BC3">
            <w:pPr>
              <w:pStyle w:val="aa"/>
              <w:numPr>
                <w:ilvl w:val="0"/>
                <w:numId w:val="37"/>
              </w:numPr>
              <w:ind w:right="-2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Правильно установите прокладку на вал триммера.</w:t>
            </w:r>
          </w:p>
          <w:p w14:paraId="249B190F" w14:textId="77777777" w:rsidR="00EA6BC3" w:rsidRDefault="00EA6BC3" w:rsidP="00EA6BC3">
            <w:pPr>
              <w:pStyle w:val="aa"/>
              <w:numPr>
                <w:ilvl w:val="0"/>
                <w:numId w:val="37"/>
              </w:numPr>
              <w:ind w:right="-2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Прикрепите внутреннюю гайку к внутренней стороне режущей головки в направлении, указанном на рисунке.</w:t>
            </w:r>
          </w:p>
          <w:p w14:paraId="6D1D145C" w14:textId="77777777" w:rsidR="00EA6BC3" w:rsidRDefault="00EA6BC3" w:rsidP="00EA6BC3">
            <w:pPr>
              <w:pStyle w:val="aa"/>
              <w:numPr>
                <w:ilvl w:val="0"/>
                <w:numId w:val="37"/>
              </w:numPr>
              <w:ind w:right="-2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Убедитесь, что пазы внутренней гайки совпадают с пазами вала под необходимым углом.</w:t>
            </w:r>
          </w:p>
          <w:p w14:paraId="0FA30B4E" w14:textId="77777777" w:rsidR="00EA6BC3" w:rsidRDefault="00EA6BC3" w:rsidP="00EA6BC3">
            <w:pPr>
              <w:pStyle w:val="aa"/>
              <w:numPr>
                <w:ilvl w:val="0"/>
                <w:numId w:val="37"/>
              </w:numPr>
              <w:ind w:right="-2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Поместите гаечный ключ в специальное отверстие на валу устройства. </w:t>
            </w:r>
          </w:p>
          <w:p w14:paraId="7CF568CD" w14:textId="77777777" w:rsidR="00EA6BC3" w:rsidRDefault="00EA6BC3" w:rsidP="00EA6BC3">
            <w:pPr>
              <w:pStyle w:val="aa"/>
              <w:numPr>
                <w:ilvl w:val="0"/>
                <w:numId w:val="37"/>
              </w:numPr>
              <w:ind w:right="-2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Поворачивайте режущую головку, одновременно зажимая гаечный ключ, до тех пор, пока внутренняя гайка плотно не зафиксируется на штатном месте, предотвращая вращение.</w:t>
            </w:r>
          </w:p>
          <w:p w14:paraId="6DC28CE3" w14:textId="77777777" w:rsidR="00EA6BC3" w:rsidRDefault="00EA6BC3" w:rsidP="00EA6BC3">
            <w:pPr>
              <w:pStyle w:val="aa"/>
              <w:numPr>
                <w:ilvl w:val="0"/>
                <w:numId w:val="37"/>
              </w:numPr>
              <w:ind w:right="-2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Соберите режущую головку триммера.</w:t>
            </w:r>
          </w:p>
          <w:p w14:paraId="5BA3C996" w14:textId="77777777" w:rsidR="00EA6BC3" w:rsidRDefault="00EA6BC3" w:rsidP="00EA6BC3">
            <w:pPr>
              <w:pStyle w:val="aa"/>
              <w:numPr>
                <w:ilvl w:val="0"/>
                <w:numId w:val="37"/>
              </w:numPr>
              <w:ind w:right="-2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Поворачивайте режущую головку против часовой стрелки для затяжки.</w:t>
            </w:r>
          </w:p>
          <w:p w14:paraId="357979B4" w14:textId="77777777" w:rsidR="00EA6BC3" w:rsidRDefault="00EA6BC3" w:rsidP="00EA6BC3">
            <w:pPr>
              <w:pStyle w:val="aa"/>
              <w:numPr>
                <w:ilvl w:val="0"/>
                <w:numId w:val="37"/>
              </w:numPr>
              <w:ind w:right="-2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Извлеките гаечный ключ. </w:t>
            </w:r>
          </w:p>
          <w:p w14:paraId="103EABAF" w14:textId="77777777" w:rsidR="00EA6BC3" w:rsidRDefault="00EA6BC3" w:rsidP="00EA6BC3">
            <w:pPr>
              <w:pStyle w:val="aa"/>
              <w:rPr>
                <w:rFonts w:ascii="Arial" w:hAnsi="Arial" w:cs="Arial"/>
                <w:sz w:val="18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EA6BC3" w:rsidRPr="00C36038" w14:paraId="5D2CB9DB" w14:textId="77777777" w:rsidTr="00F618E2">
              <w:tc>
                <w:tcPr>
                  <w:tcW w:w="4986" w:type="dxa"/>
                  <w:shd w:val="solid" w:color="auto" w:fill="auto"/>
                </w:tcPr>
                <w:p w14:paraId="4F4D2261" w14:textId="77777777" w:rsidR="00EA6BC3" w:rsidRPr="00C36038" w:rsidRDefault="00EA6BC3" w:rsidP="00F618E2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6D96CABB" wp14:editId="32BA3719">
                        <wp:extent cx="276225" cy="219563"/>
                        <wp:effectExtent l="19050" t="0" r="9525" b="0"/>
                        <wp:docPr id="39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EA6BC3" w:rsidRPr="00331E15" w14:paraId="75A4FC47" w14:textId="77777777" w:rsidTr="00F618E2">
              <w:tc>
                <w:tcPr>
                  <w:tcW w:w="4986" w:type="dxa"/>
                </w:tcPr>
                <w:p w14:paraId="17E2DF80" w14:textId="77777777" w:rsidR="00EA6BC3" w:rsidRPr="00331E15" w:rsidRDefault="00EA6BC3" w:rsidP="00F618E2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Перед использование</w:t>
                  </w:r>
                  <w:r w:rsidR="00430B0A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м устройства установите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нож</w:t>
                  </w:r>
                  <w:r w:rsidR="00430B0A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-</w:t>
                  </w:r>
                  <w:proofErr w:type="spellStart"/>
                  <w:r w:rsidR="00430B0A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отсекатель</w:t>
                  </w:r>
                  <w:proofErr w:type="spellEnd"/>
                  <w:r w:rsidR="00430B0A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для лески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.</w:t>
                  </w:r>
                </w:p>
              </w:tc>
            </w:tr>
          </w:tbl>
          <w:p w14:paraId="556F1445" w14:textId="77777777" w:rsidR="00EA6BC3" w:rsidRPr="00EA6BC3" w:rsidRDefault="00EA6BC3" w:rsidP="00EA6BC3">
            <w:pPr>
              <w:pStyle w:val="aa"/>
              <w:rPr>
                <w:rFonts w:ascii="Arial" w:hAnsi="Arial" w:cs="Arial"/>
                <w:sz w:val="18"/>
              </w:rPr>
            </w:pPr>
          </w:p>
        </w:tc>
      </w:tr>
    </w:tbl>
    <w:p w14:paraId="690F5369" w14:textId="77777777" w:rsidR="005E02EF" w:rsidRDefault="005E02EF"/>
    <w:p w14:paraId="0BFFE274" w14:textId="77777777" w:rsidR="00C55D15" w:rsidRDefault="00C55D15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C55D15" w14:paraId="0F79A42B" w14:textId="77777777" w:rsidTr="00393A92">
        <w:tc>
          <w:tcPr>
            <w:tcW w:w="5246" w:type="dxa"/>
          </w:tcPr>
          <w:p w14:paraId="729F208E" w14:textId="77777777" w:rsidR="00C55D15" w:rsidRDefault="00C55D15">
            <w:pPr>
              <w:rPr>
                <w:rFonts w:ascii="Arial" w:hAnsi="Arial" w:cs="Arial"/>
                <w:b/>
                <w:sz w:val="22"/>
              </w:rPr>
            </w:pPr>
            <w:r w:rsidRPr="00C55D15">
              <w:rPr>
                <w:rFonts w:ascii="Arial" w:hAnsi="Arial" w:cs="Arial"/>
                <w:b/>
                <w:sz w:val="22"/>
              </w:rPr>
              <w:lastRenderedPageBreak/>
              <w:t>10.6         РАЗБОР</w:t>
            </w:r>
            <w:r w:rsidR="00F03327">
              <w:rPr>
                <w:rFonts w:ascii="Arial" w:hAnsi="Arial" w:cs="Arial"/>
                <w:b/>
                <w:sz w:val="22"/>
              </w:rPr>
              <w:t>КА</w:t>
            </w:r>
            <w:r w:rsidRPr="00C55D15">
              <w:rPr>
                <w:rFonts w:ascii="Arial" w:hAnsi="Arial" w:cs="Arial"/>
                <w:b/>
                <w:sz w:val="22"/>
              </w:rPr>
              <w:t xml:space="preserve"> РЕЖУЩЕЙ ГОЛОВКИ ТРИММЕРА</w:t>
            </w:r>
          </w:p>
          <w:p w14:paraId="5DB0CC10" w14:textId="77777777" w:rsidR="00C55D15" w:rsidRPr="00C55D15" w:rsidRDefault="00C55D15">
            <w:pPr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sz w:val="8"/>
              </w:rPr>
              <w:t xml:space="preserve">             </w:t>
            </w:r>
          </w:p>
          <w:p w14:paraId="629171FA" w14:textId="77777777" w:rsidR="00C55D15" w:rsidRDefault="00C55D15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      </w:t>
            </w:r>
            <w:r w:rsidRPr="00C55D15">
              <w:rPr>
                <w:rFonts w:ascii="Arial" w:hAnsi="Arial" w:cs="Arial"/>
                <w:i/>
                <w:sz w:val="16"/>
              </w:rPr>
              <w:t>Рисунок 17.</w:t>
            </w:r>
          </w:p>
          <w:p w14:paraId="00CE80CE" w14:textId="77777777" w:rsidR="00C55D15" w:rsidRDefault="00C55D15" w:rsidP="00C55D15">
            <w:pPr>
              <w:pStyle w:val="aa"/>
              <w:rPr>
                <w:rFonts w:ascii="Arial" w:hAnsi="Arial" w:cs="Arial"/>
                <w:i/>
                <w:sz w:val="8"/>
              </w:rPr>
            </w:pPr>
          </w:p>
          <w:p w14:paraId="0D30116A" w14:textId="77777777" w:rsidR="00C55D15" w:rsidRPr="00F03327" w:rsidRDefault="00C55D15" w:rsidP="00097D7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 w:rsidRPr="00F03327">
              <w:rPr>
                <w:rFonts w:ascii="Arial" w:hAnsi="Arial" w:cs="Arial"/>
                <w:sz w:val="18"/>
              </w:rPr>
              <w:t>1. Поместите гаечный ключ в специальное отверстие на валу устройства.</w:t>
            </w:r>
          </w:p>
          <w:p w14:paraId="0818DA4B" w14:textId="77777777" w:rsidR="00C55D15" w:rsidRDefault="00097D71" w:rsidP="00097D7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r w:rsidR="00F03327" w:rsidRPr="00F03327">
              <w:rPr>
                <w:rFonts w:ascii="Arial" w:hAnsi="Arial" w:cs="Arial"/>
                <w:sz w:val="18"/>
              </w:rPr>
              <w:t xml:space="preserve">Поворачивайте режущую головку триммера и нажимайте на гаечный ключ </w:t>
            </w:r>
            <w:r w:rsidR="00F03327">
              <w:rPr>
                <w:rFonts w:ascii="Arial" w:hAnsi="Arial" w:cs="Arial"/>
                <w:sz w:val="18"/>
              </w:rPr>
              <w:t xml:space="preserve">до тех пор, пока он не попадет в отверстие внутренней гайки и не заблокирует вращение. </w:t>
            </w:r>
          </w:p>
          <w:p w14:paraId="3C7B1280" w14:textId="77777777" w:rsidR="00F03327" w:rsidRDefault="00F03327" w:rsidP="00097D7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Поверните режущую головку триммера по часовой стрелке для того, чтобы ослабить ее. Не снимайте прокладку с вала устройства.</w:t>
            </w:r>
          </w:p>
          <w:p w14:paraId="588190E0" w14:textId="77777777" w:rsidR="00F03327" w:rsidRDefault="00F03327" w:rsidP="00C55D15">
            <w:pPr>
              <w:pStyle w:val="aa"/>
              <w:ind w:left="0"/>
              <w:jc w:val="both"/>
              <w:rPr>
                <w:rFonts w:ascii="Arial" w:hAnsi="Arial" w:cs="Arial"/>
                <w:sz w:val="10"/>
              </w:rPr>
            </w:pPr>
          </w:p>
          <w:p w14:paraId="7D9FD7C2" w14:textId="77777777" w:rsidR="00F03327" w:rsidRDefault="00F03327" w:rsidP="00C55D15">
            <w:pPr>
              <w:pStyle w:val="aa"/>
              <w:ind w:left="0"/>
              <w:jc w:val="both"/>
              <w:rPr>
                <w:rFonts w:ascii="Arial" w:hAnsi="Arial" w:cs="Arial"/>
                <w:b/>
              </w:rPr>
            </w:pPr>
            <w:r w:rsidRPr="00F03327">
              <w:rPr>
                <w:rFonts w:ascii="Arial" w:hAnsi="Arial" w:cs="Arial"/>
                <w:b/>
              </w:rPr>
              <w:t xml:space="preserve">10.7        </w:t>
            </w:r>
            <w:r w:rsidR="00097D71">
              <w:rPr>
                <w:rFonts w:ascii="Arial" w:hAnsi="Arial" w:cs="Arial"/>
                <w:b/>
              </w:rPr>
              <w:t xml:space="preserve"> </w:t>
            </w:r>
            <w:r w:rsidRPr="00F03327">
              <w:rPr>
                <w:rFonts w:ascii="Arial" w:hAnsi="Arial" w:cs="Arial"/>
                <w:b/>
              </w:rPr>
              <w:t>УСТАНОВКА ПЛАСТИКОВОГО НОЖА</w:t>
            </w:r>
          </w:p>
          <w:p w14:paraId="78252D60" w14:textId="77777777" w:rsidR="00F03327" w:rsidRDefault="00F03327" w:rsidP="00C55D15">
            <w:pPr>
              <w:pStyle w:val="aa"/>
              <w:ind w:left="0"/>
              <w:jc w:val="both"/>
              <w:rPr>
                <w:rFonts w:ascii="Arial" w:hAnsi="Arial" w:cs="Arial"/>
                <w:b/>
                <w:sz w:val="8"/>
              </w:rPr>
            </w:pPr>
          </w:p>
          <w:p w14:paraId="454ABE7A" w14:textId="77777777" w:rsidR="00F03327" w:rsidRDefault="00F03327" w:rsidP="00C55D15">
            <w:pPr>
              <w:pStyle w:val="aa"/>
              <w:ind w:left="0"/>
              <w:jc w:val="both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</w:t>
            </w:r>
            <w:r>
              <w:rPr>
                <w:rFonts w:ascii="Arial" w:hAnsi="Arial" w:cs="Arial"/>
                <w:i/>
                <w:sz w:val="16"/>
              </w:rPr>
              <w:t>Рисунок 18.</w:t>
            </w:r>
          </w:p>
          <w:p w14:paraId="5F7A18DF" w14:textId="77777777" w:rsidR="00F03327" w:rsidRPr="00F03327" w:rsidRDefault="00F03327" w:rsidP="00C55D15">
            <w:pPr>
              <w:pStyle w:val="aa"/>
              <w:ind w:left="0"/>
              <w:jc w:val="both"/>
              <w:rPr>
                <w:rFonts w:ascii="Arial" w:hAnsi="Arial" w:cs="Arial"/>
                <w:i/>
                <w:sz w:val="8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F03327" w:rsidRPr="00F22F6B" w14:paraId="5FDEF85E" w14:textId="77777777" w:rsidTr="00F618E2">
              <w:tc>
                <w:tcPr>
                  <w:tcW w:w="4987" w:type="dxa"/>
                  <w:shd w:val="solid" w:color="auto" w:fill="auto"/>
                </w:tcPr>
                <w:p w14:paraId="6A1918F2" w14:textId="77777777" w:rsidR="00F03327" w:rsidRPr="00F22F6B" w:rsidRDefault="00F03327" w:rsidP="00F618E2">
                  <w:pPr>
                    <w:ind w:right="1338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67456" behindDoc="0" locked="0" layoutInCell="1" allowOverlap="1" wp14:anchorId="23BFFFE9" wp14:editId="2CE09845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14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F03327" w:rsidRPr="00F22F6B" w14:paraId="62ABF7E5" w14:textId="77777777" w:rsidTr="00F618E2">
              <w:trPr>
                <w:trHeight w:val="178"/>
              </w:trPr>
              <w:tc>
                <w:tcPr>
                  <w:tcW w:w="4987" w:type="dxa"/>
                </w:tcPr>
                <w:p w14:paraId="07EB230A" w14:textId="77777777" w:rsidR="00F03327" w:rsidRPr="00F22F6B" w:rsidRDefault="00F03327" w:rsidP="00F618E2">
                  <w:pPr>
                    <w:ind w:left="29"/>
                    <w:contextualSpacing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Используйте защитные перчатки для установки штатного пластикового ножа. Касание режущей кромки ножа может привести к серьезной травме!</w:t>
                  </w:r>
                </w:p>
              </w:tc>
            </w:tr>
          </w:tbl>
          <w:p w14:paraId="7A51EE0B" w14:textId="77777777" w:rsidR="00F03327" w:rsidRPr="00F03327" w:rsidRDefault="00F03327" w:rsidP="00C55D15">
            <w:pPr>
              <w:pStyle w:val="aa"/>
              <w:ind w:left="0"/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F03327" w:rsidRPr="00F22F6B" w14:paraId="365C5388" w14:textId="77777777" w:rsidTr="00F618E2">
              <w:tc>
                <w:tcPr>
                  <w:tcW w:w="4987" w:type="dxa"/>
                  <w:shd w:val="solid" w:color="auto" w:fill="auto"/>
                </w:tcPr>
                <w:p w14:paraId="342624BE" w14:textId="77777777" w:rsidR="00F03327" w:rsidRPr="00F22F6B" w:rsidRDefault="00F03327" w:rsidP="00F618E2">
                  <w:pPr>
                    <w:ind w:right="1338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68480" behindDoc="0" locked="0" layoutInCell="1" allowOverlap="1" wp14:anchorId="218E9482" wp14:editId="3F3E4EE8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15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F03327" w:rsidRPr="00F22F6B" w14:paraId="293EC19B" w14:textId="77777777" w:rsidTr="00F618E2">
              <w:trPr>
                <w:trHeight w:val="178"/>
              </w:trPr>
              <w:tc>
                <w:tcPr>
                  <w:tcW w:w="4987" w:type="dxa"/>
                </w:tcPr>
                <w:p w14:paraId="0EFD5F54" w14:textId="77777777" w:rsidR="00F03327" w:rsidRPr="00F22F6B" w:rsidRDefault="00464B2E" w:rsidP="00F618E2">
                  <w:pPr>
                    <w:ind w:left="29"/>
                    <w:contextualSpacing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При установке штатного пластикового ножа не забудьте установить защитный экран.</w:t>
                  </w:r>
                </w:p>
              </w:tc>
            </w:tr>
          </w:tbl>
          <w:p w14:paraId="6796119A" w14:textId="77777777" w:rsidR="00F03327" w:rsidRPr="00097D71" w:rsidRDefault="00F03327" w:rsidP="00C55D15">
            <w:pPr>
              <w:pStyle w:val="aa"/>
              <w:ind w:left="0"/>
              <w:jc w:val="both"/>
              <w:rPr>
                <w:rFonts w:ascii="Arial" w:hAnsi="Arial" w:cs="Arial"/>
                <w:sz w:val="14"/>
              </w:rPr>
            </w:pPr>
          </w:p>
          <w:p w14:paraId="032E26ED" w14:textId="77777777" w:rsidR="00464B2E" w:rsidRDefault="00097D7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Правильно установите прокладку на вал устройства.</w:t>
            </w:r>
          </w:p>
          <w:p w14:paraId="1C980DBE" w14:textId="77777777" w:rsidR="00097D71" w:rsidRDefault="00097D7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Прикрепите внутреннюю гайку к внутренней стороне режущей головки в направлении, указанном на рисунке. </w:t>
            </w:r>
          </w:p>
          <w:p w14:paraId="1053FBFC" w14:textId="77777777" w:rsidR="00097D71" w:rsidRDefault="00097D7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Убедитесь, что пазы внутренней гайки совпадают с пазами вала под необходимым углом. </w:t>
            </w:r>
          </w:p>
          <w:p w14:paraId="00F6A162" w14:textId="77777777" w:rsidR="00097D71" w:rsidRDefault="00097D7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Установите пластиковый нож и внешнюю гайку плоской стороной по направлению к ножу. </w:t>
            </w:r>
          </w:p>
          <w:p w14:paraId="1099CDDF" w14:textId="77777777" w:rsidR="00097D71" w:rsidRDefault="00097D7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Установите внешнюю часть режущей головки, не затягивая ее.</w:t>
            </w:r>
          </w:p>
          <w:p w14:paraId="777BB05D" w14:textId="77777777" w:rsidR="00097D71" w:rsidRDefault="00097D7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Поместите гаечный ключ в специальное отверстие на валу устройства.</w:t>
            </w:r>
          </w:p>
          <w:p w14:paraId="5F29C8A5" w14:textId="77777777" w:rsidR="00097D71" w:rsidRDefault="00097D7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Поворачивайте нож и нажимайте на гаечный ключ до тех пор, пока нож не попадет в отверстие внутренней гайки и не заблокирует вращение.</w:t>
            </w:r>
          </w:p>
          <w:p w14:paraId="610356E7" w14:textId="77777777" w:rsidR="00097D71" w:rsidRPr="00097D71" w:rsidRDefault="00097D7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8. </w:t>
            </w:r>
            <w:r>
              <w:rPr>
                <w:rFonts w:ascii="Arial" w:hAnsi="Arial" w:cs="Arial"/>
                <w:sz w:val="19"/>
                <w:szCs w:val="19"/>
              </w:rPr>
              <w:t xml:space="preserve">Используя </w:t>
            </w:r>
            <w:r w:rsidRPr="0076211D">
              <w:rPr>
                <w:rFonts w:ascii="Arial" w:hAnsi="Arial" w:cs="Arial"/>
                <w:sz w:val="19"/>
                <w:szCs w:val="19"/>
              </w:rPr>
              <w:t>19-милиметровый ключ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="00C04551">
              <w:rPr>
                <w:rFonts w:ascii="Arial" w:hAnsi="Arial" w:cs="Arial"/>
                <w:sz w:val="19"/>
                <w:szCs w:val="19"/>
              </w:rPr>
              <w:t xml:space="preserve"> затяните гайку</w:t>
            </w:r>
            <w:r w:rsidRPr="0076211D">
              <w:rPr>
                <w:rFonts w:ascii="Arial" w:hAnsi="Arial" w:cs="Arial"/>
                <w:sz w:val="19"/>
                <w:szCs w:val="19"/>
              </w:rPr>
              <w:t xml:space="preserve"> против часово</w:t>
            </w:r>
            <w:r>
              <w:rPr>
                <w:rFonts w:ascii="Arial" w:hAnsi="Arial" w:cs="Arial"/>
                <w:sz w:val="19"/>
                <w:szCs w:val="19"/>
              </w:rPr>
              <w:t>й стрелки с усилием 44-58 дюймов Н.М ил</w:t>
            </w:r>
            <w:r w:rsidRPr="0076211D">
              <w:rPr>
                <w:rFonts w:ascii="Arial" w:hAnsi="Arial" w:cs="Arial"/>
                <w:sz w:val="19"/>
                <w:szCs w:val="19"/>
              </w:rPr>
              <w:t>и 32</w:t>
            </w:r>
            <w:r>
              <w:rPr>
                <w:rFonts w:ascii="Arial" w:hAnsi="Arial" w:cs="Arial"/>
                <w:sz w:val="19"/>
                <w:szCs w:val="19"/>
              </w:rPr>
              <w:t xml:space="preserve">-42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футофунта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крутящего момента.</w:t>
            </w:r>
          </w:p>
          <w:p w14:paraId="5829CA83" w14:textId="77777777" w:rsidR="00097D71" w:rsidRDefault="00097D71" w:rsidP="00C55D15">
            <w:pPr>
              <w:pStyle w:val="aa"/>
              <w:ind w:left="0"/>
              <w:jc w:val="both"/>
              <w:rPr>
                <w:rFonts w:ascii="Arial" w:hAnsi="Arial" w:cs="Arial"/>
                <w:sz w:val="10"/>
              </w:rPr>
            </w:pPr>
          </w:p>
          <w:p w14:paraId="564AE153" w14:textId="77777777" w:rsidR="00C04551" w:rsidRDefault="00C04551" w:rsidP="00C55D15">
            <w:pPr>
              <w:pStyle w:val="a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10.8      </w:t>
            </w:r>
            <w:r w:rsidRPr="00C04551">
              <w:rPr>
                <w:rFonts w:ascii="Arial" w:hAnsi="Arial" w:cs="Arial"/>
                <w:b/>
              </w:rPr>
              <w:t>ИЗВЛЕЧЕНИЕ ПЛАСТИКОВОГО НОЖА</w:t>
            </w:r>
          </w:p>
          <w:p w14:paraId="11B30FE9" w14:textId="77777777" w:rsidR="00C04551" w:rsidRPr="00C04551" w:rsidRDefault="00C04551" w:rsidP="00C55D15">
            <w:pPr>
              <w:pStyle w:val="aa"/>
              <w:ind w:left="0"/>
              <w:jc w:val="both"/>
              <w:rPr>
                <w:rFonts w:ascii="Arial" w:hAnsi="Arial" w:cs="Arial"/>
                <w:b/>
                <w:sz w:val="10"/>
              </w:rPr>
            </w:pPr>
          </w:p>
          <w:p w14:paraId="1D76208F" w14:textId="77777777" w:rsidR="00C04551" w:rsidRDefault="00C04551" w:rsidP="00C04551">
            <w:pPr>
              <w:pStyle w:val="aa"/>
              <w:ind w:left="0"/>
              <w:jc w:val="both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Рисунок 18.</w:t>
            </w:r>
          </w:p>
          <w:p w14:paraId="57CBC94B" w14:textId="77777777" w:rsidR="00C04551" w:rsidRDefault="00C04551" w:rsidP="00C04551">
            <w:pPr>
              <w:pStyle w:val="aa"/>
              <w:ind w:left="0"/>
              <w:jc w:val="both"/>
              <w:rPr>
                <w:rFonts w:ascii="Arial" w:hAnsi="Arial" w:cs="Arial"/>
                <w:i/>
                <w:sz w:val="8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430B0A" w:rsidRPr="00F22F6B" w14:paraId="5ED152F9" w14:textId="77777777" w:rsidTr="003D0A4F">
              <w:tc>
                <w:tcPr>
                  <w:tcW w:w="4987" w:type="dxa"/>
                  <w:shd w:val="solid" w:color="auto" w:fill="auto"/>
                </w:tcPr>
                <w:p w14:paraId="3FF616B1" w14:textId="77777777" w:rsidR="00430B0A" w:rsidRPr="00F22F6B" w:rsidRDefault="00430B0A" w:rsidP="003D0A4F">
                  <w:pPr>
                    <w:ind w:right="1338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74624" behindDoc="0" locked="0" layoutInCell="1" allowOverlap="1" wp14:anchorId="49F8DA7A" wp14:editId="5465EAD4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2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430B0A" w:rsidRPr="00F22F6B" w14:paraId="1C98696F" w14:textId="77777777" w:rsidTr="003D0A4F">
              <w:trPr>
                <w:trHeight w:val="178"/>
              </w:trPr>
              <w:tc>
                <w:tcPr>
                  <w:tcW w:w="4987" w:type="dxa"/>
                </w:tcPr>
                <w:p w14:paraId="1F691006" w14:textId="77777777" w:rsidR="00430B0A" w:rsidRPr="00F22F6B" w:rsidRDefault="00430B0A" w:rsidP="003D0A4F">
                  <w:pPr>
                    <w:ind w:left="29"/>
                    <w:contextualSpacing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При установке штатного пластикового ножа не забудьте установить защитный экран.</w:t>
                  </w:r>
                </w:p>
              </w:tc>
            </w:tr>
          </w:tbl>
          <w:p w14:paraId="1E118418" w14:textId="77777777" w:rsidR="00430B0A" w:rsidRDefault="00430B0A" w:rsidP="00C04551">
            <w:pPr>
              <w:pStyle w:val="aa"/>
              <w:ind w:left="0"/>
              <w:jc w:val="both"/>
              <w:rPr>
                <w:rFonts w:ascii="Arial" w:hAnsi="Arial" w:cs="Arial"/>
                <w:i/>
                <w:sz w:val="8"/>
              </w:rPr>
            </w:pPr>
          </w:p>
          <w:p w14:paraId="21054C1C" w14:textId="77777777" w:rsidR="00430B0A" w:rsidRDefault="00430B0A" w:rsidP="00C04551">
            <w:pPr>
              <w:pStyle w:val="aa"/>
              <w:ind w:left="0"/>
              <w:jc w:val="both"/>
              <w:rPr>
                <w:rFonts w:ascii="Arial" w:hAnsi="Arial" w:cs="Arial"/>
                <w:i/>
                <w:sz w:val="8"/>
              </w:rPr>
            </w:pPr>
          </w:p>
          <w:p w14:paraId="63459B45" w14:textId="77777777" w:rsidR="00C04551" w:rsidRPr="00F03327" w:rsidRDefault="00C0455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 w:rsidRPr="00F03327">
              <w:rPr>
                <w:rFonts w:ascii="Arial" w:hAnsi="Arial" w:cs="Arial"/>
                <w:sz w:val="18"/>
              </w:rPr>
              <w:t>1. Поместите гаечный ключ в специальное отверстие на валу устройства.</w:t>
            </w:r>
          </w:p>
          <w:p w14:paraId="0062A2C0" w14:textId="77777777" w:rsidR="00C04551" w:rsidRDefault="00C0455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r w:rsidRPr="00F03327">
              <w:rPr>
                <w:rFonts w:ascii="Arial" w:hAnsi="Arial" w:cs="Arial"/>
                <w:sz w:val="18"/>
              </w:rPr>
              <w:t>Поворачивайте</w:t>
            </w:r>
            <w:r>
              <w:rPr>
                <w:rFonts w:ascii="Arial" w:hAnsi="Arial" w:cs="Arial"/>
                <w:sz w:val="18"/>
              </w:rPr>
              <w:t xml:space="preserve"> пластиковый нож</w:t>
            </w:r>
            <w:r w:rsidRPr="00F03327">
              <w:rPr>
                <w:rFonts w:ascii="Arial" w:hAnsi="Arial" w:cs="Arial"/>
                <w:sz w:val="18"/>
              </w:rPr>
              <w:t xml:space="preserve"> и нажимайте на гаечный ключ </w:t>
            </w:r>
            <w:r>
              <w:rPr>
                <w:rFonts w:ascii="Arial" w:hAnsi="Arial" w:cs="Arial"/>
                <w:sz w:val="18"/>
              </w:rPr>
              <w:t xml:space="preserve">до тех пор, пока он не попадет в отверстие внутренней гайки и не заблокирует вращение. </w:t>
            </w:r>
          </w:p>
          <w:p w14:paraId="630A5CD1" w14:textId="77777777" w:rsidR="00C04551" w:rsidRDefault="00C0455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Ослабьте гайку, поворачивая ее по часовой стрелке, и извлеките внешнюю часть режущей головки. </w:t>
            </w:r>
          </w:p>
          <w:p w14:paraId="1F979931" w14:textId="77777777" w:rsidR="00C04551" w:rsidRPr="00C04551" w:rsidRDefault="00C0455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Извлеките внешнюю гайку, пластиковый нож, внутреннюю часть режущей головки и внутреннюю гайку. Не снимайте прокладку с вала устройства.</w:t>
            </w:r>
          </w:p>
        </w:tc>
        <w:tc>
          <w:tcPr>
            <w:tcW w:w="5209" w:type="dxa"/>
          </w:tcPr>
          <w:p w14:paraId="15DCB7CF" w14:textId="77777777" w:rsidR="00C04551" w:rsidRPr="00C04551" w:rsidRDefault="00C04551" w:rsidP="00C04551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t>11.          ТРАНСПОРТИРОВКА И ХРАНЕНИЕ</w:t>
            </w:r>
          </w:p>
          <w:p w14:paraId="4F842CDB" w14:textId="77777777" w:rsidR="00C04551" w:rsidRDefault="00C04551" w:rsidP="00C04551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16"/>
                <w:szCs w:val="32"/>
              </w:rPr>
            </w:pPr>
          </w:p>
          <w:p w14:paraId="1CB9B14A" w14:textId="77777777" w:rsidR="00C04551" w:rsidRPr="00C04551" w:rsidRDefault="00C04551" w:rsidP="00C04551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11.1         </w:t>
            </w:r>
            <w:r w:rsidRPr="00C04551">
              <w:rPr>
                <w:rFonts w:ascii="Arial" w:hAnsi="Arial" w:cs="Arial"/>
                <w:b/>
                <w:sz w:val="22"/>
              </w:rPr>
              <w:t>ТРАНСПОРТИРОВКА УСТРОЙСТВА</w:t>
            </w:r>
          </w:p>
          <w:p w14:paraId="1AD334A8" w14:textId="77777777" w:rsidR="00C04551" w:rsidRPr="0056482E" w:rsidRDefault="00C04551" w:rsidP="00C04551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8"/>
                <w:szCs w:val="18"/>
              </w:rPr>
            </w:pPr>
          </w:p>
          <w:p w14:paraId="3397E387" w14:textId="77777777" w:rsidR="00C04551" w:rsidRPr="0056482E" w:rsidRDefault="00C04551" w:rsidP="00C04551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транспортировке устройства</w:t>
            </w:r>
            <w:r w:rsidRPr="0056482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008B5B" w14:textId="77777777" w:rsidR="00C04551" w:rsidRPr="0056482E" w:rsidRDefault="00C04551" w:rsidP="00C04551">
            <w:pPr>
              <w:tabs>
                <w:tab w:val="left" w:pos="5279"/>
                <w:tab w:val="left" w:pos="5591"/>
              </w:tabs>
              <w:ind w:right="140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60EF0FAD" w14:textId="77777777" w:rsidR="00C04551" w:rsidRDefault="00C04551" w:rsidP="00C04551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Используйте защитные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перчатки. </w:t>
            </w:r>
          </w:p>
          <w:p w14:paraId="4E395615" w14:textId="77777777" w:rsidR="00C04551" w:rsidRPr="0056482E" w:rsidRDefault="00C04551" w:rsidP="00C04551">
            <w:pPr>
              <w:pStyle w:val="aa"/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14:paraId="08A85599" w14:textId="77777777" w:rsidR="00C04551" w:rsidRDefault="00C04551" w:rsidP="00C04551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производите с устр</w:t>
            </w:r>
            <w:r w:rsidRPr="0056482E">
              <w:rPr>
                <w:rFonts w:ascii="Arial" w:hAnsi="Arial" w:cs="Arial"/>
                <w:sz w:val="18"/>
                <w:szCs w:val="18"/>
              </w:rPr>
              <w:t>ойством никаких работ.</w:t>
            </w:r>
          </w:p>
          <w:p w14:paraId="3CE88CA0" w14:textId="77777777" w:rsidR="00C04551" w:rsidRPr="0056482E" w:rsidRDefault="00C04551" w:rsidP="00C04551">
            <w:p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14:paraId="406798E3" w14:textId="77777777" w:rsidR="00C04551" w:rsidRDefault="00C04551" w:rsidP="00C04551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Извлеките из устройства и зарядите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аккумуляторное у</w:t>
            </w:r>
            <w:r>
              <w:rPr>
                <w:rFonts w:ascii="Arial" w:hAnsi="Arial" w:cs="Arial"/>
                <w:sz w:val="18"/>
                <w:szCs w:val="18"/>
              </w:rPr>
              <w:t>стройство питания перед транспортировкой триммера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161103C" w14:textId="77777777" w:rsidR="00C04551" w:rsidRPr="0056482E" w:rsidRDefault="00C04551" w:rsidP="00C04551">
            <w:p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14:paraId="63B8AA7B" w14:textId="77777777" w:rsidR="00C04551" w:rsidRPr="001D1530" w:rsidRDefault="00C04551" w:rsidP="00C04551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Закройте режущий нож устройства ветошью.</w:t>
            </w:r>
          </w:p>
          <w:p w14:paraId="3E7124F9" w14:textId="77777777" w:rsidR="00C04551" w:rsidRDefault="00C04551" w:rsidP="00C04551">
            <w:pPr>
              <w:pStyle w:val="a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A43AB4" w14:textId="77777777" w:rsidR="00C04551" w:rsidRPr="00C04551" w:rsidRDefault="00C04551" w:rsidP="00C0455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  <w:sz w:val="22"/>
              </w:rPr>
              <w:t xml:space="preserve">.2         </w:t>
            </w:r>
            <w:r w:rsidRPr="00C04551">
              <w:rPr>
                <w:rFonts w:ascii="Arial" w:hAnsi="Arial" w:cs="Arial"/>
                <w:b/>
                <w:sz w:val="22"/>
              </w:rPr>
              <w:t>ХРАНЕНИЕ УСТРОЙСТВА</w:t>
            </w:r>
          </w:p>
          <w:p w14:paraId="586CC17D" w14:textId="77777777" w:rsidR="00C04551" w:rsidRDefault="00C04551" w:rsidP="00C0455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5F47B7CB" w14:textId="77777777" w:rsidR="00C04551" w:rsidRDefault="00C04551" w:rsidP="00C04551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Извлеките аккумуляторное устройство питания из устройства</w:t>
            </w:r>
            <w:r>
              <w:rPr>
                <w:rFonts w:ascii="Arial" w:hAnsi="Arial" w:cs="Arial"/>
                <w:sz w:val="18"/>
              </w:rPr>
              <w:t xml:space="preserve"> перед помещением триммера на хранение.</w:t>
            </w:r>
          </w:p>
          <w:p w14:paraId="5D62C95A" w14:textId="77777777" w:rsidR="00C04551" w:rsidRPr="001D1530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8"/>
              </w:rPr>
            </w:pPr>
          </w:p>
          <w:p w14:paraId="31D35D09" w14:textId="77777777" w:rsidR="00C04551" w:rsidRDefault="00C04551" w:rsidP="00C04551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Удостоверьтесь, что устройство хранится в недоступном для детей месте.</w:t>
            </w:r>
          </w:p>
          <w:p w14:paraId="14A4E5DC" w14:textId="77777777" w:rsidR="00C04551" w:rsidRPr="001D1530" w:rsidRDefault="00C04551" w:rsidP="00C04551">
            <w:pPr>
              <w:tabs>
                <w:tab w:val="left" w:pos="4853"/>
              </w:tabs>
              <w:ind w:right="140"/>
              <w:jc w:val="both"/>
              <w:rPr>
                <w:rFonts w:ascii="Arial" w:hAnsi="Arial" w:cs="Arial"/>
                <w:sz w:val="8"/>
              </w:rPr>
            </w:pPr>
          </w:p>
          <w:p w14:paraId="1512D642" w14:textId="77777777" w:rsidR="00C04551" w:rsidRDefault="00C04551" w:rsidP="00C04551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Предохраняйте устройство от контакта с корродирующими агентами, такими, как садовая химия и противогололедные реагенты.</w:t>
            </w:r>
          </w:p>
          <w:p w14:paraId="0EB25156" w14:textId="77777777" w:rsidR="00C04551" w:rsidRPr="00C04551" w:rsidRDefault="00C04551" w:rsidP="00C04551">
            <w:pPr>
              <w:pStyle w:val="aa"/>
              <w:tabs>
                <w:tab w:val="left" w:pos="4853"/>
              </w:tabs>
              <w:ind w:right="140"/>
              <w:jc w:val="both"/>
              <w:rPr>
                <w:rFonts w:ascii="Arial" w:hAnsi="Arial" w:cs="Arial"/>
                <w:sz w:val="8"/>
              </w:rPr>
            </w:pPr>
          </w:p>
          <w:p w14:paraId="69E6FBEC" w14:textId="77777777" w:rsidR="00C55D15" w:rsidRDefault="00C04551" w:rsidP="00C04551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C04551">
              <w:rPr>
                <w:rFonts w:ascii="Arial" w:hAnsi="Arial" w:cs="Arial"/>
                <w:sz w:val="18"/>
              </w:rPr>
              <w:t>Во время перевозки плотно закрепляйте  триммер для минимизации риска повреждений устройства. Перед хранением очищайте устройство и проводите  техническое обслуживание, используйте защитные приспособления для режущих поверхностей металлических ножей.</w:t>
            </w:r>
          </w:p>
          <w:p w14:paraId="5D5B88F7" w14:textId="77777777" w:rsidR="00C04551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18"/>
              </w:rPr>
            </w:pPr>
          </w:p>
          <w:p w14:paraId="1BA24BB7" w14:textId="77777777" w:rsidR="00C04551" w:rsidRPr="00C04551" w:rsidRDefault="00C04551" w:rsidP="00C04551">
            <w:pPr>
              <w:ind w:right="34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t>12.      ПОИСК И УСТРАНЕНИЕ НЕИСПРАВНОСТЕЙ</w:t>
            </w:r>
          </w:p>
          <w:p w14:paraId="3C3F791B" w14:textId="77777777" w:rsidR="00C04551" w:rsidRDefault="00C04551" w:rsidP="00C04551">
            <w:pPr>
              <w:ind w:right="34"/>
              <w:rPr>
                <w:rFonts w:ascii="Arial" w:hAnsi="Arial" w:cs="Arial"/>
                <w:b/>
                <w:sz w:val="16"/>
                <w:szCs w:val="32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1657"/>
              <w:gridCol w:w="1670"/>
            </w:tblGrid>
            <w:tr w:rsidR="00C04551" w14:paraId="29AB0380" w14:textId="77777777" w:rsidTr="00F618E2">
              <w:tc>
                <w:tcPr>
                  <w:tcW w:w="1671" w:type="dxa"/>
                </w:tcPr>
                <w:p w14:paraId="6A15E18A" w14:textId="77777777" w:rsidR="00C04551" w:rsidRPr="004200CC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14:paraId="647A5814" w14:textId="77777777" w:rsidR="00C04551" w:rsidRPr="004200CC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14:paraId="4491D527" w14:textId="77777777" w:rsidR="00C04551" w:rsidRPr="004200CC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Решение</w:t>
                  </w:r>
                </w:p>
              </w:tc>
            </w:tr>
            <w:tr w:rsidR="00C04551" w14:paraId="2F3C2378" w14:textId="77777777" w:rsidTr="00F618E2">
              <w:tc>
                <w:tcPr>
                  <w:tcW w:w="1671" w:type="dxa"/>
                  <w:vMerge w:val="restart"/>
                </w:tcPr>
                <w:p w14:paraId="20B2002C" w14:textId="77777777" w:rsidR="00C04551" w:rsidRDefault="00C04551" w:rsidP="00F618E2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При нажатии на пусковой рычаг устройство не запускается.</w:t>
                  </w:r>
                </w:p>
              </w:tc>
              <w:tc>
                <w:tcPr>
                  <w:tcW w:w="1671" w:type="dxa"/>
                </w:tcPr>
                <w:p w14:paraId="67BD5413" w14:textId="77777777" w:rsidR="00C04551" w:rsidRDefault="00C04551" w:rsidP="00F618E2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sz w:val="16"/>
                      <w:szCs w:val="32"/>
                    </w:rPr>
                    <w:t>Отсутствует электрический контакт между устрой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ством и аккумуляторным источником</w:t>
                  </w:r>
                  <w:r w:rsidRPr="004200CC">
                    <w:rPr>
                      <w:rFonts w:ascii="Arial" w:hAnsi="Arial" w:cs="Arial"/>
                      <w:sz w:val="16"/>
                      <w:szCs w:val="32"/>
                    </w:rPr>
                    <w:t xml:space="preserve"> питания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  <w:tc>
                <w:tcPr>
                  <w:tcW w:w="1672" w:type="dxa"/>
                </w:tcPr>
                <w:p w14:paraId="654F50AA" w14:textId="77777777" w:rsidR="00C04551" w:rsidRDefault="00C04551" w:rsidP="00F618E2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1. Извлеките ак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кумуляторное устройство питания.</w:t>
                  </w:r>
                </w:p>
                <w:p w14:paraId="2ED67BF3" w14:textId="77777777" w:rsidR="00C04551" w:rsidRPr="00E60CA0" w:rsidRDefault="00C04551" w:rsidP="00F618E2">
                  <w:pPr>
                    <w:ind w:right="34"/>
                    <w:rPr>
                      <w:rFonts w:ascii="Arial" w:hAnsi="Arial" w:cs="Arial"/>
                      <w:sz w:val="8"/>
                      <w:szCs w:val="32"/>
                    </w:rPr>
                  </w:pPr>
                </w:p>
                <w:p w14:paraId="755DEC38" w14:textId="77777777" w:rsidR="00C04551" w:rsidRDefault="00C04551" w:rsidP="00F618E2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2. Проверьте контакты и вставьте аккумуляторное устройство питания обратно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  <w:tr w:rsidR="00C04551" w14:paraId="621CA4CA" w14:textId="77777777" w:rsidTr="00F618E2">
              <w:tc>
                <w:tcPr>
                  <w:tcW w:w="1671" w:type="dxa"/>
                  <w:vMerge/>
                </w:tcPr>
                <w:p w14:paraId="312987A3" w14:textId="77777777" w:rsidR="00C04551" w:rsidRDefault="00C04551" w:rsidP="00F618E2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14:paraId="21455846" w14:textId="77777777" w:rsidR="00C04551" w:rsidRDefault="00C04551" w:rsidP="00F618E2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672" w:type="dxa"/>
                </w:tcPr>
                <w:p w14:paraId="7C584A05" w14:textId="77777777" w:rsidR="00C04551" w:rsidRDefault="00C04551" w:rsidP="00F618E2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За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рядите аккумуляторный источник питания.</w:t>
                  </w:r>
                </w:p>
              </w:tc>
            </w:tr>
            <w:tr w:rsidR="00C04551" w14:paraId="6BBABAE4" w14:textId="77777777" w:rsidTr="00F618E2">
              <w:tc>
                <w:tcPr>
                  <w:tcW w:w="1671" w:type="dxa"/>
                  <w:vMerge/>
                </w:tcPr>
                <w:p w14:paraId="7FEAC6B3" w14:textId="77777777" w:rsidR="00C04551" w:rsidRDefault="00C04551" w:rsidP="00F618E2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14:paraId="6CD5C1C0" w14:textId="77777777" w:rsidR="00C04551" w:rsidRDefault="00C04551" w:rsidP="00F618E2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Кноп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ка блокировки и пусковой рычаг</w:t>
                  </w: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 xml:space="preserve"> зажимаются не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одновременно.</w:t>
                  </w:r>
                </w:p>
              </w:tc>
              <w:tc>
                <w:tcPr>
                  <w:tcW w:w="1672" w:type="dxa"/>
                </w:tcPr>
                <w:p w14:paraId="5F76E559" w14:textId="77777777" w:rsidR="00C04551" w:rsidRDefault="00C04551" w:rsidP="00C04551">
                  <w:pPr>
                    <w:pStyle w:val="aa"/>
                    <w:numPr>
                      <w:ilvl w:val="0"/>
                      <w:numId w:val="41"/>
                    </w:numPr>
                    <w:ind w:left="123" w:right="34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Потяните кнопку блокировки и удерживайте ее.</w:t>
                  </w:r>
                </w:p>
                <w:p w14:paraId="6F49783F" w14:textId="77777777" w:rsidR="00C04551" w:rsidRPr="00E60CA0" w:rsidRDefault="00C04551" w:rsidP="00F618E2">
                  <w:pPr>
                    <w:pStyle w:val="aa"/>
                    <w:ind w:left="196" w:right="34"/>
                    <w:rPr>
                      <w:rFonts w:ascii="Arial" w:hAnsi="Arial" w:cs="Arial"/>
                      <w:sz w:val="8"/>
                      <w:szCs w:val="32"/>
                    </w:rPr>
                  </w:pPr>
                </w:p>
                <w:p w14:paraId="7096FED2" w14:textId="77777777" w:rsidR="00C04551" w:rsidRDefault="00C04551" w:rsidP="00F618E2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2. Нажмите на пусковой рычаг</w:t>
                  </w: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, чтобы начать работу с устройством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</w:tbl>
          <w:p w14:paraId="75A0BFBA" w14:textId="77777777" w:rsidR="00C04551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18"/>
              </w:rPr>
            </w:pPr>
          </w:p>
          <w:p w14:paraId="32E82900" w14:textId="77777777" w:rsidR="00C04551" w:rsidRPr="00C04551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89BBDD1" w14:textId="77777777" w:rsidR="00C55D15" w:rsidRDefault="00C55D15"/>
    <w:p w14:paraId="19CDDD9C" w14:textId="77777777" w:rsidR="00C04551" w:rsidRDefault="00C04551"/>
    <w:p w14:paraId="09BB659E" w14:textId="77777777" w:rsidR="00393A92" w:rsidRDefault="00393A92"/>
    <w:p w14:paraId="75361DDC" w14:textId="77777777" w:rsidR="00393A92" w:rsidRDefault="00393A92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5168"/>
      </w:tblGrid>
      <w:tr w:rsidR="00C04551" w14:paraId="2219198D" w14:textId="77777777" w:rsidTr="00393A92">
        <w:tc>
          <w:tcPr>
            <w:tcW w:w="5246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54"/>
              <w:gridCol w:w="1540"/>
            </w:tblGrid>
            <w:tr w:rsidR="00C04551" w:rsidRPr="00D86E50" w14:paraId="3FBD7565" w14:textId="77777777" w:rsidTr="00F618E2">
              <w:tc>
                <w:tcPr>
                  <w:tcW w:w="1765" w:type="dxa"/>
                </w:tcPr>
                <w:p w14:paraId="38247B5B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Неисправность</w:t>
                  </w:r>
                </w:p>
              </w:tc>
              <w:tc>
                <w:tcPr>
                  <w:tcW w:w="1766" w:type="dxa"/>
                </w:tcPr>
                <w:p w14:paraId="6A9D2467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Возможная причина возникновения</w:t>
                  </w:r>
                </w:p>
              </w:tc>
              <w:tc>
                <w:tcPr>
                  <w:tcW w:w="1766" w:type="dxa"/>
                </w:tcPr>
                <w:p w14:paraId="298A7529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C04551" w14:paraId="4B3A2243" w14:textId="77777777" w:rsidTr="00F618E2">
              <w:tc>
                <w:tcPr>
                  <w:tcW w:w="1765" w:type="dxa"/>
                  <w:vMerge w:val="restart"/>
                </w:tcPr>
                <w:p w14:paraId="624D72D0" w14:textId="77777777" w:rsidR="00C04551" w:rsidRPr="00D86E50" w:rsidRDefault="00C04551" w:rsidP="00F618E2">
                  <w:pPr>
                    <w:ind w:left="-79"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Устройство прекращает работу при обрезке травы.</w:t>
                  </w:r>
                </w:p>
              </w:tc>
              <w:tc>
                <w:tcPr>
                  <w:tcW w:w="1766" w:type="dxa"/>
                </w:tcPr>
                <w:p w14:paraId="503A8E92" w14:textId="77777777" w:rsidR="00C04551" w:rsidRPr="00D86E50" w:rsidRDefault="00C04551" w:rsidP="00F618E2">
                  <w:pPr>
                    <w:ind w:left="-1"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устройство не установлен защитный кожух.</w:t>
                  </w:r>
                </w:p>
              </w:tc>
              <w:tc>
                <w:tcPr>
                  <w:tcW w:w="1766" w:type="dxa"/>
                </w:tcPr>
                <w:p w14:paraId="717C5E4A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Изв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леките аккумуляторный источник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и закрепите защитный кожух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 xml:space="preserve"> на штатном месте.</w:t>
                  </w:r>
                </w:p>
              </w:tc>
            </w:tr>
            <w:tr w:rsidR="00C04551" w14:paraId="759329C2" w14:textId="77777777" w:rsidTr="00F618E2">
              <w:tc>
                <w:tcPr>
                  <w:tcW w:w="1765" w:type="dxa"/>
                  <w:vMerge/>
                </w:tcPr>
                <w:p w14:paraId="1041350A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309C8C29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Используется режущая леска большего диаметра.</w:t>
                  </w:r>
                </w:p>
              </w:tc>
              <w:tc>
                <w:tcPr>
                  <w:tcW w:w="1766" w:type="dxa"/>
                </w:tcPr>
                <w:p w14:paraId="00B9DE56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Используйте исключительно нейл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оновую режущую леску диаметром 1.65 мм.</w:t>
                  </w:r>
                </w:p>
              </w:tc>
            </w:tr>
            <w:tr w:rsidR="00C04551" w14:paraId="7098713B" w14:textId="77777777" w:rsidTr="00F618E2">
              <w:tc>
                <w:tcPr>
                  <w:tcW w:w="1765" w:type="dxa"/>
                  <w:vMerge/>
                </w:tcPr>
                <w:p w14:paraId="29B5F13D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43F4769E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вал электродвигателя или на головку триммера намотана трава.</w:t>
                  </w:r>
                </w:p>
              </w:tc>
              <w:tc>
                <w:tcPr>
                  <w:tcW w:w="1766" w:type="dxa"/>
                </w:tcPr>
                <w:p w14:paraId="147773DA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1. Остановите устройство.</w:t>
                  </w:r>
                </w:p>
                <w:p w14:paraId="45A42D9D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4676BB73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Извлеките аккумуляторный источник питания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14:paraId="5401F555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6A2D8D73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Очистите головку триммера или вал электродвигателя от продуктов кошения.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</w:t>
                  </w:r>
                </w:p>
              </w:tc>
            </w:tr>
            <w:tr w:rsidR="00C04551" w14:paraId="3BFFEB20" w14:textId="77777777" w:rsidTr="00F618E2">
              <w:tc>
                <w:tcPr>
                  <w:tcW w:w="1765" w:type="dxa"/>
                  <w:vMerge/>
                </w:tcPr>
                <w:p w14:paraId="233CD953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706A066A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Перегрузка электродвигателя.</w:t>
                  </w:r>
                </w:p>
              </w:tc>
              <w:tc>
                <w:tcPr>
                  <w:tcW w:w="1766" w:type="dxa"/>
                </w:tcPr>
                <w:p w14:paraId="2E84F25E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 Поднимите головку триммера над травой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14:paraId="3D52BC51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2A0F43CC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Работа электродвигателя будет восстановлена после стабилизации уровня нагрузки.</w:t>
                  </w:r>
                </w:p>
                <w:p w14:paraId="26A8B0D1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3094153F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В процессе обрезки перемещайте головку триммера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вверх-вниз в области, в которой производится 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обрезка. За один раз обрезайте не более 20 см.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травы.</w:t>
                  </w:r>
                </w:p>
              </w:tc>
            </w:tr>
            <w:tr w:rsidR="00C04551" w14:paraId="4E542C2C" w14:textId="77777777" w:rsidTr="00F618E2">
              <w:tc>
                <w:tcPr>
                  <w:tcW w:w="1765" w:type="dxa"/>
                  <w:vMerge/>
                </w:tcPr>
                <w:p w14:paraId="63EC1146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725FA4C9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Перегрев устройства или аккумуляторного источника питания.</w:t>
                  </w:r>
                </w:p>
              </w:tc>
              <w:tc>
                <w:tcPr>
                  <w:tcW w:w="1766" w:type="dxa"/>
                </w:tcPr>
                <w:p w14:paraId="5A41A49C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1. Охладите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до нормализации его функций. </w:t>
                  </w:r>
                </w:p>
                <w:p w14:paraId="2354DC99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099FB0F4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Дайте устрой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ству приблизительно 10 минут для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остывания.</w:t>
                  </w:r>
                </w:p>
              </w:tc>
            </w:tr>
            <w:tr w:rsidR="00C04551" w14:paraId="1831C014" w14:textId="77777777" w:rsidTr="00F618E2">
              <w:tc>
                <w:tcPr>
                  <w:tcW w:w="1765" w:type="dxa"/>
                  <w:vMerge/>
                </w:tcPr>
                <w:p w14:paraId="0E2F8248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4FA5C605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Отсутствует контакт между устройством и аккумуляторным источником питания.</w:t>
                  </w:r>
                </w:p>
              </w:tc>
              <w:tc>
                <w:tcPr>
                  <w:tcW w:w="1766" w:type="dxa"/>
                </w:tcPr>
                <w:p w14:paraId="25AA7AB2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Переуста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новите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C04551" w14:paraId="66EFB4B8" w14:textId="77777777" w:rsidTr="00F618E2">
              <w:tc>
                <w:tcPr>
                  <w:tcW w:w="1765" w:type="dxa"/>
                  <w:vMerge/>
                </w:tcPr>
                <w:p w14:paraId="47A288B2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4162EECE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766" w:type="dxa"/>
                </w:tcPr>
                <w:p w14:paraId="0B701C05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За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рядите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C04551" w14:paraId="119D2377" w14:textId="77777777" w:rsidTr="00F618E2">
              <w:tc>
                <w:tcPr>
                  <w:tcW w:w="1765" w:type="dxa"/>
                  <w:vMerge w:val="restart"/>
                </w:tcPr>
                <w:p w14:paraId="14F4ECEF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Режущая леска не двигается.</w:t>
                  </w:r>
                </w:p>
              </w:tc>
              <w:tc>
                <w:tcPr>
                  <w:tcW w:w="1766" w:type="dxa"/>
                </w:tcPr>
                <w:p w14:paraId="13324A7E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склеились друг с другом.</w:t>
                  </w:r>
                </w:p>
              </w:tc>
              <w:tc>
                <w:tcPr>
                  <w:tcW w:w="1766" w:type="dxa"/>
                </w:tcPr>
                <w:p w14:paraId="0B608A0F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Обработайте лески силиконовым спреем.</w:t>
                  </w:r>
                </w:p>
              </w:tc>
            </w:tr>
            <w:tr w:rsidR="00C04551" w14:paraId="0700F4ED" w14:textId="77777777" w:rsidTr="00F618E2">
              <w:tc>
                <w:tcPr>
                  <w:tcW w:w="1765" w:type="dxa"/>
                  <w:vMerge/>
                </w:tcPr>
                <w:p w14:paraId="546640AE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71CC32BE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Недостаточное количество лески в шпуле.</w:t>
                  </w:r>
                </w:p>
              </w:tc>
              <w:tc>
                <w:tcPr>
                  <w:tcW w:w="1766" w:type="dxa"/>
                </w:tcPr>
                <w:p w14:paraId="41C39391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Поместите большее количество лески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C04551" w14:paraId="0889B8FF" w14:textId="77777777" w:rsidTr="00F618E2">
              <w:tc>
                <w:tcPr>
                  <w:tcW w:w="1765" w:type="dxa"/>
                  <w:vMerge/>
                </w:tcPr>
                <w:p w14:paraId="4AC0D401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62921522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Длина лески слишком короткая.</w:t>
                  </w:r>
                </w:p>
              </w:tc>
              <w:tc>
                <w:tcPr>
                  <w:tcW w:w="1766" w:type="dxa"/>
                </w:tcPr>
                <w:p w14:paraId="1941B356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Вытяните режущую леску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C04551" w14:paraId="6382276F" w14:textId="77777777" w:rsidTr="00F618E2">
              <w:tc>
                <w:tcPr>
                  <w:tcW w:w="1765" w:type="dxa"/>
                  <w:vMerge/>
                </w:tcPr>
                <w:p w14:paraId="268ABE71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33B8CA8C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запутались в шпуле.</w:t>
                  </w:r>
                </w:p>
              </w:tc>
              <w:tc>
                <w:tcPr>
                  <w:tcW w:w="1766" w:type="dxa"/>
                </w:tcPr>
                <w:p w14:paraId="533F1A00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1. Снимите лески со шпули.</w:t>
                  </w:r>
                </w:p>
                <w:p w14:paraId="36D5543B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310D3A4B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Распутайте лески.</w:t>
                  </w:r>
                </w:p>
              </w:tc>
            </w:tr>
          </w:tbl>
          <w:p w14:paraId="132FC583" w14:textId="77777777" w:rsidR="00C04551" w:rsidRDefault="00C04551"/>
        </w:tc>
        <w:tc>
          <w:tcPr>
            <w:tcW w:w="5209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52"/>
              <w:gridCol w:w="1650"/>
              <w:gridCol w:w="1640"/>
            </w:tblGrid>
            <w:tr w:rsidR="00C04551" w14:paraId="5D32666E" w14:textId="77777777" w:rsidTr="00F618E2">
              <w:tc>
                <w:tcPr>
                  <w:tcW w:w="1671" w:type="dxa"/>
                </w:tcPr>
                <w:p w14:paraId="2AB8F38E" w14:textId="77777777" w:rsidR="00C04551" w:rsidRPr="004200CC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14:paraId="14645492" w14:textId="77777777" w:rsidR="00C04551" w:rsidRPr="004200CC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14:paraId="680D318A" w14:textId="77777777" w:rsidR="00C04551" w:rsidRPr="004200CC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Решение</w:t>
                  </w:r>
                </w:p>
              </w:tc>
            </w:tr>
            <w:tr w:rsidR="00C04551" w14:paraId="48A02908" w14:textId="77777777" w:rsidTr="00F618E2">
              <w:tc>
                <w:tcPr>
                  <w:tcW w:w="1671" w:type="dxa"/>
                </w:tcPr>
                <w:p w14:paraId="719067FE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Леска постоянно ломается. </w:t>
                  </w:r>
                </w:p>
              </w:tc>
              <w:tc>
                <w:tcPr>
                  <w:tcW w:w="1671" w:type="dxa"/>
                </w:tcPr>
                <w:p w14:paraId="4BF279E7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Устройство используется некорректно.</w:t>
                  </w:r>
                </w:p>
              </w:tc>
              <w:tc>
                <w:tcPr>
                  <w:tcW w:w="1672" w:type="dxa"/>
                </w:tcPr>
                <w:p w14:paraId="303B6BDC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краем режущей лески, избегайте контакта с камнями, стенами и прочими твердыми объектами.</w:t>
                  </w:r>
                </w:p>
                <w:p w14:paraId="72A5A1B3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14:paraId="57393481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Постоянно увеличивайте длину режущей лески для того, чтобы сохранять ширину среза.</w:t>
                  </w:r>
                </w:p>
              </w:tc>
            </w:tr>
            <w:tr w:rsidR="00C04551" w14:paraId="4052D55B" w14:textId="77777777" w:rsidTr="00F618E2">
              <w:tc>
                <w:tcPr>
                  <w:tcW w:w="1671" w:type="dxa"/>
                </w:tcPr>
                <w:p w14:paraId="4352EE86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Трава наматывается на головку триммера или на корпус электродвигателя.</w:t>
                  </w:r>
                </w:p>
              </w:tc>
              <w:tc>
                <w:tcPr>
                  <w:tcW w:w="1671" w:type="dxa"/>
                </w:tcPr>
                <w:p w14:paraId="5F95639E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Высокая трава обрезается по уровню земли. </w:t>
                  </w:r>
                </w:p>
              </w:tc>
              <w:tc>
                <w:tcPr>
                  <w:tcW w:w="1672" w:type="dxa"/>
                </w:tcPr>
                <w:p w14:paraId="011B958B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высокой травы движениями снизу вверх.</w:t>
                  </w:r>
                </w:p>
                <w:p w14:paraId="1A44B39D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14:paraId="58AB57C4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Для предотвращения наматывания травы обрезайте не более 8 дюймов при каждом подходе.</w:t>
                  </w:r>
                </w:p>
              </w:tc>
            </w:tr>
            <w:tr w:rsidR="00C04551" w14:paraId="3BC8B9BD" w14:textId="77777777" w:rsidTr="00F618E2">
              <w:tc>
                <w:tcPr>
                  <w:tcW w:w="1671" w:type="dxa"/>
                </w:tcPr>
                <w:p w14:paraId="44CFC971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плохо режет.</w:t>
                  </w:r>
                </w:p>
              </w:tc>
              <w:tc>
                <w:tcPr>
                  <w:tcW w:w="1671" w:type="dxa"/>
                </w:tcPr>
                <w:p w14:paraId="726FD588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Обрезочный нож для лески затупился.</w:t>
                  </w:r>
                </w:p>
              </w:tc>
              <w:tc>
                <w:tcPr>
                  <w:tcW w:w="1672" w:type="dxa"/>
                </w:tcPr>
                <w:p w14:paraId="475FA84F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Замените обрезочный нож или заточите его с помощью надфиля.</w:t>
                  </w:r>
                </w:p>
              </w:tc>
            </w:tr>
            <w:tr w:rsidR="00C04551" w14:paraId="61BFF344" w14:textId="77777777" w:rsidTr="00F618E2">
              <w:tc>
                <w:tcPr>
                  <w:tcW w:w="1671" w:type="dxa"/>
                </w:tcPr>
                <w:p w14:paraId="1E8A55BD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Явное усиление вибраций.</w:t>
                  </w:r>
                </w:p>
              </w:tc>
              <w:tc>
                <w:tcPr>
                  <w:tcW w:w="1671" w:type="dxa"/>
                </w:tcPr>
                <w:p w14:paraId="3C07F17A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изношена с одной стороны; увеличение длины лески не было произведено вовремя.</w:t>
                  </w:r>
                </w:p>
              </w:tc>
              <w:tc>
                <w:tcPr>
                  <w:tcW w:w="1672" w:type="dxa"/>
                </w:tcPr>
                <w:p w14:paraId="17C7A98B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Удостоверьтесь, что леска находится в нормальном состоянии с двух сторон. Увеличьте длину лески.</w:t>
                  </w:r>
                </w:p>
              </w:tc>
            </w:tr>
          </w:tbl>
          <w:p w14:paraId="1BE45345" w14:textId="77777777" w:rsidR="00C04551" w:rsidRDefault="00C04551"/>
          <w:p w14:paraId="215B3032" w14:textId="77777777" w:rsidR="00C04551" w:rsidRPr="00C04551" w:rsidRDefault="00C045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  <w:r w:rsidRPr="00C04551">
              <w:rPr>
                <w:rFonts w:ascii="Arial" w:hAnsi="Arial" w:cs="Arial"/>
                <w:b/>
              </w:rPr>
              <w:t xml:space="preserve">      ТЕХНИЧЕСКИЕ ХАРАКТЕРИСТИКИ</w:t>
            </w:r>
          </w:p>
          <w:p w14:paraId="4254B57F" w14:textId="77777777" w:rsidR="00C04551" w:rsidRDefault="00C04551"/>
          <w:tbl>
            <w:tblPr>
              <w:tblStyle w:val="a9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043"/>
              <w:gridCol w:w="1690"/>
              <w:gridCol w:w="1213"/>
            </w:tblGrid>
            <w:tr w:rsidR="00C04551" w:rsidRPr="00132FA5" w14:paraId="1447898A" w14:textId="77777777" w:rsidTr="00C04551">
              <w:tc>
                <w:tcPr>
                  <w:tcW w:w="2043" w:type="dxa"/>
                </w:tcPr>
                <w:p w14:paraId="46C39FFB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Напряжение</w:t>
                  </w:r>
                </w:p>
              </w:tc>
              <w:tc>
                <w:tcPr>
                  <w:tcW w:w="2903" w:type="dxa"/>
                  <w:gridSpan w:val="2"/>
                </w:tcPr>
                <w:p w14:paraId="59DD27AA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40</w:t>
                  </w: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 xml:space="preserve"> В.</w:t>
                  </w:r>
                </w:p>
              </w:tc>
            </w:tr>
            <w:tr w:rsidR="00C04551" w:rsidRPr="00132FA5" w14:paraId="31FD0C7C" w14:textId="77777777" w:rsidTr="00C04551">
              <w:tc>
                <w:tcPr>
                  <w:tcW w:w="2043" w:type="dxa"/>
                </w:tcPr>
                <w:p w14:paraId="17743260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Скорость вращения без нагрузки</w:t>
                  </w:r>
                </w:p>
              </w:tc>
              <w:tc>
                <w:tcPr>
                  <w:tcW w:w="2903" w:type="dxa"/>
                  <w:gridSpan w:val="2"/>
                </w:tcPr>
                <w:p w14:paraId="5FBD4C0A" w14:textId="77777777" w:rsid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53</w:t>
                  </w: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>00 / мин.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(Триммер для газонов);</w:t>
                  </w:r>
                </w:p>
                <w:p w14:paraId="7C1AFA30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6500 / мин. (Кусторез)</w:t>
                  </w:r>
                </w:p>
              </w:tc>
            </w:tr>
            <w:tr w:rsidR="00C04551" w:rsidRPr="00132FA5" w14:paraId="1E95CF9F" w14:textId="77777777" w:rsidTr="00C04551">
              <w:tc>
                <w:tcPr>
                  <w:tcW w:w="2043" w:type="dxa"/>
                </w:tcPr>
                <w:p w14:paraId="53D4AD10" w14:textId="77777777" w:rsidR="00C04551" w:rsidRPr="00C04551" w:rsidRDefault="005A0B34" w:rsidP="00F618E2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Режущая</w:t>
                  </w:r>
                  <w:r w:rsidR="00C04551" w:rsidRPr="00C04551">
                    <w:rPr>
                      <w:rFonts w:ascii="Arial" w:hAnsi="Arial" w:cs="Arial"/>
                      <w:sz w:val="16"/>
                    </w:rPr>
                    <w:t xml:space="preserve"> головка </w:t>
                  </w:r>
                </w:p>
              </w:tc>
              <w:tc>
                <w:tcPr>
                  <w:tcW w:w="2903" w:type="dxa"/>
                  <w:gridSpan w:val="2"/>
                </w:tcPr>
                <w:p w14:paraId="21002B9C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>Ударный нож/нож-кусторез</w:t>
                  </w:r>
                </w:p>
              </w:tc>
            </w:tr>
            <w:tr w:rsidR="00C04551" w:rsidRPr="00132FA5" w14:paraId="38A87878" w14:textId="77777777" w:rsidTr="00C04551">
              <w:tc>
                <w:tcPr>
                  <w:tcW w:w="2043" w:type="dxa"/>
                </w:tcPr>
                <w:p w14:paraId="744AD954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 xml:space="preserve">Диаметр режущей лески </w:t>
                  </w:r>
                </w:p>
              </w:tc>
              <w:tc>
                <w:tcPr>
                  <w:tcW w:w="2903" w:type="dxa"/>
                  <w:gridSpan w:val="2"/>
                </w:tcPr>
                <w:p w14:paraId="76807229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>2.0 мм.</w:t>
                  </w:r>
                </w:p>
              </w:tc>
            </w:tr>
            <w:tr w:rsidR="00C04551" w:rsidRPr="00132FA5" w14:paraId="2CB26FF3" w14:textId="77777777" w:rsidTr="00C04551">
              <w:tc>
                <w:tcPr>
                  <w:tcW w:w="2043" w:type="dxa"/>
                </w:tcPr>
                <w:p w14:paraId="32226AE3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Диаметр траектории режущего среза</w:t>
                  </w:r>
                </w:p>
              </w:tc>
              <w:tc>
                <w:tcPr>
                  <w:tcW w:w="2903" w:type="dxa"/>
                  <w:gridSpan w:val="2"/>
                </w:tcPr>
                <w:p w14:paraId="6D6B5164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356/406 (Т</w:t>
                  </w: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>риммер для газонов)</w:t>
                  </w:r>
                </w:p>
                <w:p w14:paraId="491E5BBE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254 (К</w:t>
                  </w: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>усторез)</w:t>
                  </w:r>
                </w:p>
              </w:tc>
            </w:tr>
            <w:tr w:rsidR="00C04551" w:rsidRPr="00132FA5" w14:paraId="034FB30A" w14:textId="77777777" w:rsidTr="00C04551">
              <w:tc>
                <w:tcPr>
                  <w:tcW w:w="2043" w:type="dxa"/>
                </w:tcPr>
                <w:p w14:paraId="547D94A5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Вес устройства (без аккумуляторного источника питания)</w:t>
                  </w:r>
                  <w:r w:rsidRPr="00C04551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903" w:type="dxa"/>
                  <w:gridSpan w:val="2"/>
                </w:tcPr>
                <w:p w14:paraId="70BC4FD6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5 кг.</w:t>
                  </w:r>
                </w:p>
              </w:tc>
            </w:tr>
            <w:tr w:rsidR="00C04551" w:rsidRPr="00132FA5" w14:paraId="4FD05ADE" w14:textId="77777777" w:rsidTr="00C04551">
              <w:tc>
                <w:tcPr>
                  <w:tcW w:w="2043" w:type="dxa"/>
                </w:tcPr>
                <w:p w14:paraId="2394487F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Аккумуляторное устройство питания</w:t>
                  </w:r>
                </w:p>
              </w:tc>
              <w:tc>
                <w:tcPr>
                  <w:tcW w:w="2903" w:type="dxa"/>
                  <w:gridSpan w:val="2"/>
                </w:tcPr>
                <w:p w14:paraId="0AADFD05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29727/29717</w:t>
                  </w:r>
                </w:p>
              </w:tc>
            </w:tr>
            <w:tr w:rsidR="00C04551" w:rsidRPr="00194404" w14:paraId="2B6E6317" w14:textId="77777777" w:rsidTr="00C04551">
              <w:tc>
                <w:tcPr>
                  <w:tcW w:w="2043" w:type="dxa"/>
                  <w:vMerge w:val="restart"/>
                </w:tcPr>
                <w:p w14:paraId="073ADD61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>Триммер для газонов</w:t>
                  </w:r>
                </w:p>
              </w:tc>
              <w:tc>
                <w:tcPr>
                  <w:tcW w:w="1690" w:type="dxa"/>
                </w:tcPr>
                <w:p w14:paraId="784B86D6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Измеренный уровень громкости</w:t>
                  </w:r>
                </w:p>
              </w:tc>
              <w:tc>
                <w:tcPr>
                  <w:tcW w:w="1213" w:type="dxa"/>
                </w:tcPr>
                <w:p w14:paraId="0480AD37" w14:textId="77777777" w:rsidR="00C04551" w:rsidRPr="00F618E2" w:rsidRDefault="00C04551" w:rsidP="00C04551">
                  <w:pPr>
                    <w:autoSpaceDE w:val="0"/>
                    <w:autoSpaceDN w:val="0"/>
                    <w:adjustRightInd w:val="0"/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</w:pP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  <w:t>LpA</w:t>
                  </w:r>
                  <w:r w:rsidR="00F618E2" w:rsidRPr="00F618E2"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  <w:t xml:space="preserve">=83 </w:t>
                  </w:r>
                  <w:r w:rsid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>дБ</w:t>
                  </w: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  <w:t>(A),</w:t>
                  </w:r>
                </w:p>
                <w:p w14:paraId="5781D8FE" w14:textId="77777777" w:rsidR="00C04551" w:rsidRPr="00F618E2" w:rsidRDefault="00C04551" w:rsidP="00C04551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  <w:t>KpA= 3 dB(A)</w:t>
                  </w:r>
                </w:p>
              </w:tc>
            </w:tr>
            <w:tr w:rsidR="00C04551" w:rsidRPr="00132FA5" w14:paraId="5F37032B" w14:textId="77777777" w:rsidTr="00C04551">
              <w:tc>
                <w:tcPr>
                  <w:tcW w:w="2043" w:type="dxa"/>
                  <w:vMerge/>
                </w:tcPr>
                <w:p w14:paraId="44DC2287" w14:textId="77777777" w:rsidR="00C04551" w:rsidRPr="00F618E2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  <w:lang w:val="es-ES_tradnl"/>
                    </w:rPr>
                  </w:pPr>
                </w:p>
              </w:tc>
              <w:tc>
                <w:tcPr>
                  <w:tcW w:w="1690" w:type="dxa"/>
                </w:tcPr>
                <w:p w14:paraId="4C255F39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Измеренный уровень звуковой мощности</w:t>
                  </w:r>
                </w:p>
              </w:tc>
              <w:tc>
                <w:tcPr>
                  <w:tcW w:w="1213" w:type="dxa"/>
                </w:tcPr>
                <w:p w14:paraId="50C2E0CD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04551">
                    <w:rPr>
                      <w:rFonts w:ascii="Arial" w:eastAsia="ArialUnicodeMS" w:hAnsi="Arial" w:cs="Arial"/>
                      <w:sz w:val="16"/>
                      <w:szCs w:val="16"/>
                    </w:rPr>
                    <w:t>LwA</w:t>
                  </w:r>
                  <w:proofErr w:type="spellEnd"/>
                  <w:r w:rsid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>=96 дБ</w:t>
                  </w:r>
                  <w:r w:rsidRPr="00C04551">
                    <w:rPr>
                      <w:rFonts w:ascii="Arial" w:eastAsia="ArialUnicodeMS" w:hAnsi="Arial" w:cs="Arial"/>
                      <w:sz w:val="16"/>
                      <w:szCs w:val="16"/>
                    </w:rPr>
                    <w:t>(A)</w:t>
                  </w:r>
                </w:p>
              </w:tc>
            </w:tr>
            <w:tr w:rsidR="00C04551" w:rsidRPr="00132FA5" w14:paraId="3D0B9C1C" w14:textId="77777777" w:rsidTr="00C04551">
              <w:tc>
                <w:tcPr>
                  <w:tcW w:w="2043" w:type="dxa"/>
                  <w:vMerge/>
                </w:tcPr>
                <w:p w14:paraId="5C817BA2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90" w:type="dxa"/>
                </w:tcPr>
                <w:p w14:paraId="6E70EF15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Гарантируемый уровень звуковой мощности</w:t>
                  </w:r>
                </w:p>
              </w:tc>
              <w:tc>
                <w:tcPr>
                  <w:tcW w:w="1213" w:type="dxa"/>
                </w:tcPr>
                <w:p w14:paraId="7D90F4C8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04551">
                    <w:rPr>
                      <w:rFonts w:ascii="Arial" w:eastAsia="ArialUnicodeMS" w:hAnsi="Arial" w:cs="Arial"/>
                      <w:sz w:val="16"/>
                      <w:szCs w:val="16"/>
                    </w:rPr>
                    <w:t>LwA.d</w:t>
                  </w:r>
                  <w:proofErr w:type="spellEnd"/>
                  <w:r w:rsid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>=96 дБ</w:t>
                  </w:r>
                  <w:r w:rsidRPr="00C04551">
                    <w:rPr>
                      <w:rFonts w:ascii="Arial" w:eastAsia="ArialUnicodeMS" w:hAnsi="Arial" w:cs="Arial"/>
                      <w:sz w:val="16"/>
                      <w:szCs w:val="16"/>
                    </w:rPr>
                    <w:t>(A)</w:t>
                  </w:r>
                  <w:r w:rsidRPr="00C0455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C04551" w:rsidRPr="00132FA5" w14:paraId="162FC333" w14:textId="77777777" w:rsidTr="00C04551">
              <w:tc>
                <w:tcPr>
                  <w:tcW w:w="2043" w:type="dxa"/>
                  <w:vMerge/>
                </w:tcPr>
                <w:p w14:paraId="0170B6F7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90" w:type="dxa"/>
                </w:tcPr>
                <w:p w14:paraId="5C27DE92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Уровень вибраций</w:t>
                  </w:r>
                </w:p>
              </w:tc>
              <w:tc>
                <w:tcPr>
                  <w:tcW w:w="1213" w:type="dxa"/>
                </w:tcPr>
                <w:p w14:paraId="009273C4" w14:textId="77777777" w:rsidR="00C04551" w:rsidRPr="00C04551" w:rsidRDefault="00C04551" w:rsidP="00F618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&lt;2.5м/с</w:t>
                  </w:r>
                  <w:r>
                    <w:rPr>
                      <w:rFonts w:ascii="Arial" w:hAnsi="Arial" w:cs="Arial"/>
                      <w:sz w:val="16"/>
                      <w:szCs w:val="20"/>
                      <w:vertAlign w:val="superscript"/>
                    </w:rPr>
                    <w:t>2</w:t>
                  </w:r>
                </w:p>
                <w:p w14:paraId="0D6FD44A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20"/>
                      <w:vertAlign w:val="superscript"/>
                    </w:rPr>
                  </w:pPr>
                  <w:r w:rsidRPr="00C04551">
                    <w:rPr>
                      <w:rFonts w:ascii="Arial" w:hAnsi="Arial" w:cs="Arial"/>
                      <w:sz w:val="16"/>
                      <w:szCs w:val="20"/>
                    </w:rPr>
                    <w:t>k=1.5м/с</w:t>
                  </w:r>
                  <w:r>
                    <w:rPr>
                      <w:rFonts w:ascii="Arial" w:hAnsi="Arial" w:cs="Arial"/>
                      <w:sz w:val="16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14:paraId="41602FDD" w14:textId="77777777" w:rsidR="00C04551" w:rsidRDefault="00C04551"/>
        </w:tc>
      </w:tr>
    </w:tbl>
    <w:p w14:paraId="37F5F35D" w14:textId="77777777" w:rsidR="00C04551" w:rsidRDefault="00C04551"/>
    <w:p w14:paraId="71861903" w14:textId="77777777" w:rsidR="00F618E2" w:rsidRDefault="00F618E2"/>
    <w:p w14:paraId="407A8D50" w14:textId="77777777" w:rsidR="00F618E2" w:rsidRDefault="00F618E2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F618E2" w14:paraId="69ED8A74" w14:textId="77777777" w:rsidTr="00393A92">
        <w:tc>
          <w:tcPr>
            <w:tcW w:w="5246" w:type="dxa"/>
          </w:tcPr>
          <w:p w14:paraId="388C0E67" w14:textId="77777777" w:rsidR="00F618E2" w:rsidRDefault="00F618E2"/>
          <w:tbl>
            <w:tblPr>
              <w:tblStyle w:val="a9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1702"/>
              <w:gridCol w:w="1223"/>
            </w:tblGrid>
            <w:tr w:rsidR="00F618E2" w:rsidRPr="00132FA5" w14:paraId="4EFF819F" w14:textId="77777777" w:rsidTr="00F618E2">
              <w:tc>
                <w:tcPr>
                  <w:tcW w:w="2066" w:type="dxa"/>
                  <w:vMerge w:val="restart"/>
                </w:tcPr>
                <w:p w14:paraId="7011652C" w14:textId="77777777" w:rsidR="00F618E2" w:rsidRPr="00132FA5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132FA5">
                    <w:rPr>
                      <w:rFonts w:ascii="Arial" w:hAnsi="Arial" w:cs="Arial"/>
                      <w:sz w:val="18"/>
                      <w:szCs w:val="32"/>
                    </w:rPr>
                    <w:t>Кусторез</w:t>
                  </w:r>
                </w:p>
              </w:tc>
              <w:tc>
                <w:tcPr>
                  <w:tcW w:w="1702" w:type="dxa"/>
                </w:tcPr>
                <w:p w14:paraId="66634E6E" w14:textId="77777777" w:rsidR="00F618E2" w:rsidRPr="00132FA5" w:rsidRDefault="00F618E2" w:rsidP="00F618E2">
                  <w:pPr>
                    <w:rPr>
                      <w:rFonts w:ascii="Arial" w:hAnsi="Arial" w:cs="Arial"/>
                      <w:sz w:val="18"/>
                    </w:rPr>
                  </w:pPr>
                  <w:r w:rsidRPr="00132FA5">
                    <w:rPr>
                      <w:rFonts w:ascii="Arial" w:hAnsi="Arial" w:cs="Arial"/>
                      <w:sz w:val="18"/>
                    </w:rPr>
                    <w:t>Измеренный уровень громкости</w:t>
                  </w:r>
                </w:p>
              </w:tc>
              <w:tc>
                <w:tcPr>
                  <w:tcW w:w="1223" w:type="dxa"/>
                </w:tcPr>
                <w:p w14:paraId="0AC4BF23" w14:textId="77777777" w:rsidR="00F618E2" w:rsidRPr="00F618E2" w:rsidRDefault="00F618E2" w:rsidP="00F618E2">
                  <w:pPr>
                    <w:autoSpaceDE w:val="0"/>
                    <w:autoSpaceDN w:val="0"/>
                    <w:adjustRightInd w:val="0"/>
                    <w:rPr>
                      <w:rFonts w:ascii="Arial" w:eastAsia="ArialUnicodeMS" w:hAnsi="Arial" w:cs="Arial"/>
                      <w:sz w:val="16"/>
                      <w:szCs w:val="16"/>
                    </w:rPr>
                  </w:pP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>80dB(A), K=</w:t>
                  </w:r>
                </w:p>
                <w:p w14:paraId="38E547C7" w14:textId="77777777" w:rsidR="00F618E2" w:rsidRPr="00F618E2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>дБ(A)</w:t>
                  </w:r>
                </w:p>
              </w:tc>
            </w:tr>
            <w:tr w:rsidR="00F618E2" w:rsidRPr="00132FA5" w14:paraId="2D09071E" w14:textId="77777777" w:rsidTr="00F618E2">
              <w:tc>
                <w:tcPr>
                  <w:tcW w:w="2066" w:type="dxa"/>
                  <w:vMerge/>
                </w:tcPr>
                <w:p w14:paraId="3B1C92EB" w14:textId="77777777" w:rsidR="00F618E2" w:rsidRPr="00132FA5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</w:p>
              </w:tc>
              <w:tc>
                <w:tcPr>
                  <w:tcW w:w="1702" w:type="dxa"/>
                </w:tcPr>
                <w:p w14:paraId="523D1943" w14:textId="77777777" w:rsidR="00F618E2" w:rsidRPr="00132FA5" w:rsidRDefault="00F618E2" w:rsidP="00F618E2">
                  <w:pPr>
                    <w:rPr>
                      <w:rFonts w:ascii="Arial" w:hAnsi="Arial" w:cs="Arial"/>
                      <w:sz w:val="18"/>
                    </w:rPr>
                  </w:pPr>
                  <w:r w:rsidRPr="00132FA5">
                    <w:rPr>
                      <w:rFonts w:ascii="Arial" w:hAnsi="Arial" w:cs="Arial"/>
                      <w:sz w:val="18"/>
                    </w:rPr>
                    <w:t>Измеренный уровень звуковой мощности</w:t>
                  </w:r>
                </w:p>
              </w:tc>
              <w:tc>
                <w:tcPr>
                  <w:tcW w:w="1223" w:type="dxa"/>
                </w:tcPr>
                <w:p w14:paraId="0CFEFBA8" w14:textId="77777777" w:rsidR="00F618E2" w:rsidRPr="00F618E2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>93.9 дБ(A)</w:t>
                  </w:r>
                </w:p>
              </w:tc>
            </w:tr>
            <w:tr w:rsidR="00F618E2" w:rsidRPr="00132FA5" w14:paraId="04D90C82" w14:textId="77777777" w:rsidTr="00F618E2">
              <w:tc>
                <w:tcPr>
                  <w:tcW w:w="2066" w:type="dxa"/>
                  <w:vMerge/>
                </w:tcPr>
                <w:p w14:paraId="4E62CE62" w14:textId="77777777" w:rsidR="00F618E2" w:rsidRPr="00132FA5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</w:p>
              </w:tc>
              <w:tc>
                <w:tcPr>
                  <w:tcW w:w="1702" w:type="dxa"/>
                </w:tcPr>
                <w:p w14:paraId="3F946031" w14:textId="77777777" w:rsidR="00F618E2" w:rsidRPr="00132FA5" w:rsidRDefault="00F618E2" w:rsidP="00F618E2">
                  <w:pPr>
                    <w:rPr>
                      <w:rFonts w:ascii="Arial" w:hAnsi="Arial" w:cs="Arial"/>
                      <w:sz w:val="18"/>
                    </w:rPr>
                  </w:pPr>
                  <w:r w:rsidRPr="00132FA5">
                    <w:rPr>
                      <w:rFonts w:ascii="Arial" w:hAnsi="Arial" w:cs="Arial"/>
                      <w:sz w:val="18"/>
                    </w:rPr>
                    <w:t>Гарантируемый уровень звуковой мощности</w:t>
                  </w:r>
                </w:p>
              </w:tc>
              <w:tc>
                <w:tcPr>
                  <w:tcW w:w="1223" w:type="dxa"/>
                </w:tcPr>
                <w:p w14:paraId="3A3B026E" w14:textId="77777777" w:rsidR="00F618E2" w:rsidRPr="00F618E2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8E2">
                    <w:rPr>
                      <w:rFonts w:ascii="Arial" w:hAnsi="Arial" w:cs="Arial"/>
                      <w:sz w:val="16"/>
                      <w:szCs w:val="16"/>
                    </w:rPr>
                    <w:t>96 дБ(А)</w:t>
                  </w:r>
                </w:p>
              </w:tc>
            </w:tr>
            <w:tr w:rsidR="00F618E2" w:rsidRPr="00132FA5" w14:paraId="1AACA1E9" w14:textId="77777777" w:rsidTr="00F618E2">
              <w:tc>
                <w:tcPr>
                  <w:tcW w:w="2066" w:type="dxa"/>
                  <w:vMerge/>
                </w:tcPr>
                <w:p w14:paraId="15C182D6" w14:textId="77777777" w:rsidR="00F618E2" w:rsidRPr="00132FA5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</w:p>
              </w:tc>
              <w:tc>
                <w:tcPr>
                  <w:tcW w:w="1702" w:type="dxa"/>
                </w:tcPr>
                <w:p w14:paraId="3BC51AA4" w14:textId="77777777" w:rsidR="00F618E2" w:rsidRPr="00132FA5" w:rsidRDefault="00F618E2" w:rsidP="00F618E2">
                  <w:pPr>
                    <w:rPr>
                      <w:rFonts w:ascii="Arial" w:hAnsi="Arial" w:cs="Arial"/>
                      <w:sz w:val="18"/>
                    </w:rPr>
                  </w:pPr>
                  <w:r w:rsidRPr="00132FA5">
                    <w:rPr>
                      <w:rFonts w:ascii="Arial" w:hAnsi="Arial" w:cs="Arial"/>
                      <w:sz w:val="18"/>
                    </w:rPr>
                    <w:t>Уровень вибраций</w:t>
                  </w:r>
                </w:p>
              </w:tc>
              <w:tc>
                <w:tcPr>
                  <w:tcW w:w="1223" w:type="dxa"/>
                </w:tcPr>
                <w:p w14:paraId="139BE9AF" w14:textId="77777777" w:rsidR="00F618E2" w:rsidRPr="00F618E2" w:rsidRDefault="00F618E2" w:rsidP="00F618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F618E2">
                    <w:rPr>
                      <w:rFonts w:ascii="Arial" w:hAnsi="Arial" w:cs="Arial"/>
                      <w:sz w:val="16"/>
                      <w:szCs w:val="16"/>
                    </w:rPr>
                    <w:t>&lt;2.5м/с</w:t>
                  </w:r>
                  <w:r w:rsidRPr="00F618E2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  <w:p w14:paraId="5F60ABD3" w14:textId="77777777" w:rsidR="00F618E2" w:rsidRPr="00F618E2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F618E2">
                    <w:rPr>
                      <w:rFonts w:ascii="Arial" w:hAnsi="Arial" w:cs="Arial"/>
                      <w:sz w:val="16"/>
                      <w:szCs w:val="16"/>
                    </w:rPr>
                    <w:t>k=1.5м/с</w:t>
                  </w:r>
                  <w:r w:rsidRPr="00F618E2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</w:tbl>
          <w:p w14:paraId="6BCC1C77" w14:textId="77777777" w:rsidR="00F618E2" w:rsidRDefault="00D574FE">
            <w:r>
              <w:rPr>
                <w:noProof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A664D8" wp14:editId="64EEAAF8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157480</wp:posOffset>
                      </wp:positionV>
                      <wp:extent cx="2374265" cy="429260"/>
                      <wp:effectExtent l="0" t="0" r="11430" b="2540"/>
                      <wp:wrapNone/>
                      <wp:docPr id="4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DFAC6" w14:textId="77777777" w:rsidR="005D0828" w:rsidRPr="00497E0C" w:rsidRDefault="005D0828" w:rsidP="00F618E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Максимальная частота вращения вала.</w:t>
                                  </w:r>
                                </w:p>
                                <w:p w14:paraId="56FA46FC" w14:textId="77777777" w:rsidR="005D0828" w:rsidRDefault="005D0828" w:rsidP="00F61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664D8" id="Надпись 2" o:spid="_x0000_s1027" type="#_x0000_t202" style="position:absolute;margin-left:42.75pt;margin-top:12.4pt;width:186.95pt;height:33.8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" stroked="f">
                      <v:textbox>
                        <w:txbxContent>
                          <w:p w14:paraId="382DFAC6" w14:textId="77777777" w:rsidR="005D0828" w:rsidRPr="00497E0C" w:rsidRDefault="005D0828" w:rsidP="00F618E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Максимальная частота вращения вала.</w:t>
                            </w:r>
                          </w:p>
                          <w:p w14:paraId="56FA46FC" w14:textId="77777777" w:rsidR="005D0828" w:rsidRDefault="005D0828" w:rsidP="00F618E2"/>
                        </w:txbxContent>
                      </v:textbox>
                    </v:shape>
                  </w:pict>
                </mc:Fallback>
              </mc:AlternateContent>
            </w:r>
          </w:p>
          <w:p w14:paraId="106D039C" w14:textId="77777777" w:rsidR="00F618E2" w:rsidRDefault="00F618E2">
            <w:r>
              <w:rPr>
                <w:noProof/>
                <w:lang w:val="en-US" w:eastAsia="ru-RU"/>
              </w:rPr>
              <w:drawing>
                <wp:inline distT="0" distB="0" distL="0" distR="0" wp14:anchorId="323E4A35" wp14:editId="3321D1C6">
                  <wp:extent cx="556895" cy="463550"/>
                  <wp:effectExtent l="1905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02D3F" w14:textId="77777777" w:rsidR="00F618E2" w:rsidRDefault="00D574FE">
            <w:r>
              <w:rPr>
                <w:noProof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4483A7" wp14:editId="33795F10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93345</wp:posOffset>
                      </wp:positionV>
                      <wp:extent cx="2373630" cy="327660"/>
                      <wp:effectExtent l="0" t="0" r="11430" b="2540"/>
                      <wp:wrapNone/>
                      <wp:docPr id="4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363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E400A" w14:textId="77777777" w:rsidR="005D0828" w:rsidRPr="00497E0C" w:rsidRDefault="005D0828" w:rsidP="00F618E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Уровень шума.</w:t>
                                  </w:r>
                                </w:p>
                                <w:p w14:paraId="4E3BAD07" w14:textId="77777777" w:rsidR="005D0828" w:rsidRDefault="005D0828" w:rsidP="00F61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483A7" id="_x0000_s1028" type="#_x0000_t202" style="position:absolute;margin-left:42.75pt;margin-top:7.35pt;width:186.9pt;height:25.8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" stroked="f">
                      <v:textbox>
                        <w:txbxContent>
                          <w:p w14:paraId="4A8E400A" w14:textId="77777777" w:rsidR="005D0828" w:rsidRPr="00497E0C" w:rsidRDefault="005D0828" w:rsidP="00F618E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Уровень шума.</w:t>
                            </w:r>
                          </w:p>
                          <w:p w14:paraId="4E3BAD07" w14:textId="77777777" w:rsidR="005D0828" w:rsidRDefault="005D0828" w:rsidP="00F618E2"/>
                        </w:txbxContent>
                      </v:textbox>
                    </v:shape>
                  </w:pict>
                </mc:Fallback>
              </mc:AlternateContent>
            </w:r>
            <w:r w:rsidR="00F618E2" w:rsidRPr="00F618E2">
              <w:rPr>
                <w:noProof/>
                <w:lang w:val="en-US" w:eastAsia="ru-RU"/>
              </w:rPr>
              <w:drawing>
                <wp:inline distT="0" distB="0" distL="0" distR="0" wp14:anchorId="6F0FBCA9" wp14:editId="5240C340">
                  <wp:extent cx="537541" cy="405410"/>
                  <wp:effectExtent l="19050" t="0" r="0" b="0"/>
                  <wp:docPr id="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41" cy="41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49EDA" w14:textId="77777777" w:rsidR="00F618E2" w:rsidRDefault="00D574FE">
            <w:r>
              <w:rPr>
                <w:noProof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7A4E7C" wp14:editId="198F514F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15240</wp:posOffset>
                      </wp:positionV>
                      <wp:extent cx="2373630" cy="304800"/>
                      <wp:effectExtent l="0" t="0" r="11430" b="0"/>
                      <wp:wrapNone/>
                      <wp:docPr id="4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36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FF5758" w14:textId="77777777" w:rsidR="005D0828" w:rsidRPr="00497E0C" w:rsidRDefault="005D0828" w:rsidP="005A0B3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Конструкция с двойной изоляцией.</w:t>
                                  </w:r>
                                </w:p>
                                <w:p w14:paraId="74C687E2" w14:textId="77777777" w:rsidR="005D0828" w:rsidRDefault="005D0828" w:rsidP="005A0B3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A4E7C" id="_x0000_s1029" type="#_x0000_t202" style="position:absolute;margin-left:42.7pt;margin-top:1.2pt;width:186.9pt;height:24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" stroked="f">
                      <v:textbox>
                        <w:txbxContent>
                          <w:p w14:paraId="0EFF5758" w14:textId="77777777" w:rsidR="005D0828" w:rsidRPr="00497E0C" w:rsidRDefault="005D0828" w:rsidP="005A0B3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Конструкция с двойной изоляцией.</w:t>
                            </w:r>
                          </w:p>
                          <w:p w14:paraId="74C687E2" w14:textId="77777777" w:rsidR="005D0828" w:rsidRDefault="005D0828" w:rsidP="005A0B34"/>
                        </w:txbxContent>
                      </v:textbox>
                    </v:shape>
                  </w:pict>
                </mc:Fallback>
              </mc:AlternateContent>
            </w:r>
            <w:r w:rsidR="00F618E2">
              <w:rPr>
                <w:noProof/>
                <w:lang w:val="en-US" w:eastAsia="ru-RU"/>
              </w:rPr>
              <w:drawing>
                <wp:inline distT="0" distB="0" distL="0" distR="0" wp14:anchorId="1B14D86C" wp14:editId="2A2EFC1F">
                  <wp:extent cx="530225" cy="344805"/>
                  <wp:effectExtent l="19050" t="0" r="3175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F10A7" w14:textId="77777777" w:rsidR="005A0B34" w:rsidRDefault="005A0B34"/>
          <w:p w14:paraId="727E8918" w14:textId="77777777" w:rsidR="005A0B34" w:rsidRDefault="005A0B34" w:rsidP="005A0B34">
            <w:pPr>
              <w:jc w:val="both"/>
            </w:pPr>
          </w:p>
        </w:tc>
        <w:tc>
          <w:tcPr>
            <w:tcW w:w="5209" w:type="dxa"/>
          </w:tcPr>
          <w:p w14:paraId="7B5E40EC" w14:textId="77777777" w:rsidR="00F618E2" w:rsidRDefault="00F618E2"/>
        </w:tc>
      </w:tr>
    </w:tbl>
    <w:p w14:paraId="58E5738F" w14:textId="77777777" w:rsidR="00F618E2" w:rsidRDefault="00F618E2"/>
    <w:p w14:paraId="758F129B" w14:textId="77777777" w:rsidR="00CB4BDA" w:rsidRDefault="00CB4BDA"/>
    <w:p w14:paraId="0CC9C676" w14:textId="77777777" w:rsidR="00CB4BDA" w:rsidRDefault="00CB4BDA"/>
    <w:p w14:paraId="33CF63FA" w14:textId="77777777" w:rsidR="00CC249C" w:rsidRDefault="00CC249C"/>
    <w:p w14:paraId="363B2FC2" w14:textId="77777777" w:rsidR="00CC249C" w:rsidRDefault="00CC249C"/>
    <w:p w14:paraId="17A3F953" w14:textId="77777777" w:rsidR="00CC249C" w:rsidRDefault="00CC249C"/>
    <w:p w14:paraId="08A0A273" w14:textId="77777777" w:rsidR="00CC249C" w:rsidRDefault="00CC249C"/>
    <w:p w14:paraId="1584B939" w14:textId="77777777" w:rsidR="00CC249C" w:rsidRDefault="00CC249C"/>
    <w:p w14:paraId="1FC26FF7" w14:textId="77777777" w:rsidR="00CC249C" w:rsidRDefault="00CC249C"/>
    <w:p w14:paraId="014E0950" w14:textId="77777777" w:rsidR="00CC249C" w:rsidRDefault="00CC249C"/>
    <w:p w14:paraId="29C7E67B" w14:textId="77777777" w:rsidR="00CC249C" w:rsidRDefault="00CC249C"/>
    <w:p w14:paraId="74E1BACC" w14:textId="77777777" w:rsidR="00CC249C" w:rsidRDefault="00CC249C"/>
    <w:p w14:paraId="12C81FB5" w14:textId="77777777" w:rsidR="00CC249C" w:rsidRDefault="00CC249C"/>
    <w:p w14:paraId="22751ABA" w14:textId="77777777" w:rsidR="00CC249C" w:rsidRDefault="00CC249C"/>
    <w:p w14:paraId="018F1F5A" w14:textId="77777777" w:rsidR="00CC249C" w:rsidRDefault="00CC249C"/>
    <w:p w14:paraId="6AB261A3" w14:textId="77777777" w:rsidR="00CC249C" w:rsidRDefault="00CC249C"/>
    <w:p w14:paraId="58588EEB" w14:textId="77777777" w:rsidR="00CC249C" w:rsidRDefault="00CC249C"/>
    <w:tbl>
      <w:tblPr>
        <w:tblStyle w:val="a9"/>
        <w:tblpPr w:leftFromText="180" w:rightFromText="180" w:vertAnchor="text" w:tblpXSpec="right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549"/>
      </w:tblGrid>
      <w:tr w:rsidR="00CC249C" w:rsidRPr="005C057F" w14:paraId="0825BEF4" w14:textId="77777777" w:rsidTr="005D0828">
        <w:trPr>
          <w:trHeight w:val="14873"/>
        </w:trPr>
        <w:tc>
          <w:tcPr>
            <w:tcW w:w="5224" w:type="dxa"/>
          </w:tcPr>
          <w:p w14:paraId="586FB778" w14:textId="77777777" w:rsidR="00CC249C" w:rsidRPr="00C20A8B" w:rsidRDefault="00CC249C" w:rsidP="005D082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14. ГАРАНТИЙНЫЕ ОБЯЗАТЕЛЬСТВА</w:t>
            </w:r>
            <w:r w:rsidRPr="00C20A8B">
              <w:rPr>
                <w:rFonts w:ascii="Arial" w:hAnsi="Arial" w:cs="Arial"/>
                <w:b/>
              </w:rPr>
              <w:t xml:space="preserve"> </w:t>
            </w:r>
          </w:p>
          <w:p w14:paraId="50DE583A" w14:textId="77777777" w:rsidR="00CC249C" w:rsidRDefault="00CC249C" w:rsidP="005D0828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Срок гарантийного обслуживания на инструменты </w:t>
            </w:r>
          </w:p>
          <w:p w14:paraId="7CEB768B" w14:textId="77777777" w:rsidR="00CC249C" w:rsidRPr="00C20A8B" w:rsidRDefault="00CC249C" w:rsidP="005D0828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702FABA7" w14:textId="77777777" w:rsidR="00CC249C" w:rsidRPr="00C20A8B" w:rsidRDefault="00CC249C" w:rsidP="005D0828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6FD91AEE" w14:textId="77777777" w:rsidR="00CC249C" w:rsidRPr="00497E0C" w:rsidRDefault="00CC249C" w:rsidP="005D0828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GREENWORKS TOOLS;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www.Greenworkstools.ru., </w:t>
            </w:r>
          </w:p>
          <w:p w14:paraId="76EB00A3" w14:textId="77777777" w:rsidR="00CC249C" w:rsidRPr="00497E0C" w:rsidRDefault="00CC249C" w:rsidP="005D0828">
            <w:pPr>
              <w:jc w:val="both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5549" w:type="dxa"/>
          </w:tcPr>
          <w:p w14:paraId="308467E0" w14:textId="77777777" w:rsidR="00CC249C" w:rsidRDefault="00CC249C" w:rsidP="005D0828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</w:t>
            </w:r>
          </w:p>
          <w:p w14:paraId="6291BD30" w14:textId="77777777" w:rsidR="00CC249C" w:rsidRPr="00C20A8B" w:rsidRDefault="00CC249C" w:rsidP="005D0828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      </w:r>
          </w:p>
          <w:p w14:paraId="0C13B8DA" w14:textId="77777777" w:rsidR="00CC249C" w:rsidRDefault="00CC249C" w:rsidP="005D0828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>Официальный Сервисный Партнер TM GREENWORKS TOOLS в России – ООО «Фирма Технопарк»: Адрес:  Российская Федерация, г. Москва, улица Гвардейская, дом 3, корпус 1. Горячая линия: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14:paraId="6BA73193" w14:textId="77777777" w:rsidR="00CC249C" w:rsidRPr="005C057F" w:rsidRDefault="00CC249C" w:rsidP="005D0828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1B5582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lastRenderedPageBreak/>
        <w:t>Инструмент ручной электрифицированный, торговых марок «Greenworks Tools», «Greenworks»</w:t>
      </w:r>
    </w:p>
    <w:p w14:paraId="52AC1EE9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соответствуют требованиям технических регламентов:</w:t>
      </w:r>
    </w:p>
    <w:p w14:paraId="302AC3D0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-№ ТР ТС 010/2011 «О безопасности машин и оборудования»,</w:t>
      </w:r>
    </w:p>
    <w:p w14:paraId="73A6BD01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- № TP ТС 004/2011 «О безопасности низковольтного оборудования»,</w:t>
      </w:r>
    </w:p>
    <w:p w14:paraId="5EADC347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- № ТР 020/2011 «Электромагнитная совместимость технических средств».</w:t>
      </w:r>
    </w:p>
    <w:p w14:paraId="4B2954A2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rPr>
          <w:noProof/>
          <w:lang w:val="en-US" w:eastAsia="ru-RU"/>
        </w:rPr>
        <w:drawing>
          <wp:inline distT="0" distB="0" distL="0" distR="0" wp14:anchorId="0E9757D1" wp14:editId="5F10A293">
            <wp:extent cx="1095375" cy="45275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01" cy="4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9C87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Изготовитель: "</w:t>
      </w:r>
      <w:proofErr w:type="spellStart"/>
      <w:r>
        <w:t>Чанчжоу</w:t>
      </w:r>
      <w:proofErr w:type="spellEnd"/>
      <w:r>
        <w:t xml:space="preserve"> </w:t>
      </w:r>
      <w:proofErr w:type="spellStart"/>
      <w:r>
        <w:t>Глоуб</w:t>
      </w:r>
      <w:proofErr w:type="spellEnd"/>
      <w:r>
        <w:t xml:space="preserve"> Ко., Лтд."</w:t>
      </w:r>
    </w:p>
    <w:p w14:paraId="2BA19A12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 xml:space="preserve">Адрес: 213000, Китайская Народная Республика, провинция Цзянсу, округ </w:t>
      </w:r>
      <w:proofErr w:type="spellStart"/>
      <w:r>
        <w:t>Чанчжоу</w:t>
      </w:r>
      <w:proofErr w:type="spellEnd"/>
      <w:r>
        <w:t xml:space="preserve">, район </w:t>
      </w:r>
      <w:proofErr w:type="spellStart"/>
      <w:r>
        <w:t>Чжунлоу</w:t>
      </w:r>
      <w:proofErr w:type="spellEnd"/>
      <w:r>
        <w:t xml:space="preserve">, шоссе </w:t>
      </w:r>
      <w:proofErr w:type="spellStart"/>
      <w:r>
        <w:t>Тсинганг</w:t>
      </w:r>
      <w:proofErr w:type="spellEnd"/>
      <w:r>
        <w:t xml:space="preserve"> 65</w:t>
      </w:r>
    </w:p>
    <w:p w14:paraId="71A072C3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Страна производства: Китай.</w:t>
      </w:r>
    </w:p>
    <w:p w14:paraId="335F94F5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14:paraId="74E2470E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Официальное представительство и импортер в Российской Федерации и страны СНГ: Общество с ограниченной ответственностью «ГРИНВОРКСТУЛС ЕВРАЗИЯ» (краткое название ООО «ГРИНВОРКСТУЛС»).</w:t>
      </w:r>
    </w:p>
    <w:p w14:paraId="27CCCBF0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 xml:space="preserve">Адрес: 119049, Российская Федерация, город Москва, </w:t>
      </w:r>
      <w:proofErr w:type="spellStart"/>
      <w:r>
        <w:t>Якиманский</w:t>
      </w:r>
      <w:proofErr w:type="spellEnd"/>
      <w:r>
        <w:t xml:space="preserve"> переулок, д.6</w:t>
      </w:r>
    </w:p>
    <w:p w14:paraId="76B886BB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Телефон: +7-495- 221-8903</w:t>
      </w:r>
    </w:p>
    <w:p w14:paraId="2015BE41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14:paraId="7D308313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 w:rsidRPr="00CB4BDA">
        <w:rPr>
          <w:color w:val="000000" w:themeColor="text1"/>
        </w:rPr>
        <w:t xml:space="preserve">Импортер в Республику Беларусь: Совместное предприятие СКАНЛИНК-ООО </w:t>
      </w:r>
    </w:p>
    <w:p w14:paraId="49216A56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  <w:rPr>
          <w:color w:val="000000" w:themeColor="text1"/>
        </w:rPr>
      </w:pPr>
      <w:r w:rsidRPr="00CB4BDA">
        <w:rPr>
          <w:color w:val="000000" w:themeColor="text1"/>
          <w:spacing w:val="-1"/>
        </w:rPr>
        <w:t>Адрес:</w:t>
      </w:r>
      <w:r w:rsidRPr="00CB4BDA">
        <w:rPr>
          <w:color w:val="000000" w:themeColor="text1"/>
          <w:spacing w:val="-2"/>
        </w:rPr>
        <w:t xml:space="preserve">  </w:t>
      </w:r>
      <w:r w:rsidRPr="00CB4BDA">
        <w:rPr>
          <w:color w:val="000000" w:themeColor="text1"/>
        </w:rPr>
        <w:t xml:space="preserve">г. Минск, 4-ый пер. Монтажников д.5-16. т.234-99-99   </w:t>
      </w:r>
    </w:p>
    <w:p w14:paraId="21F93797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  <w:rPr>
          <w:color w:val="000000" w:themeColor="text1"/>
        </w:rPr>
      </w:pPr>
      <w:r w:rsidRPr="00CB4BDA">
        <w:rPr>
          <w:color w:val="000000" w:themeColor="text1"/>
        </w:rPr>
        <w:t xml:space="preserve">факс 238-04-04    </w:t>
      </w:r>
    </w:p>
    <w:p w14:paraId="70D6673B" w14:textId="77777777" w:rsidR="00CB4BDA" w:rsidRPr="00CB4BDA" w:rsidRDefault="00CB4BDA" w:rsidP="00CB4BDA">
      <w:pPr>
        <w:tabs>
          <w:tab w:val="left" w:pos="3795"/>
        </w:tabs>
        <w:ind w:left="-567"/>
        <w:contextualSpacing/>
        <w:jc w:val="both"/>
      </w:pPr>
      <w:r w:rsidRPr="00CB4BDA">
        <w:rPr>
          <w:color w:val="000000" w:themeColor="text1"/>
          <w:lang w:val="en-US"/>
        </w:rPr>
        <w:t>e</w:t>
      </w:r>
      <w:r w:rsidRPr="00CB4BDA">
        <w:rPr>
          <w:color w:val="000000" w:themeColor="text1"/>
        </w:rPr>
        <w:t>-</w:t>
      </w:r>
      <w:r w:rsidRPr="00CB4BDA">
        <w:rPr>
          <w:color w:val="000000" w:themeColor="text1"/>
          <w:lang w:val="en-US"/>
        </w:rPr>
        <w:t>mail</w:t>
      </w:r>
      <w:r w:rsidRPr="00CB4BDA">
        <w:rPr>
          <w:color w:val="000000" w:themeColor="text1"/>
        </w:rPr>
        <w:t xml:space="preserve">: </w:t>
      </w:r>
      <w:hyperlink r:id="rId31" w:history="1">
        <w:r w:rsidRPr="00CB4BDA">
          <w:rPr>
            <w:color w:val="000000" w:themeColor="text1"/>
            <w:u w:val="single"/>
          </w:rPr>
          <w:t>opt@scanlink.by</w:t>
        </w:r>
      </w:hyperlink>
    </w:p>
    <w:p w14:paraId="6C43384B" w14:textId="77777777" w:rsidR="00CB4BDA" w:rsidRDefault="00CB4BDA" w:rsidP="00CB4BDA">
      <w:pPr>
        <w:ind w:left="-426"/>
        <w:rPr>
          <w:color w:val="000000" w:themeColor="text1"/>
        </w:rPr>
      </w:pPr>
    </w:p>
    <w:p w14:paraId="69D38ACE" w14:textId="77777777" w:rsidR="00CB4BDA" w:rsidRPr="00CB4BDA" w:rsidRDefault="00CB4BDA" w:rsidP="00CB4BDA">
      <w:pPr>
        <w:spacing w:before="3" w:after="60" w:line="240" w:lineRule="auto"/>
        <w:ind w:left="112"/>
        <w:jc w:val="center"/>
        <w:rPr>
          <w:b/>
          <w:spacing w:val="-1"/>
          <w:sz w:val="20"/>
          <w:szCs w:val="20"/>
        </w:rPr>
      </w:pPr>
      <w:r w:rsidRPr="00CB4BDA">
        <w:rPr>
          <w:b/>
          <w:spacing w:val="-1"/>
          <w:sz w:val="20"/>
          <w:szCs w:val="20"/>
        </w:rPr>
        <w:t>ДАННЫЕ О СЕТИ АСЦ ГРИНВОРКС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7"/>
        <w:gridCol w:w="1889"/>
        <w:gridCol w:w="1559"/>
        <w:gridCol w:w="3812"/>
        <w:gridCol w:w="1793"/>
      </w:tblGrid>
      <w:tr w:rsidR="00CB4BDA" w:rsidRPr="00CB4BDA" w14:paraId="368CBD73" w14:textId="77777777" w:rsidTr="003D0A4F">
        <w:trPr>
          <w:trHeight w:val="380"/>
        </w:trPr>
        <w:tc>
          <w:tcPr>
            <w:tcW w:w="540" w:type="dxa"/>
            <w:noWrap/>
            <w:hideMark/>
          </w:tcPr>
          <w:p w14:paraId="738100E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Nп</w:t>
            </w:r>
            <w:proofErr w:type="spellEnd"/>
          </w:p>
        </w:tc>
        <w:tc>
          <w:tcPr>
            <w:tcW w:w="1745" w:type="dxa"/>
            <w:hideMark/>
          </w:tcPr>
          <w:p w14:paraId="370BEE90" w14:textId="77777777"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38" w:type="dxa"/>
            <w:hideMark/>
          </w:tcPr>
          <w:p w14:paraId="5FCBEBF1" w14:textId="77777777"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Организация </w:t>
            </w:r>
          </w:p>
        </w:tc>
        <w:tc>
          <w:tcPr>
            <w:tcW w:w="3608" w:type="dxa"/>
            <w:hideMark/>
          </w:tcPr>
          <w:p w14:paraId="2D277064" w14:textId="77777777"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Город и Адрес </w:t>
            </w:r>
          </w:p>
        </w:tc>
        <w:tc>
          <w:tcPr>
            <w:tcW w:w="1914" w:type="dxa"/>
            <w:hideMark/>
          </w:tcPr>
          <w:p w14:paraId="5D0F7F1F" w14:textId="77777777"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CB4BDA" w:rsidRPr="00CB4BDA" w14:paraId="2F5BF53D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504CC1E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noWrap/>
            <w:hideMark/>
          </w:tcPr>
          <w:p w14:paraId="2BB7FF6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"Мастер-Класс"</w:t>
            </w:r>
          </w:p>
        </w:tc>
        <w:tc>
          <w:tcPr>
            <w:tcW w:w="1538" w:type="dxa"/>
            <w:noWrap/>
            <w:hideMark/>
          </w:tcPr>
          <w:p w14:paraId="4CCD101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Астрахань</w:t>
            </w:r>
          </w:p>
        </w:tc>
        <w:tc>
          <w:tcPr>
            <w:tcW w:w="3608" w:type="dxa"/>
            <w:noWrap/>
            <w:hideMark/>
          </w:tcPr>
          <w:p w14:paraId="71F02D9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414014, Астраханская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Астрахань г, Ярославская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</w:t>
            </w:r>
          </w:p>
        </w:tc>
        <w:tc>
          <w:tcPr>
            <w:tcW w:w="1914" w:type="dxa"/>
            <w:noWrap/>
            <w:hideMark/>
          </w:tcPr>
          <w:p w14:paraId="261283E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8(8512)759111</w:t>
            </w:r>
          </w:p>
        </w:tc>
      </w:tr>
      <w:tr w:rsidR="00CB4BDA" w:rsidRPr="00CB4BDA" w14:paraId="73204493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75DBEC5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noWrap/>
            <w:hideMark/>
          </w:tcPr>
          <w:p w14:paraId="1106B4E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"Айсберг-Сервис"</w:t>
            </w:r>
          </w:p>
        </w:tc>
        <w:tc>
          <w:tcPr>
            <w:tcW w:w="1538" w:type="dxa"/>
            <w:noWrap/>
            <w:hideMark/>
          </w:tcPr>
          <w:p w14:paraId="4955C52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Барнаул</w:t>
            </w:r>
          </w:p>
        </w:tc>
        <w:tc>
          <w:tcPr>
            <w:tcW w:w="3608" w:type="dxa"/>
            <w:noWrap/>
            <w:hideMark/>
          </w:tcPr>
          <w:p w14:paraId="7A7A13F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656037, г. Барнаул, ул. Северо-Западная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54</w:t>
            </w:r>
          </w:p>
        </w:tc>
        <w:tc>
          <w:tcPr>
            <w:tcW w:w="1914" w:type="dxa"/>
            <w:noWrap/>
            <w:hideMark/>
          </w:tcPr>
          <w:p w14:paraId="385D6CB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8(385)2362002</w:t>
            </w:r>
          </w:p>
        </w:tc>
      </w:tr>
      <w:tr w:rsidR="00CB4BDA" w:rsidRPr="00CB4BDA" w14:paraId="42F391B8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37F3C00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noWrap/>
            <w:hideMark/>
          </w:tcPr>
          <w:p w14:paraId="1D1A938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Гринев А.А.</w:t>
            </w:r>
          </w:p>
        </w:tc>
        <w:tc>
          <w:tcPr>
            <w:tcW w:w="1538" w:type="dxa"/>
            <w:noWrap/>
            <w:hideMark/>
          </w:tcPr>
          <w:p w14:paraId="1F996FD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3608" w:type="dxa"/>
            <w:noWrap/>
            <w:hideMark/>
          </w:tcPr>
          <w:p w14:paraId="5C654D5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241019, Брянская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Брянск г, Красноармейская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93А</w:t>
            </w:r>
          </w:p>
        </w:tc>
        <w:tc>
          <w:tcPr>
            <w:tcW w:w="1914" w:type="dxa"/>
            <w:noWrap/>
            <w:hideMark/>
          </w:tcPr>
          <w:p w14:paraId="3556186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8(953)2815829</w:t>
            </w:r>
          </w:p>
        </w:tc>
      </w:tr>
      <w:tr w:rsidR="00CB4BDA" w:rsidRPr="00CB4BDA" w14:paraId="5A27D16E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52A195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noWrap/>
            <w:hideMark/>
          </w:tcPr>
          <w:p w14:paraId="0B19C0E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Интертулс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-ДВ-  СЦ Молоток </w:t>
            </w:r>
          </w:p>
        </w:tc>
        <w:tc>
          <w:tcPr>
            <w:tcW w:w="1538" w:type="dxa"/>
            <w:noWrap/>
            <w:hideMark/>
          </w:tcPr>
          <w:p w14:paraId="7609D8D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Владивосток </w:t>
            </w:r>
          </w:p>
        </w:tc>
        <w:tc>
          <w:tcPr>
            <w:tcW w:w="3608" w:type="dxa"/>
            <w:noWrap/>
            <w:hideMark/>
          </w:tcPr>
          <w:p w14:paraId="72CFE30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690016, Приморский край, г. Владивосток, ул. Борисенко, дом № 34.</w:t>
            </w:r>
          </w:p>
        </w:tc>
        <w:tc>
          <w:tcPr>
            <w:tcW w:w="1914" w:type="dxa"/>
            <w:noWrap/>
            <w:hideMark/>
          </w:tcPr>
          <w:p w14:paraId="2C447AC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(423) 2637502</w:t>
            </w:r>
          </w:p>
        </w:tc>
      </w:tr>
      <w:tr w:rsidR="00CB4BDA" w:rsidRPr="00CB4BDA" w14:paraId="185F0D15" w14:textId="77777777" w:rsidTr="003D0A4F">
        <w:trPr>
          <w:trHeight w:val="320"/>
        </w:trPr>
        <w:tc>
          <w:tcPr>
            <w:tcW w:w="540" w:type="dxa"/>
            <w:noWrap/>
            <w:hideMark/>
          </w:tcPr>
          <w:p w14:paraId="449A435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noWrap/>
            <w:hideMark/>
          </w:tcPr>
          <w:p w14:paraId="6D15A33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14:paraId="72243E1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608" w:type="dxa"/>
            <w:noWrap/>
            <w:hideMark/>
          </w:tcPr>
          <w:p w14:paraId="736DE30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400107,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Волгоград,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Рионская</w:t>
            </w:r>
            <w:proofErr w:type="spellEnd"/>
            <w:r w:rsidRPr="00CB4BDA">
              <w:rPr>
                <w:rFonts w:ascii="Times New Roman" w:hAnsi="Times New Roman" w:cs="Times New Roman"/>
              </w:rPr>
              <w:t>, д.8А</w:t>
            </w:r>
          </w:p>
        </w:tc>
        <w:tc>
          <w:tcPr>
            <w:tcW w:w="1914" w:type="dxa"/>
            <w:noWrap/>
            <w:hideMark/>
          </w:tcPr>
          <w:p w14:paraId="59AB36B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8(8442) 364050</w:t>
            </w:r>
          </w:p>
        </w:tc>
      </w:tr>
      <w:tr w:rsidR="00CB4BDA" w:rsidRPr="00CB4BDA" w14:paraId="294F2827" w14:textId="77777777" w:rsidTr="003D0A4F">
        <w:trPr>
          <w:trHeight w:val="340"/>
        </w:trPr>
        <w:tc>
          <w:tcPr>
            <w:tcW w:w="540" w:type="dxa"/>
            <w:noWrap/>
            <w:hideMark/>
          </w:tcPr>
          <w:p w14:paraId="1185A91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noWrap/>
            <w:hideMark/>
          </w:tcPr>
          <w:p w14:paraId="4FB55FC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14:paraId="7C282F8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Волжский</w:t>
            </w:r>
          </w:p>
        </w:tc>
        <w:tc>
          <w:tcPr>
            <w:tcW w:w="3608" w:type="dxa"/>
            <w:noWrap/>
            <w:hideMark/>
          </w:tcPr>
          <w:p w14:paraId="2CB35C6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404130, Волгоградская обл.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г. Волжский, пр. им. Ленина 308М оф. 1</w:t>
            </w:r>
          </w:p>
        </w:tc>
        <w:tc>
          <w:tcPr>
            <w:tcW w:w="1914" w:type="dxa"/>
            <w:noWrap/>
            <w:hideMark/>
          </w:tcPr>
          <w:p w14:paraId="77EBBA1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8(909) 3910251</w:t>
            </w:r>
          </w:p>
        </w:tc>
      </w:tr>
      <w:tr w:rsidR="00CB4BDA" w:rsidRPr="00CB4BDA" w14:paraId="2AD6B964" w14:textId="77777777" w:rsidTr="003D0A4F">
        <w:trPr>
          <w:trHeight w:val="260"/>
        </w:trPr>
        <w:tc>
          <w:tcPr>
            <w:tcW w:w="540" w:type="dxa"/>
            <w:noWrap/>
            <w:hideMark/>
          </w:tcPr>
          <w:p w14:paraId="5CC4165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noWrap/>
            <w:hideMark/>
          </w:tcPr>
          <w:p w14:paraId="6999EDF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Семенов А.Ю.</w:t>
            </w:r>
          </w:p>
        </w:tc>
        <w:tc>
          <w:tcPr>
            <w:tcW w:w="1538" w:type="dxa"/>
            <w:noWrap/>
            <w:hideMark/>
          </w:tcPr>
          <w:p w14:paraId="514AAE7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г.Воронеж</w:t>
            </w:r>
            <w:proofErr w:type="spellEnd"/>
          </w:p>
        </w:tc>
        <w:tc>
          <w:tcPr>
            <w:tcW w:w="3608" w:type="dxa"/>
            <w:noWrap/>
            <w:hideMark/>
          </w:tcPr>
          <w:p w14:paraId="3914CD2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394026, Воронежская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Воронеж г, Текстильщиков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2, корпус "з"</w:t>
            </w:r>
          </w:p>
        </w:tc>
        <w:tc>
          <w:tcPr>
            <w:tcW w:w="1914" w:type="dxa"/>
            <w:noWrap/>
            <w:hideMark/>
          </w:tcPr>
          <w:p w14:paraId="6E0E04B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(473)2619635</w:t>
            </w:r>
          </w:p>
        </w:tc>
      </w:tr>
      <w:tr w:rsidR="00CB4BDA" w:rsidRPr="00CB4BDA" w14:paraId="3ABB8E6F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0A93091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noWrap/>
            <w:hideMark/>
          </w:tcPr>
          <w:p w14:paraId="45CFC5E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Салахов </w:t>
            </w:r>
          </w:p>
        </w:tc>
        <w:tc>
          <w:tcPr>
            <w:tcW w:w="1538" w:type="dxa"/>
            <w:noWrap/>
            <w:hideMark/>
          </w:tcPr>
          <w:p w14:paraId="4EE87BB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г.Екатеринбург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hideMark/>
          </w:tcPr>
          <w:p w14:paraId="47DE45C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620026,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 xml:space="preserve">Екатеринбург, ул.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Р.Люксембург</w:t>
            </w:r>
            <w:proofErr w:type="spellEnd"/>
            <w:r w:rsidRPr="00CB4BDA">
              <w:rPr>
                <w:rFonts w:ascii="Times New Roman" w:hAnsi="Times New Roman" w:cs="Times New Roman"/>
              </w:rPr>
              <w:t>, 67А</w:t>
            </w:r>
          </w:p>
        </w:tc>
        <w:tc>
          <w:tcPr>
            <w:tcW w:w="1914" w:type="dxa"/>
            <w:noWrap/>
            <w:hideMark/>
          </w:tcPr>
          <w:p w14:paraId="35272B7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8(343)2519494   </w:t>
            </w:r>
          </w:p>
        </w:tc>
      </w:tr>
      <w:tr w:rsidR="00CB4BDA" w:rsidRPr="00CB4BDA" w14:paraId="7D870CAE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8540B1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45" w:type="dxa"/>
            <w:noWrap/>
            <w:hideMark/>
          </w:tcPr>
          <w:p w14:paraId="5B3B731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14:paraId="12BAF02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г. Железногорск</w:t>
            </w:r>
          </w:p>
        </w:tc>
        <w:tc>
          <w:tcPr>
            <w:tcW w:w="3608" w:type="dxa"/>
            <w:noWrap/>
            <w:hideMark/>
          </w:tcPr>
          <w:p w14:paraId="289AF35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Курская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г. Железногорск, ул. Дмитрова 26</w:t>
            </w:r>
          </w:p>
        </w:tc>
        <w:tc>
          <w:tcPr>
            <w:tcW w:w="1914" w:type="dxa"/>
            <w:noWrap/>
            <w:hideMark/>
          </w:tcPr>
          <w:p w14:paraId="5B76F44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8(960)6841001</w:t>
            </w:r>
          </w:p>
        </w:tc>
      </w:tr>
      <w:tr w:rsidR="00CB4BDA" w:rsidRPr="00CB4BDA" w14:paraId="16DE40E7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0FE5FD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  <w:noWrap/>
            <w:hideMark/>
          </w:tcPr>
          <w:p w14:paraId="79AF222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Васильев А.С.</w:t>
            </w:r>
          </w:p>
        </w:tc>
        <w:tc>
          <w:tcPr>
            <w:tcW w:w="1538" w:type="dxa"/>
            <w:noWrap/>
            <w:hideMark/>
          </w:tcPr>
          <w:p w14:paraId="4EBE1FB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3608" w:type="dxa"/>
            <w:noWrap/>
            <w:hideMark/>
          </w:tcPr>
          <w:p w14:paraId="6ED3788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664003, </w:t>
            </w:r>
            <w:r w:rsidRPr="00CB4BDA">
              <w:rPr>
                <w:rFonts w:ascii="Times New Roman" w:hAnsi="Times New Roman" w:cs="Times New Roman"/>
              </w:rPr>
              <w:t>Иркутская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Иркутск г, Киевская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34А</w:t>
            </w:r>
          </w:p>
        </w:tc>
        <w:tc>
          <w:tcPr>
            <w:tcW w:w="1914" w:type="dxa"/>
            <w:noWrap/>
            <w:hideMark/>
          </w:tcPr>
          <w:p w14:paraId="41C3FD6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8(908)6610538</w:t>
            </w:r>
          </w:p>
        </w:tc>
      </w:tr>
      <w:tr w:rsidR="00CB4BDA" w:rsidRPr="00CB4BDA" w14:paraId="6D53BE96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676C8C8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noWrap/>
            <w:hideMark/>
          </w:tcPr>
          <w:p w14:paraId="4A57C9C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«Сервис Тех Центр» </w:t>
            </w:r>
          </w:p>
        </w:tc>
        <w:tc>
          <w:tcPr>
            <w:tcW w:w="1538" w:type="dxa"/>
            <w:noWrap/>
            <w:hideMark/>
          </w:tcPr>
          <w:p w14:paraId="24E4634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Казань </w:t>
            </w:r>
          </w:p>
        </w:tc>
        <w:tc>
          <w:tcPr>
            <w:tcW w:w="3608" w:type="dxa"/>
            <w:noWrap/>
            <w:hideMark/>
          </w:tcPr>
          <w:p w14:paraId="68C19D6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420136,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Маршала Чуйкова, д.25, пом.1002</w:t>
            </w:r>
          </w:p>
        </w:tc>
        <w:tc>
          <w:tcPr>
            <w:tcW w:w="1914" w:type="dxa"/>
            <w:noWrap/>
            <w:hideMark/>
          </w:tcPr>
          <w:p w14:paraId="66BFF62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(843)5254415, моб. 89179133570</w:t>
            </w:r>
          </w:p>
        </w:tc>
      </w:tr>
      <w:tr w:rsidR="00CB4BDA" w:rsidRPr="00CB4BDA" w14:paraId="79D82053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0C3811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  <w:noWrap/>
            <w:hideMark/>
          </w:tcPr>
          <w:p w14:paraId="273B5DB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Кпасное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Колесо" </w:t>
            </w:r>
          </w:p>
        </w:tc>
        <w:tc>
          <w:tcPr>
            <w:tcW w:w="1538" w:type="dxa"/>
            <w:noWrap/>
            <w:hideMark/>
          </w:tcPr>
          <w:p w14:paraId="2B86141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Калининград </w:t>
            </w:r>
          </w:p>
        </w:tc>
        <w:tc>
          <w:tcPr>
            <w:tcW w:w="3608" w:type="dxa"/>
            <w:noWrap/>
            <w:hideMark/>
          </w:tcPr>
          <w:p w14:paraId="51BD601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236008,г.Калининград,ул.Достоевского,д 21</w:t>
            </w:r>
          </w:p>
        </w:tc>
        <w:tc>
          <w:tcPr>
            <w:tcW w:w="1914" w:type="dxa"/>
            <w:noWrap/>
            <w:hideMark/>
          </w:tcPr>
          <w:p w14:paraId="691C32D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8(929)1661107</w:t>
            </w:r>
          </w:p>
        </w:tc>
      </w:tr>
      <w:tr w:rsidR="00CB4BDA" w:rsidRPr="00CB4BDA" w14:paraId="6EE4589A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735CFA6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5" w:type="dxa"/>
            <w:noWrap/>
            <w:hideMark/>
          </w:tcPr>
          <w:p w14:paraId="50FF0AC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Обухова Марина Сергеевна</w:t>
            </w:r>
          </w:p>
        </w:tc>
        <w:tc>
          <w:tcPr>
            <w:tcW w:w="1538" w:type="dxa"/>
            <w:noWrap/>
            <w:hideMark/>
          </w:tcPr>
          <w:p w14:paraId="634D212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3608" w:type="dxa"/>
            <w:noWrap/>
            <w:hideMark/>
          </w:tcPr>
          <w:p w14:paraId="20FE8D9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353217 Краснодарский край, Динской район пос. Южный ул. Северная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8А</w:t>
            </w:r>
          </w:p>
        </w:tc>
        <w:tc>
          <w:tcPr>
            <w:tcW w:w="1914" w:type="dxa"/>
            <w:noWrap/>
            <w:hideMark/>
          </w:tcPr>
          <w:p w14:paraId="608BD12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(861) 2728888</w:t>
            </w:r>
          </w:p>
        </w:tc>
      </w:tr>
      <w:tr w:rsidR="00CB4BDA" w:rsidRPr="00CB4BDA" w14:paraId="13B14567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928010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5" w:type="dxa"/>
            <w:noWrap/>
            <w:hideMark/>
          </w:tcPr>
          <w:p w14:paraId="1EBD72B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Конарев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38" w:type="dxa"/>
            <w:noWrap/>
            <w:hideMark/>
          </w:tcPr>
          <w:p w14:paraId="64E5CCC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г.Краснодар</w:t>
            </w:r>
            <w:proofErr w:type="spellEnd"/>
          </w:p>
        </w:tc>
        <w:tc>
          <w:tcPr>
            <w:tcW w:w="3608" w:type="dxa"/>
            <w:hideMark/>
          </w:tcPr>
          <w:p w14:paraId="5EED343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350910, Краснодарский край, Краснодар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Новый пер, дом № 23</w:t>
            </w:r>
          </w:p>
        </w:tc>
        <w:tc>
          <w:tcPr>
            <w:tcW w:w="1914" w:type="dxa"/>
            <w:noWrap/>
            <w:hideMark/>
          </w:tcPr>
          <w:p w14:paraId="4CF9515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8(918) 193 84 48 </w:t>
            </w:r>
          </w:p>
        </w:tc>
      </w:tr>
      <w:tr w:rsidR="00CB4BDA" w:rsidRPr="00CB4BDA" w14:paraId="17F05CE5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2C0440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5" w:type="dxa"/>
            <w:noWrap/>
            <w:hideMark/>
          </w:tcPr>
          <w:p w14:paraId="74FDAE0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СЦ "База"</w:t>
            </w:r>
          </w:p>
        </w:tc>
        <w:tc>
          <w:tcPr>
            <w:tcW w:w="1538" w:type="dxa"/>
            <w:noWrap/>
            <w:hideMark/>
          </w:tcPr>
          <w:p w14:paraId="430B4B2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г.Красноярск</w:t>
            </w:r>
            <w:proofErr w:type="spellEnd"/>
          </w:p>
        </w:tc>
        <w:tc>
          <w:tcPr>
            <w:tcW w:w="3608" w:type="dxa"/>
            <w:noWrap/>
            <w:hideMark/>
          </w:tcPr>
          <w:p w14:paraId="234F82A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660056,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Красноярск, ул. Березина, д.1, территория Троллейбусного Депо</w:t>
            </w:r>
          </w:p>
        </w:tc>
        <w:tc>
          <w:tcPr>
            <w:tcW w:w="1914" w:type="dxa"/>
            <w:noWrap/>
            <w:hideMark/>
          </w:tcPr>
          <w:p w14:paraId="3C54AFF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8(391) 2235006</w:t>
            </w:r>
          </w:p>
        </w:tc>
      </w:tr>
      <w:tr w:rsidR="00CB4BDA" w:rsidRPr="00CB4BDA" w14:paraId="4A795DDD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7B288AD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5" w:type="dxa"/>
            <w:noWrap/>
            <w:hideMark/>
          </w:tcPr>
          <w:p w14:paraId="5D6254A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538" w:type="dxa"/>
            <w:noWrap/>
            <w:hideMark/>
          </w:tcPr>
          <w:p w14:paraId="20569E0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3608" w:type="dxa"/>
            <w:noWrap/>
            <w:hideMark/>
          </w:tcPr>
          <w:p w14:paraId="35FA3D9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681005, Хабаровский край, Комсомольск-на-Амуре г, Павловского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</w:t>
            </w:r>
          </w:p>
        </w:tc>
        <w:tc>
          <w:tcPr>
            <w:tcW w:w="1914" w:type="dxa"/>
            <w:noWrap/>
            <w:hideMark/>
          </w:tcPr>
          <w:p w14:paraId="5C191CF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(4217) 31-80-00</w:t>
            </w:r>
          </w:p>
        </w:tc>
      </w:tr>
      <w:tr w:rsidR="00CB4BDA" w:rsidRPr="00CB4BDA" w14:paraId="7C760557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2D12C63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5" w:type="dxa"/>
            <w:noWrap/>
            <w:hideMark/>
          </w:tcPr>
          <w:p w14:paraId="444B318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Куракин М.Н.</w:t>
            </w:r>
          </w:p>
        </w:tc>
        <w:tc>
          <w:tcPr>
            <w:tcW w:w="1538" w:type="dxa"/>
            <w:noWrap/>
            <w:hideMark/>
          </w:tcPr>
          <w:p w14:paraId="13B6EF9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Кемерово</w:t>
            </w:r>
          </w:p>
        </w:tc>
        <w:tc>
          <w:tcPr>
            <w:tcW w:w="3608" w:type="dxa"/>
            <w:noWrap/>
            <w:hideMark/>
          </w:tcPr>
          <w:p w14:paraId="6C114F0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Кемерово,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Двужильного 7к2ст1 рынок «Привоз»</w:t>
            </w:r>
          </w:p>
        </w:tc>
        <w:tc>
          <w:tcPr>
            <w:tcW w:w="1914" w:type="dxa"/>
            <w:noWrap/>
            <w:hideMark/>
          </w:tcPr>
          <w:p w14:paraId="6F110EE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(3842) 901400</w:t>
            </w:r>
          </w:p>
        </w:tc>
      </w:tr>
      <w:tr w:rsidR="00CB4BDA" w:rsidRPr="00CB4BDA" w14:paraId="38AA90FB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56B7CED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5" w:type="dxa"/>
            <w:noWrap/>
            <w:hideMark/>
          </w:tcPr>
          <w:p w14:paraId="64861DA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"Фирма Технопарк" </w:t>
            </w:r>
          </w:p>
        </w:tc>
        <w:tc>
          <w:tcPr>
            <w:tcW w:w="1538" w:type="dxa"/>
            <w:noWrap/>
            <w:hideMark/>
          </w:tcPr>
          <w:p w14:paraId="082BDDC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3608" w:type="dxa"/>
            <w:hideMark/>
          </w:tcPr>
          <w:p w14:paraId="15E7831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121471,Москва, ул. Гвардейская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14" w:type="dxa"/>
            <w:noWrap/>
            <w:hideMark/>
          </w:tcPr>
          <w:p w14:paraId="6D9CEFD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8(8007)006525</w:t>
            </w:r>
          </w:p>
        </w:tc>
      </w:tr>
      <w:tr w:rsidR="00CB4BDA" w:rsidRPr="00CB4BDA" w14:paraId="711BA600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0288C0B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5" w:type="dxa"/>
            <w:noWrap/>
            <w:hideMark/>
          </w:tcPr>
          <w:p w14:paraId="53568DB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Овод С.П.</w:t>
            </w:r>
          </w:p>
        </w:tc>
        <w:tc>
          <w:tcPr>
            <w:tcW w:w="1538" w:type="dxa"/>
            <w:noWrap/>
            <w:hideMark/>
          </w:tcPr>
          <w:p w14:paraId="3A877FC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Магнитогорск</w:t>
            </w:r>
          </w:p>
        </w:tc>
        <w:tc>
          <w:tcPr>
            <w:tcW w:w="3608" w:type="dxa"/>
            <w:noWrap/>
            <w:hideMark/>
          </w:tcPr>
          <w:p w14:paraId="7B3D94A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455034, Челябинская обл., Магнитогорск г, Зеленый лог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56</w:t>
            </w:r>
          </w:p>
        </w:tc>
        <w:tc>
          <w:tcPr>
            <w:tcW w:w="1914" w:type="dxa"/>
            <w:noWrap/>
            <w:hideMark/>
          </w:tcPr>
          <w:p w14:paraId="047E01E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8(351)9404412</w:t>
            </w:r>
          </w:p>
        </w:tc>
      </w:tr>
      <w:tr w:rsidR="00CB4BDA" w:rsidRPr="00CB4BDA" w14:paraId="5C6C9154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CBC38D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5" w:type="dxa"/>
            <w:noWrap/>
            <w:hideMark/>
          </w:tcPr>
          <w:p w14:paraId="6BDDB79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Царева Н.П.</w:t>
            </w:r>
          </w:p>
        </w:tc>
        <w:tc>
          <w:tcPr>
            <w:tcW w:w="1538" w:type="dxa"/>
            <w:noWrap/>
            <w:hideMark/>
          </w:tcPr>
          <w:p w14:paraId="33D8349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3608" w:type="dxa"/>
            <w:noWrap/>
            <w:hideMark/>
          </w:tcPr>
          <w:p w14:paraId="0866ECC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183031, Мурманская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Мурманск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Свердлова ул</w:t>
            </w:r>
            <w:r>
              <w:rPr>
                <w:rFonts w:ascii="Times New Roman" w:hAnsi="Times New Roman" w:cs="Times New Roman"/>
              </w:rPr>
              <w:t>., дом № 9</w:t>
            </w:r>
            <w:r w:rsidRPr="00CB4BD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14" w:type="dxa"/>
            <w:noWrap/>
            <w:hideMark/>
          </w:tcPr>
          <w:p w14:paraId="6F95AF2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(953)300-1932</w:t>
            </w:r>
          </w:p>
        </w:tc>
      </w:tr>
      <w:tr w:rsidR="00CB4BDA" w:rsidRPr="00CB4BDA" w14:paraId="48A0B5F6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C10259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5" w:type="dxa"/>
            <w:noWrap/>
            <w:hideMark/>
          </w:tcPr>
          <w:p w14:paraId="227F2F8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Кондратьев Владимир Леонидович</w:t>
            </w:r>
          </w:p>
        </w:tc>
        <w:tc>
          <w:tcPr>
            <w:tcW w:w="1538" w:type="dxa"/>
            <w:noWrap/>
            <w:hideMark/>
          </w:tcPr>
          <w:p w14:paraId="044E484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г.Нижний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Новгород</w:t>
            </w:r>
          </w:p>
        </w:tc>
        <w:tc>
          <w:tcPr>
            <w:tcW w:w="3608" w:type="dxa"/>
            <w:noWrap/>
            <w:hideMark/>
          </w:tcPr>
          <w:p w14:paraId="4A385CA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603074, Нижний Новгород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Сормовское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дом № 1 «Б», оф.1 институт и метро Буревестник </w:t>
            </w:r>
          </w:p>
        </w:tc>
        <w:tc>
          <w:tcPr>
            <w:tcW w:w="1914" w:type="dxa"/>
            <w:noWrap/>
            <w:hideMark/>
          </w:tcPr>
          <w:p w14:paraId="6F486D9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(831) 257-79-54    8 908 16 70 249</w:t>
            </w:r>
          </w:p>
        </w:tc>
      </w:tr>
      <w:tr w:rsidR="00CB4BDA" w:rsidRPr="00CB4BDA" w14:paraId="40A19367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5871671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5" w:type="dxa"/>
            <w:hideMark/>
          </w:tcPr>
          <w:p w14:paraId="118DF86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Куракин М.Н.</w:t>
            </w:r>
          </w:p>
        </w:tc>
        <w:tc>
          <w:tcPr>
            <w:tcW w:w="1538" w:type="dxa"/>
            <w:noWrap/>
            <w:hideMark/>
          </w:tcPr>
          <w:p w14:paraId="0E7FC06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г.Новосибирск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noWrap/>
            <w:hideMark/>
          </w:tcPr>
          <w:p w14:paraId="56058E6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14" w:type="dxa"/>
            <w:noWrap/>
            <w:hideMark/>
          </w:tcPr>
          <w:p w14:paraId="2E34F4D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8(383) 3990109</w:t>
            </w:r>
          </w:p>
        </w:tc>
      </w:tr>
      <w:tr w:rsidR="00CB4BDA" w:rsidRPr="00CB4BDA" w14:paraId="19CE65C0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1A0B23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5" w:type="dxa"/>
            <w:hideMark/>
          </w:tcPr>
          <w:p w14:paraId="5CE1624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Задорожная К.В.</w:t>
            </w:r>
          </w:p>
        </w:tc>
        <w:tc>
          <w:tcPr>
            <w:tcW w:w="1538" w:type="dxa"/>
            <w:noWrap/>
            <w:hideMark/>
          </w:tcPr>
          <w:p w14:paraId="4D846BD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Омск</w:t>
            </w:r>
          </w:p>
        </w:tc>
        <w:tc>
          <w:tcPr>
            <w:tcW w:w="3608" w:type="dxa"/>
            <w:noWrap/>
            <w:hideMark/>
          </w:tcPr>
          <w:p w14:paraId="6C2A622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644022, Омская обл., Омск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Сакена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Сейфуллина, дом № 40</w:t>
            </w:r>
          </w:p>
        </w:tc>
        <w:tc>
          <w:tcPr>
            <w:tcW w:w="1914" w:type="dxa"/>
            <w:noWrap/>
            <w:hideMark/>
          </w:tcPr>
          <w:p w14:paraId="3104A22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8(3812) 502060</w:t>
            </w:r>
          </w:p>
        </w:tc>
      </w:tr>
      <w:tr w:rsidR="00CB4BDA" w:rsidRPr="00CB4BDA" w14:paraId="313E954B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E22429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5" w:type="dxa"/>
            <w:noWrap/>
            <w:hideMark/>
          </w:tcPr>
          <w:p w14:paraId="2360FAB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14:paraId="5A7EF4E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г.Орёл</w:t>
            </w:r>
            <w:proofErr w:type="spellEnd"/>
          </w:p>
        </w:tc>
        <w:tc>
          <w:tcPr>
            <w:tcW w:w="3608" w:type="dxa"/>
            <w:noWrap/>
            <w:hideMark/>
          </w:tcPr>
          <w:p w14:paraId="538530A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302004, г. Орел ул. 1-я Курская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д.83</w:t>
            </w:r>
          </w:p>
        </w:tc>
        <w:tc>
          <w:tcPr>
            <w:tcW w:w="1914" w:type="dxa"/>
            <w:noWrap/>
            <w:hideMark/>
          </w:tcPr>
          <w:p w14:paraId="37A788F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 ( 4862 ) 54-12-12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доб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132, 8-960-650-30-00</w:t>
            </w:r>
          </w:p>
        </w:tc>
      </w:tr>
      <w:tr w:rsidR="00CB4BDA" w:rsidRPr="00CB4BDA" w14:paraId="1E8717D9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8F23A1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5" w:type="dxa"/>
            <w:noWrap/>
            <w:hideMark/>
          </w:tcPr>
          <w:p w14:paraId="0FAC122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14:paraId="5741FF3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3608" w:type="dxa"/>
            <w:noWrap/>
            <w:hideMark/>
          </w:tcPr>
          <w:p w14:paraId="19E7F98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302029, г. Орел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Московское шоссе д.126б </w:t>
            </w:r>
          </w:p>
        </w:tc>
        <w:tc>
          <w:tcPr>
            <w:tcW w:w="1914" w:type="dxa"/>
            <w:noWrap/>
            <w:hideMark/>
          </w:tcPr>
          <w:p w14:paraId="735BA99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8(4862) 200758, 8(962)4829666</w:t>
            </w:r>
          </w:p>
        </w:tc>
      </w:tr>
      <w:tr w:rsidR="00CB4BDA" w:rsidRPr="00CB4BDA" w14:paraId="3835C701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3FAAA6A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5" w:type="dxa"/>
            <w:noWrap/>
            <w:hideMark/>
          </w:tcPr>
          <w:p w14:paraId="10C7AE0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«Территория сервиса»</w:t>
            </w:r>
          </w:p>
        </w:tc>
        <w:tc>
          <w:tcPr>
            <w:tcW w:w="1538" w:type="dxa"/>
            <w:noWrap/>
            <w:hideMark/>
          </w:tcPr>
          <w:p w14:paraId="576B40B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14:paraId="489DA87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614064, Пермь, Чкалова, 7Е офис 102                              </w:t>
            </w:r>
          </w:p>
        </w:tc>
        <w:tc>
          <w:tcPr>
            <w:tcW w:w="1914" w:type="dxa"/>
            <w:noWrap/>
            <w:hideMark/>
          </w:tcPr>
          <w:p w14:paraId="6354686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(342)2594479</w:t>
            </w:r>
          </w:p>
        </w:tc>
      </w:tr>
      <w:tr w:rsidR="00CB4BDA" w:rsidRPr="00CB4BDA" w14:paraId="6F877B0E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022042D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5" w:type="dxa"/>
            <w:noWrap/>
            <w:hideMark/>
          </w:tcPr>
          <w:p w14:paraId="2AAFEA0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"Куб"</w:t>
            </w:r>
          </w:p>
        </w:tc>
        <w:tc>
          <w:tcPr>
            <w:tcW w:w="1538" w:type="dxa"/>
            <w:noWrap/>
            <w:hideMark/>
          </w:tcPr>
          <w:p w14:paraId="39B2A8F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14:paraId="160853E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614064, Пермь г, Героев Хасана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55</w:t>
            </w:r>
          </w:p>
        </w:tc>
        <w:tc>
          <w:tcPr>
            <w:tcW w:w="1914" w:type="dxa"/>
            <w:noWrap/>
            <w:hideMark/>
          </w:tcPr>
          <w:p w14:paraId="5887DF1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(342)2020490</w:t>
            </w:r>
          </w:p>
        </w:tc>
      </w:tr>
      <w:tr w:rsidR="00CB4BDA" w:rsidRPr="00CB4BDA" w14:paraId="47A74E44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3B88BD4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5" w:type="dxa"/>
            <w:noWrap/>
            <w:hideMark/>
          </w:tcPr>
          <w:p w14:paraId="07D2039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"С-ФК"</w:t>
            </w:r>
          </w:p>
        </w:tc>
        <w:tc>
          <w:tcPr>
            <w:tcW w:w="1538" w:type="dxa"/>
            <w:noWrap/>
            <w:hideMark/>
          </w:tcPr>
          <w:p w14:paraId="1EDFA30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Рязань</w:t>
            </w:r>
          </w:p>
        </w:tc>
        <w:tc>
          <w:tcPr>
            <w:tcW w:w="3608" w:type="dxa"/>
            <w:noWrap/>
            <w:hideMark/>
          </w:tcPr>
          <w:p w14:paraId="047EE73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390000, Рязань, ул. Садовая,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4" w:type="dxa"/>
            <w:noWrap/>
            <w:hideMark/>
          </w:tcPr>
          <w:p w14:paraId="1379EDD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8(4912) 282016, 923472</w:t>
            </w:r>
          </w:p>
        </w:tc>
      </w:tr>
      <w:tr w:rsidR="00CB4BDA" w:rsidRPr="00CB4BDA" w14:paraId="241E829D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787260C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5" w:type="dxa"/>
            <w:noWrap/>
            <w:hideMark/>
          </w:tcPr>
          <w:p w14:paraId="56F725C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Холод </w:t>
            </w:r>
          </w:p>
        </w:tc>
        <w:tc>
          <w:tcPr>
            <w:tcW w:w="1538" w:type="dxa"/>
            <w:noWrap/>
            <w:hideMark/>
          </w:tcPr>
          <w:p w14:paraId="627136C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на Дону </w:t>
            </w:r>
          </w:p>
        </w:tc>
        <w:tc>
          <w:tcPr>
            <w:tcW w:w="3608" w:type="dxa"/>
            <w:noWrap/>
            <w:hideMark/>
          </w:tcPr>
          <w:p w14:paraId="2C4E86C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344010,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CB4BDA">
              <w:rPr>
                <w:rFonts w:ascii="Times New Roman" w:hAnsi="Times New Roman" w:cs="Times New Roman"/>
              </w:rPr>
              <w:t>-на-Дону г., Нансена ул., 140</w:t>
            </w:r>
          </w:p>
        </w:tc>
        <w:tc>
          <w:tcPr>
            <w:tcW w:w="1914" w:type="dxa"/>
            <w:noWrap/>
            <w:hideMark/>
          </w:tcPr>
          <w:p w14:paraId="5B95FD2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8(863) 2790305 </w:t>
            </w:r>
          </w:p>
        </w:tc>
      </w:tr>
      <w:tr w:rsidR="00CB4BDA" w:rsidRPr="00CB4BDA" w14:paraId="7C3EE8DD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1857DA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5" w:type="dxa"/>
            <w:hideMark/>
          </w:tcPr>
          <w:p w14:paraId="3932477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"Электра" </w:t>
            </w:r>
          </w:p>
        </w:tc>
        <w:tc>
          <w:tcPr>
            <w:tcW w:w="1538" w:type="dxa"/>
            <w:hideMark/>
          </w:tcPr>
          <w:p w14:paraId="58ED356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Петербург </w:t>
            </w:r>
          </w:p>
        </w:tc>
        <w:tc>
          <w:tcPr>
            <w:tcW w:w="3608" w:type="dxa"/>
            <w:hideMark/>
          </w:tcPr>
          <w:p w14:paraId="1F2612E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190013,  г, Санкт-Петербург</w:t>
            </w:r>
            <w:r w:rsidRPr="00CB4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Заставская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, д</w:t>
            </w:r>
            <w:r w:rsidRPr="00CB4BDA">
              <w:rPr>
                <w:rFonts w:ascii="Times New Roman" w:hAnsi="Times New Roman" w:cs="Times New Roman"/>
              </w:rPr>
              <w:t>. 30</w:t>
            </w:r>
          </w:p>
        </w:tc>
        <w:tc>
          <w:tcPr>
            <w:tcW w:w="1914" w:type="dxa"/>
            <w:hideMark/>
          </w:tcPr>
          <w:p w14:paraId="12AFC5A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8(812)7403587</w:t>
            </w:r>
          </w:p>
        </w:tc>
      </w:tr>
      <w:tr w:rsidR="00CB4BDA" w:rsidRPr="00CB4BDA" w14:paraId="61FD1F4A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4786BE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45" w:type="dxa"/>
            <w:noWrap/>
            <w:hideMark/>
          </w:tcPr>
          <w:p w14:paraId="6ACF91D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"Интер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38" w:type="dxa"/>
            <w:noWrap/>
            <w:hideMark/>
          </w:tcPr>
          <w:p w14:paraId="381AF60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14:paraId="7D5CDCA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443052, Самарская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Самара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Псковская, дом № 25</w:t>
            </w:r>
          </w:p>
        </w:tc>
        <w:tc>
          <w:tcPr>
            <w:tcW w:w="1914" w:type="dxa"/>
            <w:noWrap/>
            <w:hideMark/>
          </w:tcPr>
          <w:p w14:paraId="6E8AE84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8(846) 9552414 </w:t>
            </w:r>
          </w:p>
        </w:tc>
      </w:tr>
      <w:tr w:rsidR="00CB4BDA" w:rsidRPr="00CB4BDA" w14:paraId="12134AF9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6A648B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45" w:type="dxa"/>
            <w:noWrap/>
            <w:hideMark/>
          </w:tcPr>
          <w:p w14:paraId="743FEDA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Колоколов Дмитрий </w:t>
            </w:r>
            <w:r w:rsidRPr="00CB4BDA"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1538" w:type="dxa"/>
            <w:noWrap/>
            <w:hideMark/>
          </w:tcPr>
          <w:p w14:paraId="538D8F8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14:paraId="78C77F0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443058, г. Самара, Физкультурная, дом № 17, 1этаж</w:t>
            </w:r>
          </w:p>
        </w:tc>
        <w:tc>
          <w:tcPr>
            <w:tcW w:w="1914" w:type="dxa"/>
            <w:noWrap/>
            <w:hideMark/>
          </w:tcPr>
          <w:p w14:paraId="186266E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8(846)9905446</w:t>
            </w:r>
          </w:p>
        </w:tc>
      </w:tr>
      <w:tr w:rsidR="00CB4BDA" w:rsidRPr="00CB4BDA" w14:paraId="7F714EB8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092FE0C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45" w:type="dxa"/>
            <w:noWrap/>
            <w:hideMark/>
          </w:tcPr>
          <w:p w14:paraId="0CCE7C6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Никитина Н.В.</w:t>
            </w:r>
          </w:p>
        </w:tc>
        <w:tc>
          <w:tcPr>
            <w:tcW w:w="1538" w:type="dxa"/>
            <w:noWrap/>
            <w:hideMark/>
          </w:tcPr>
          <w:p w14:paraId="6887FE1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3608" w:type="dxa"/>
            <w:noWrap/>
            <w:hideMark/>
          </w:tcPr>
          <w:p w14:paraId="442AD34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410015, Саратовская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Саратов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Пензенская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4</w:t>
            </w:r>
          </w:p>
        </w:tc>
        <w:tc>
          <w:tcPr>
            <w:tcW w:w="1914" w:type="dxa"/>
            <w:noWrap/>
            <w:hideMark/>
          </w:tcPr>
          <w:p w14:paraId="39F8235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(8452)541418</w:t>
            </w:r>
          </w:p>
        </w:tc>
      </w:tr>
      <w:tr w:rsidR="00CB4BDA" w:rsidRPr="00CB4BDA" w14:paraId="759190F2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38E5E1E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45" w:type="dxa"/>
            <w:noWrap/>
            <w:hideMark/>
          </w:tcPr>
          <w:p w14:paraId="66192F5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Профинструмент</w:t>
            </w:r>
            <w:proofErr w:type="spellEnd"/>
            <w:r w:rsidRPr="00CB4B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38" w:type="dxa"/>
            <w:noWrap/>
            <w:hideMark/>
          </w:tcPr>
          <w:p w14:paraId="6F3917A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3608" w:type="dxa"/>
            <w:noWrap/>
            <w:hideMark/>
          </w:tcPr>
          <w:p w14:paraId="7C4E659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164500, Архангельская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Северодвинск г, Никольская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7</w:t>
            </w:r>
          </w:p>
        </w:tc>
        <w:tc>
          <w:tcPr>
            <w:tcW w:w="1914" w:type="dxa"/>
            <w:noWrap/>
            <w:hideMark/>
          </w:tcPr>
          <w:p w14:paraId="669B798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8(911) 6721770</w:t>
            </w:r>
          </w:p>
        </w:tc>
      </w:tr>
      <w:tr w:rsidR="00CB4BDA" w:rsidRPr="00CB4BDA" w14:paraId="11B9B27D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6C72858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5" w:type="dxa"/>
            <w:noWrap/>
            <w:hideMark/>
          </w:tcPr>
          <w:p w14:paraId="00788DC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Романов Р.А.</w:t>
            </w:r>
          </w:p>
        </w:tc>
        <w:tc>
          <w:tcPr>
            <w:tcW w:w="1538" w:type="dxa"/>
            <w:noWrap/>
            <w:hideMark/>
          </w:tcPr>
          <w:p w14:paraId="2BE455D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г.Тула</w:t>
            </w:r>
            <w:proofErr w:type="spellEnd"/>
          </w:p>
        </w:tc>
        <w:tc>
          <w:tcPr>
            <w:tcW w:w="3608" w:type="dxa"/>
            <w:noWrap/>
            <w:hideMark/>
          </w:tcPr>
          <w:p w14:paraId="71BD588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300005 ,г.</w:t>
            </w:r>
            <w:r>
              <w:rPr>
                <w:rFonts w:ascii="Times New Roman" w:hAnsi="Times New Roman" w:cs="Times New Roman"/>
              </w:rPr>
              <w:t xml:space="preserve"> Тула , ул. </w:t>
            </w:r>
            <w:proofErr w:type="spellStart"/>
            <w:r>
              <w:rPr>
                <w:rFonts w:ascii="Times New Roman" w:hAnsi="Times New Roman" w:cs="Times New Roman"/>
              </w:rPr>
              <w:t>Павшинский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мост</w:t>
            </w:r>
            <w:r w:rsidRPr="00CB4BDA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14" w:type="dxa"/>
            <w:noWrap/>
            <w:hideMark/>
          </w:tcPr>
          <w:p w14:paraId="07F9B5A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(4872)790190, моб. +79807229253</w:t>
            </w:r>
          </w:p>
        </w:tc>
      </w:tr>
      <w:tr w:rsidR="00CB4BDA" w:rsidRPr="00CB4BDA" w14:paraId="32CAD501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C01267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45" w:type="dxa"/>
            <w:noWrap/>
            <w:hideMark/>
          </w:tcPr>
          <w:p w14:paraId="732CD6B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Технодок</w:t>
            </w:r>
            <w:proofErr w:type="spellEnd"/>
            <w:r w:rsidRPr="00CB4B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38" w:type="dxa"/>
            <w:noWrap/>
            <w:hideMark/>
          </w:tcPr>
          <w:p w14:paraId="1A368C5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г.Тюмень</w:t>
            </w:r>
            <w:proofErr w:type="spellEnd"/>
          </w:p>
        </w:tc>
        <w:tc>
          <w:tcPr>
            <w:tcW w:w="3608" w:type="dxa"/>
            <w:noWrap/>
            <w:hideMark/>
          </w:tcPr>
          <w:p w14:paraId="39B1C4E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625048, Тюмень, ул. Салтыкова-Щедрина, 58/2:</w:t>
            </w:r>
          </w:p>
        </w:tc>
        <w:tc>
          <w:tcPr>
            <w:tcW w:w="1914" w:type="dxa"/>
            <w:noWrap/>
            <w:hideMark/>
          </w:tcPr>
          <w:p w14:paraId="73DAFA8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83 452 215 669</w:t>
            </w:r>
          </w:p>
        </w:tc>
      </w:tr>
      <w:tr w:rsidR="00CB4BDA" w:rsidRPr="00CB4BDA" w14:paraId="708BE216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2A5A62D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45" w:type="dxa"/>
            <w:noWrap/>
            <w:hideMark/>
          </w:tcPr>
          <w:p w14:paraId="688F16B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Вологжин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Григорий Сергеевич</w:t>
            </w:r>
          </w:p>
        </w:tc>
        <w:tc>
          <w:tcPr>
            <w:tcW w:w="1538" w:type="dxa"/>
            <w:noWrap/>
            <w:hideMark/>
          </w:tcPr>
          <w:p w14:paraId="54675C4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3608" w:type="dxa"/>
            <w:noWrap/>
            <w:hideMark/>
          </w:tcPr>
          <w:p w14:paraId="1C4CA61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450022, Уфа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Менделеева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153</w:t>
            </w:r>
          </w:p>
        </w:tc>
        <w:tc>
          <w:tcPr>
            <w:tcW w:w="1914" w:type="dxa"/>
            <w:noWrap/>
            <w:hideMark/>
          </w:tcPr>
          <w:p w14:paraId="438C184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8(347) 279-90-70</w:t>
            </w:r>
          </w:p>
        </w:tc>
      </w:tr>
      <w:tr w:rsidR="00CB4BDA" w:rsidRPr="00CB4BDA" w14:paraId="7D81E737" w14:textId="77777777" w:rsidTr="003D0A4F">
        <w:trPr>
          <w:trHeight w:val="300"/>
        </w:trPr>
        <w:tc>
          <w:tcPr>
            <w:tcW w:w="540" w:type="dxa"/>
            <w:noWrap/>
            <w:hideMark/>
          </w:tcPr>
          <w:p w14:paraId="416D49B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45" w:type="dxa"/>
            <w:noWrap/>
            <w:hideMark/>
          </w:tcPr>
          <w:p w14:paraId="18B20F0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Апалькова Д.П.</w:t>
            </w:r>
          </w:p>
        </w:tc>
        <w:tc>
          <w:tcPr>
            <w:tcW w:w="1538" w:type="dxa"/>
            <w:noWrap/>
            <w:hideMark/>
          </w:tcPr>
          <w:p w14:paraId="01F8658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г.Челябинск</w:t>
            </w:r>
            <w:proofErr w:type="spellEnd"/>
          </w:p>
        </w:tc>
        <w:tc>
          <w:tcPr>
            <w:tcW w:w="3608" w:type="dxa"/>
            <w:noWrap/>
            <w:hideMark/>
          </w:tcPr>
          <w:p w14:paraId="315CA76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914" w:type="dxa"/>
            <w:noWrap/>
            <w:hideMark/>
          </w:tcPr>
          <w:p w14:paraId="4A8F7B8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 267-50-01</w:t>
            </w:r>
          </w:p>
        </w:tc>
      </w:tr>
      <w:tr w:rsidR="00CB4BDA" w:rsidRPr="00CB4BDA" w14:paraId="29606A04" w14:textId="77777777" w:rsidTr="003D0A4F">
        <w:trPr>
          <w:trHeight w:val="300"/>
        </w:trPr>
        <w:tc>
          <w:tcPr>
            <w:tcW w:w="540" w:type="dxa"/>
            <w:noWrap/>
            <w:hideMark/>
          </w:tcPr>
          <w:p w14:paraId="7B9023A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noWrap/>
            <w:hideMark/>
          </w:tcPr>
          <w:p w14:paraId="63B40B6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14:paraId="0D25D9D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noWrap/>
            <w:hideMark/>
          </w:tcPr>
          <w:p w14:paraId="0021DC4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noWrap/>
            <w:hideMark/>
          </w:tcPr>
          <w:p w14:paraId="2E0C4FD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</w:tr>
      <w:tr w:rsidR="00CB4BDA" w:rsidRPr="00CB4BDA" w14:paraId="282FA630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72CFDB1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45" w:type="dxa"/>
            <w:noWrap/>
            <w:hideMark/>
          </w:tcPr>
          <w:p w14:paraId="2B13FD2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Ламед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noWrap/>
            <w:hideMark/>
          </w:tcPr>
          <w:p w14:paraId="38E4BE0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Алмааты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 Казахстан </w:t>
            </w:r>
          </w:p>
        </w:tc>
        <w:tc>
          <w:tcPr>
            <w:tcW w:w="3608" w:type="dxa"/>
            <w:noWrap/>
            <w:hideMark/>
          </w:tcPr>
          <w:p w14:paraId="3A5AF71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Алматы қ., Березовский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көш</w:t>
            </w:r>
            <w:proofErr w:type="spellEnd"/>
            <w:r w:rsidRPr="00CB4BDA">
              <w:rPr>
                <w:rFonts w:ascii="Times New Roman" w:hAnsi="Times New Roman" w:cs="Times New Roman"/>
              </w:rPr>
              <w:t>. 3А, 050060</w:t>
            </w:r>
          </w:p>
        </w:tc>
        <w:tc>
          <w:tcPr>
            <w:tcW w:w="1914" w:type="dxa"/>
            <w:noWrap/>
            <w:hideMark/>
          </w:tcPr>
          <w:p w14:paraId="4EC64AC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 (727) 244-64-46  8(727) 293-34-53</w:t>
            </w:r>
          </w:p>
        </w:tc>
      </w:tr>
      <w:tr w:rsidR="00CB4BDA" w:rsidRPr="00CB4BDA" w14:paraId="6EE8E509" w14:textId="77777777" w:rsidTr="003D0A4F">
        <w:trPr>
          <w:trHeight w:val="300"/>
        </w:trPr>
        <w:tc>
          <w:tcPr>
            <w:tcW w:w="540" w:type="dxa"/>
            <w:noWrap/>
            <w:hideMark/>
          </w:tcPr>
          <w:p w14:paraId="4707368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5" w:type="dxa"/>
            <w:noWrap/>
            <w:hideMark/>
          </w:tcPr>
          <w:p w14:paraId="7AC3067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СП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Сканлинк</w:t>
            </w:r>
            <w:proofErr w:type="spellEnd"/>
            <w:r w:rsidRPr="00CB4BDA">
              <w:rPr>
                <w:rFonts w:ascii="Times New Roman" w:hAnsi="Times New Roman" w:cs="Times New Roman"/>
              </w:rPr>
              <w:t>"-ООО</w:t>
            </w:r>
          </w:p>
        </w:tc>
        <w:tc>
          <w:tcPr>
            <w:tcW w:w="1538" w:type="dxa"/>
            <w:noWrap/>
            <w:hideMark/>
          </w:tcPr>
          <w:p w14:paraId="26DC235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608" w:type="dxa"/>
            <w:noWrap/>
            <w:hideMark/>
          </w:tcPr>
          <w:p w14:paraId="664513F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220019, Республика Беларусь, г. Минск, пер. Монтажников 4-й, дом № 5-16</w:t>
            </w:r>
          </w:p>
        </w:tc>
        <w:tc>
          <w:tcPr>
            <w:tcW w:w="1914" w:type="dxa"/>
            <w:noWrap/>
            <w:hideMark/>
          </w:tcPr>
          <w:p w14:paraId="031C475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8(017) 234-99-99</w:t>
            </w:r>
          </w:p>
        </w:tc>
      </w:tr>
    </w:tbl>
    <w:p w14:paraId="77A778B7" w14:textId="77777777" w:rsidR="00CB4BDA" w:rsidRDefault="00CB4BDA" w:rsidP="00CB4BDA">
      <w:pPr>
        <w:ind w:left="-426"/>
        <w:rPr>
          <w:color w:val="000000" w:themeColor="text1"/>
        </w:rPr>
      </w:pPr>
    </w:p>
    <w:p w14:paraId="6ECEEB5B" w14:textId="77777777" w:rsidR="00CB4BDA" w:rsidRPr="00497E0C" w:rsidRDefault="00CB4BDA" w:rsidP="00CB4BDA">
      <w:pPr>
        <w:spacing w:after="60" w:line="360" w:lineRule="auto"/>
        <w:ind w:left="-851" w:right="-427"/>
        <w:rPr>
          <w:b/>
          <w:sz w:val="22"/>
        </w:rPr>
      </w:pPr>
      <w:r w:rsidRPr="00497E0C">
        <w:rPr>
          <w:b/>
          <w:color w:val="1F1F1F"/>
        </w:rPr>
        <w:t>Запрещается выбрасывать электроинструмент вместе с бытовыми отходами!</w:t>
      </w:r>
    </w:p>
    <w:p w14:paraId="1327EB09" w14:textId="77777777"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 w:val="20"/>
          <w:szCs w:val="14"/>
          <w:lang w:bidi="en-US"/>
        </w:rPr>
      </w:pPr>
    </w:p>
    <w:p w14:paraId="7D707E2D" w14:textId="77777777" w:rsidR="00CB4BDA" w:rsidRPr="00497E0C" w:rsidRDefault="00CB4BDA" w:rsidP="00CB4BDA">
      <w:pPr>
        <w:spacing w:after="60" w:line="360" w:lineRule="auto"/>
        <w:ind w:left="-851" w:right="-427"/>
        <w:rPr>
          <w:sz w:val="22"/>
        </w:rPr>
      </w:pPr>
      <w:r w:rsidRPr="00497E0C">
        <w:rPr>
          <w:color w:val="1F1F1F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5FA5703E" w14:textId="77777777"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14:paraId="68CFE9F1" w14:textId="77777777" w:rsidR="00CB4BDA" w:rsidRPr="00497E0C" w:rsidRDefault="00CB4BDA" w:rsidP="00CB4BDA">
      <w:pPr>
        <w:spacing w:after="60" w:line="360" w:lineRule="auto"/>
        <w:ind w:left="-851" w:right="-427"/>
        <w:rPr>
          <w:sz w:val="22"/>
        </w:rPr>
      </w:pPr>
      <w:r w:rsidRPr="00497E0C">
        <w:rPr>
          <w:color w:val="1F1F1F"/>
        </w:rPr>
        <w:t>В других обстоятельствах:</w:t>
      </w:r>
    </w:p>
    <w:p w14:paraId="0B4EA037" w14:textId="77777777" w:rsidR="00CB4BDA" w:rsidRPr="00497E0C" w:rsidRDefault="00CB4BDA" w:rsidP="00CB4BDA">
      <w:pPr>
        <w:widowControl w:val="0"/>
        <w:tabs>
          <w:tab w:val="left" w:pos="228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не выбрасывайте электроинструмент вместе с бытовым мусором;</w:t>
      </w:r>
    </w:p>
    <w:p w14:paraId="62651367" w14:textId="77777777" w:rsidR="00CB4BDA" w:rsidRPr="00497E0C" w:rsidRDefault="00CB4BDA" w:rsidP="00CB4BDA">
      <w:pPr>
        <w:widowControl w:val="0"/>
        <w:tabs>
          <w:tab w:val="left" w:pos="229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рекомендуется обращаться в специализированные пункты вторичной переработки сырья.</w:t>
      </w:r>
    </w:p>
    <w:p w14:paraId="5AA643D0" w14:textId="77777777" w:rsidR="00CB4BDA" w:rsidRPr="00497E0C" w:rsidRDefault="00CB4BDA" w:rsidP="00CB4BDA">
      <w:pPr>
        <w:widowControl w:val="0"/>
        <w:autoSpaceDE w:val="0"/>
        <w:autoSpaceDN w:val="0"/>
        <w:spacing w:after="0" w:line="24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14:paraId="378463E5" w14:textId="77777777" w:rsidR="00CB4BDA" w:rsidRPr="00497E0C" w:rsidRDefault="00CB4BDA" w:rsidP="00CB4BDA">
      <w:pPr>
        <w:spacing w:before="181" w:after="60" w:line="240" w:lineRule="auto"/>
        <w:ind w:left="-851" w:right="-427"/>
        <w:rPr>
          <w:sz w:val="22"/>
        </w:rPr>
      </w:pPr>
      <w:r w:rsidRPr="00497E0C">
        <w:rPr>
          <w:color w:val="1F1F1F"/>
        </w:rPr>
        <w:t>Дата производства указана на этикетке устройства в формате: Месяц / Число / Год.</w:t>
      </w:r>
    </w:p>
    <w:p w14:paraId="6CF92028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2C5381D0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1AA7D5F7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33C8308F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21FBB0E6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4FBE1DF4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4B8FEE89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6BBECFE3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123A3AAB" w14:textId="77777777" w:rsidR="00CB4BDA" w:rsidRPr="00497E0C" w:rsidRDefault="00CB4BDA" w:rsidP="00CB4BDA">
      <w:pPr>
        <w:spacing w:before="184" w:after="60" w:line="240" w:lineRule="auto"/>
        <w:ind w:left="-851" w:right="-144"/>
        <w:jc w:val="center"/>
        <w:rPr>
          <w:b/>
          <w:sz w:val="22"/>
        </w:rPr>
      </w:pPr>
      <w:r>
        <w:rPr>
          <w:b/>
          <w:color w:val="1F1F1F"/>
        </w:rPr>
        <w:t>В</w:t>
      </w:r>
      <w:r w:rsidRPr="00497E0C">
        <w:rPr>
          <w:b/>
          <w:color w:val="1F1F1F"/>
        </w:rPr>
        <w:t>НИМАНИЕ!!!</w:t>
      </w:r>
    </w:p>
    <w:p w14:paraId="5EE967B1" w14:textId="77777777" w:rsidR="00CB4BDA" w:rsidRPr="00497E0C" w:rsidRDefault="00CB4BDA" w:rsidP="00CB4BDA">
      <w:pPr>
        <w:spacing w:after="60" w:line="264" w:lineRule="auto"/>
        <w:ind w:left="-851" w:right="-144"/>
        <w:jc w:val="both"/>
        <w:rPr>
          <w:b/>
        </w:rPr>
      </w:pPr>
      <w:r w:rsidRPr="00497E0C">
        <w:rPr>
          <w:b/>
          <w:color w:val="1F1F1F"/>
        </w:rPr>
        <w:t>В 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CB4BDA" w:rsidRPr="00497E0C" w:rsidSect="008D27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70BD3" w14:textId="77777777" w:rsidR="00F5763A" w:rsidRDefault="00F5763A" w:rsidP="008D275F">
      <w:pPr>
        <w:spacing w:after="0" w:line="240" w:lineRule="auto"/>
      </w:pPr>
      <w:r>
        <w:separator/>
      </w:r>
    </w:p>
  </w:endnote>
  <w:endnote w:type="continuationSeparator" w:id="0">
    <w:p w14:paraId="22638EFB" w14:textId="77777777" w:rsidR="00F5763A" w:rsidRDefault="00F5763A" w:rsidP="008D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0CC91" w14:textId="77777777" w:rsidR="00F5763A" w:rsidRDefault="00F5763A" w:rsidP="008D275F">
      <w:pPr>
        <w:spacing w:after="0" w:line="240" w:lineRule="auto"/>
      </w:pPr>
      <w:r>
        <w:separator/>
      </w:r>
    </w:p>
  </w:footnote>
  <w:footnote w:type="continuationSeparator" w:id="0">
    <w:p w14:paraId="018E6250" w14:textId="77777777" w:rsidR="00F5763A" w:rsidRDefault="00F5763A" w:rsidP="008D2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BDC"/>
    <w:multiLevelType w:val="multilevel"/>
    <w:tmpl w:val="BF20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15390E"/>
    <w:multiLevelType w:val="hybridMultilevel"/>
    <w:tmpl w:val="37980F60"/>
    <w:lvl w:ilvl="0" w:tplc="4F62FD2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1B76FCD"/>
    <w:multiLevelType w:val="hybridMultilevel"/>
    <w:tmpl w:val="D4D4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E2579"/>
    <w:multiLevelType w:val="hybridMultilevel"/>
    <w:tmpl w:val="B3FEBE48"/>
    <w:lvl w:ilvl="0" w:tplc="EA86D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D5D8C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46B19"/>
    <w:multiLevelType w:val="hybridMultilevel"/>
    <w:tmpl w:val="CD9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B5326"/>
    <w:multiLevelType w:val="hybridMultilevel"/>
    <w:tmpl w:val="1ED08BEA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600BF"/>
    <w:multiLevelType w:val="hybridMultilevel"/>
    <w:tmpl w:val="C9FE991A"/>
    <w:lvl w:ilvl="0" w:tplc="7124E4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91081"/>
    <w:multiLevelType w:val="hybridMultilevel"/>
    <w:tmpl w:val="31C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E0B1B"/>
    <w:multiLevelType w:val="hybridMultilevel"/>
    <w:tmpl w:val="4386CF0C"/>
    <w:lvl w:ilvl="0" w:tplc="8028FB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106650FF"/>
    <w:multiLevelType w:val="hybridMultilevel"/>
    <w:tmpl w:val="A366FF7E"/>
    <w:lvl w:ilvl="0" w:tplc="25A2346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12840CB2"/>
    <w:multiLevelType w:val="hybridMultilevel"/>
    <w:tmpl w:val="5CAC86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13CE736E"/>
    <w:multiLevelType w:val="hybridMultilevel"/>
    <w:tmpl w:val="5AFA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020B5"/>
    <w:multiLevelType w:val="hybridMultilevel"/>
    <w:tmpl w:val="DD5CA55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16090CE3"/>
    <w:multiLevelType w:val="hybridMultilevel"/>
    <w:tmpl w:val="CAD4D1A6"/>
    <w:lvl w:ilvl="0" w:tplc="9FECC2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2EE4E4E"/>
    <w:multiLevelType w:val="hybridMultilevel"/>
    <w:tmpl w:val="9ED831B6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7165"/>
    <w:multiLevelType w:val="hybridMultilevel"/>
    <w:tmpl w:val="0C823D0A"/>
    <w:lvl w:ilvl="0" w:tplc="5E3A315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7" w15:restartNumberingAfterBreak="0">
    <w:nsid w:val="26F83D3F"/>
    <w:multiLevelType w:val="hybridMultilevel"/>
    <w:tmpl w:val="EFBC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245B8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C5E15"/>
    <w:multiLevelType w:val="hybridMultilevel"/>
    <w:tmpl w:val="26FCEF5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2C1E262E"/>
    <w:multiLevelType w:val="hybridMultilevel"/>
    <w:tmpl w:val="C35C235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266AA"/>
    <w:multiLevelType w:val="multilevel"/>
    <w:tmpl w:val="7836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2" w15:restartNumberingAfterBreak="0">
    <w:nsid w:val="3052785F"/>
    <w:multiLevelType w:val="hybridMultilevel"/>
    <w:tmpl w:val="CD2EDB4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324369A5"/>
    <w:multiLevelType w:val="hybridMultilevel"/>
    <w:tmpl w:val="766E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61C37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F392F"/>
    <w:multiLevelType w:val="hybridMultilevel"/>
    <w:tmpl w:val="0C5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53EF2"/>
    <w:multiLevelType w:val="hybridMultilevel"/>
    <w:tmpl w:val="2A5A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243A7"/>
    <w:multiLevelType w:val="hybridMultilevel"/>
    <w:tmpl w:val="06B0E1A0"/>
    <w:lvl w:ilvl="0" w:tplc="8B3CDE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49E80243"/>
    <w:multiLevelType w:val="hybridMultilevel"/>
    <w:tmpl w:val="FF146F2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783F"/>
    <w:multiLevelType w:val="hybridMultilevel"/>
    <w:tmpl w:val="347E54A4"/>
    <w:lvl w:ilvl="0" w:tplc="9664051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4EA12EAC"/>
    <w:multiLevelType w:val="hybridMultilevel"/>
    <w:tmpl w:val="838AD5B4"/>
    <w:lvl w:ilvl="0" w:tplc="7AC2CA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1B978BB"/>
    <w:multiLevelType w:val="hybridMultilevel"/>
    <w:tmpl w:val="E0C44C7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819F5"/>
    <w:multiLevelType w:val="hybridMultilevel"/>
    <w:tmpl w:val="E13C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40EDF"/>
    <w:multiLevelType w:val="hybridMultilevel"/>
    <w:tmpl w:val="26E0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1178E"/>
    <w:multiLevelType w:val="hybridMultilevel"/>
    <w:tmpl w:val="51F2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F0F23"/>
    <w:multiLevelType w:val="hybridMultilevel"/>
    <w:tmpl w:val="D570C39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6" w15:restartNumberingAfterBreak="0">
    <w:nsid w:val="5DD800DD"/>
    <w:multiLevelType w:val="hybridMultilevel"/>
    <w:tmpl w:val="ACB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D6B64"/>
    <w:multiLevelType w:val="hybridMultilevel"/>
    <w:tmpl w:val="689E0E64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45F6E"/>
    <w:multiLevelType w:val="hybridMultilevel"/>
    <w:tmpl w:val="B95E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97D6E"/>
    <w:multiLevelType w:val="hybridMultilevel"/>
    <w:tmpl w:val="B698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83698"/>
    <w:multiLevelType w:val="hybridMultilevel"/>
    <w:tmpl w:val="39E09DBE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2160A"/>
    <w:multiLevelType w:val="hybridMultilevel"/>
    <w:tmpl w:val="6DA277D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6A9F1AE4"/>
    <w:multiLevelType w:val="hybridMultilevel"/>
    <w:tmpl w:val="A74E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F35F9"/>
    <w:multiLevelType w:val="hybridMultilevel"/>
    <w:tmpl w:val="988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22"/>
  </w:num>
  <w:num w:numId="4">
    <w:abstractNumId w:val="10"/>
  </w:num>
  <w:num w:numId="5">
    <w:abstractNumId w:val="42"/>
  </w:num>
  <w:num w:numId="6">
    <w:abstractNumId w:val="35"/>
  </w:num>
  <w:num w:numId="7">
    <w:abstractNumId w:val="9"/>
  </w:num>
  <w:num w:numId="8">
    <w:abstractNumId w:val="1"/>
  </w:num>
  <w:num w:numId="9">
    <w:abstractNumId w:val="28"/>
  </w:num>
  <w:num w:numId="10">
    <w:abstractNumId w:val="29"/>
  </w:num>
  <w:num w:numId="11">
    <w:abstractNumId w:val="14"/>
  </w:num>
  <w:num w:numId="12">
    <w:abstractNumId w:val="32"/>
  </w:num>
  <w:num w:numId="13">
    <w:abstractNumId w:val="27"/>
  </w:num>
  <w:num w:numId="14">
    <w:abstractNumId w:val="26"/>
  </w:num>
  <w:num w:numId="15">
    <w:abstractNumId w:val="6"/>
  </w:num>
  <w:num w:numId="16">
    <w:abstractNumId w:val="30"/>
  </w:num>
  <w:num w:numId="17">
    <w:abstractNumId w:val="16"/>
  </w:num>
  <w:num w:numId="18">
    <w:abstractNumId w:val="5"/>
  </w:num>
  <w:num w:numId="19">
    <w:abstractNumId w:val="20"/>
  </w:num>
  <w:num w:numId="20">
    <w:abstractNumId w:val="31"/>
  </w:num>
  <w:num w:numId="21">
    <w:abstractNumId w:val="40"/>
  </w:num>
  <w:num w:numId="22">
    <w:abstractNumId w:val="7"/>
  </w:num>
  <w:num w:numId="23">
    <w:abstractNumId w:val="38"/>
  </w:num>
  <w:num w:numId="24">
    <w:abstractNumId w:val="25"/>
  </w:num>
  <w:num w:numId="25">
    <w:abstractNumId w:val="17"/>
  </w:num>
  <w:num w:numId="26">
    <w:abstractNumId w:val="3"/>
  </w:num>
  <w:num w:numId="27">
    <w:abstractNumId w:val="15"/>
  </w:num>
  <w:num w:numId="28">
    <w:abstractNumId w:val="11"/>
  </w:num>
  <w:num w:numId="29">
    <w:abstractNumId w:val="36"/>
  </w:num>
  <w:num w:numId="30">
    <w:abstractNumId w:val="24"/>
  </w:num>
  <w:num w:numId="31">
    <w:abstractNumId w:val="18"/>
  </w:num>
  <w:num w:numId="32">
    <w:abstractNumId w:val="4"/>
  </w:num>
  <w:num w:numId="33">
    <w:abstractNumId w:val="34"/>
  </w:num>
  <w:num w:numId="34">
    <w:abstractNumId w:val="2"/>
  </w:num>
  <w:num w:numId="35">
    <w:abstractNumId w:val="43"/>
  </w:num>
  <w:num w:numId="36">
    <w:abstractNumId w:val="33"/>
  </w:num>
  <w:num w:numId="37">
    <w:abstractNumId w:val="12"/>
  </w:num>
  <w:num w:numId="38">
    <w:abstractNumId w:val="23"/>
  </w:num>
  <w:num w:numId="39">
    <w:abstractNumId w:val="37"/>
  </w:num>
  <w:num w:numId="40">
    <w:abstractNumId w:val="39"/>
  </w:num>
  <w:num w:numId="41">
    <w:abstractNumId w:val="8"/>
  </w:num>
  <w:num w:numId="42">
    <w:abstractNumId w:val="13"/>
  </w:num>
  <w:num w:numId="43">
    <w:abstractNumId w:val="2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75F"/>
    <w:rsid w:val="00097D71"/>
    <w:rsid w:val="000D53DB"/>
    <w:rsid w:val="00175195"/>
    <w:rsid w:val="001863C3"/>
    <w:rsid w:val="00194404"/>
    <w:rsid w:val="0019634E"/>
    <w:rsid w:val="001D2527"/>
    <w:rsid w:val="001E43A4"/>
    <w:rsid w:val="00244781"/>
    <w:rsid w:val="00266211"/>
    <w:rsid w:val="002F7855"/>
    <w:rsid w:val="003912B2"/>
    <w:rsid w:val="00393A92"/>
    <w:rsid w:val="00396EA2"/>
    <w:rsid w:val="003A51E3"/>
    <w:rsid w:val="003B56FA"/>
    <w:rsid w:val="003D0A4F"/>
    <w:rsid w:val="00404118"/>
    <w:rsid w:val="004124A2"/>
    <w:rsid w:val="00430B0A"/>
    <w:rsid w:val="00464B2E"/>
    <w:rsid w:val="004D6B19"/>
    <w:rsid w:val="00564F6A"/>
    <w:rsid w:val="00597BB5"/>
    <w:rsid w:val="005A0B34"/>
    <w:rsid w:val="005B7356"/>
    <w:rsid w:val="005D0828"/>
    <w:rsid w:val="005E02EF"/>
    <w:rsid w:val="00613E52"/>
    <w:rsid w:val="00617251"/>
    <w:rsid w:val="006426F7"/>
    <w:rsid w:val="00643CC8"/>
    <w:rsid w:val="00653CA1"/>
    <w:rsid w:val="00675F15"/>
    <w:rsid w:val="00677BA5"/>
    <w:rsid w:val="006F2A26"/>
    <w:rsid w:val="006F535B"/>
    <w:rsid w:val="007704CD"/>
    <w:rsid w:val="007876D5"/>
    <w:rsid w:val="007A60BF"/>
    <w:rsid w:val="007C7ABB"/>
    <w:rsid w:val="008D275F"/>
    <w:rsid w:val="00952D75"/>
    <w:rsid w:val="009D706C"/>
    <w:rsid w:val="009F36A4"/>
    <w:rsid w:val="00AF19A4"/>
    <w:rsid w:val="00B4374A"/>
    <w:rsid w:val="00B54067"/>
    <w:rsid w:val="00B94921"/>
    <w:rsid w:val="00BD7DD7"/>
    <w:rsid w:val="00C04551"/>
    <w:rsid w:val="00C11FB9"/>
    <w:rsid w:val="00C14778"/>
    <w:rsid w:val="00C26604"/>
    <w:rsid w:val="00C33A51"/>
    <w:rsid w:val="00C55D15"/>
    <w:rsid w:val="00C6749C"/>
    <w:rsid w:val="00CB4BDA"/>
    <w:rsid w:val="00CC249C"/>
    <w:rsid w:val="00D3561D"/>
    <w:rsid w:val="00D40394"/>
    <w:rsid w:val="00D43ED6"/>
    <w:rsid w:val="00D50935"/>
    <w:rsid w:val="00D546D2"/>
    <w:rsid w:val="00D574FE"/>
    <w:rsid w:val="00D57C23"/>
    <w:rsid w:val="00DF3055"/>
    <w:rsid w:val="00EA6BC3"/>
    <w:rsid w:val="00EC5811"/>
    <w:rsid w:val="00EF62A1"/>
    <w:rsid w:val="00F03327"/>
    <w:rsid w:val="00F1604C"/>
    <w:rsid w:val="00F22F6B"/>
    <w:rsid w:val="00F5763A"/>
    <w:rsid w:val="00F6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E4822"/>
  <w15:docId w15:val="{65583E63-93EF-4168-943C-6DDB3E38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75F"/>
  </w:style>
  <w:style w:type="paragraph" w:styleId="a7">
    <w:name w:val="footer"/>
    <w:basedOn w:val="a"/>
    <w:link w:val="a8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75F"/>
  </w:style>
  <w:style w:type="table" w:styleId="a9">
    <w:name w:val="Table Grid"/>
    <w:basedOn w:val="a1"/>
    <w:uiPriority w:val="39"/>
    <w:rsid w:val="00EC5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66211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4">
    <w:name w:val="toc 4"/>
    <w:basedOn w:val="a"/>
    <w:next w:val="a"/>
    <w:autoRedefine/>
    <w:uiPriority w:val="39"/>
    <w:unhideWhenUsed/>
    <w:rsid w:val="00C26604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D3561D"/>
    <w:pPr>
      <w:spacing w:after="100"/>
      <w:ind w:left="960"/>
    </w:pPr>
  </w:style>
  <w:style w:type="table" w:customStyle="1" w:styleId="1">
    <w:name w:val="Сетка таблицы1"/>
    <w:basedOn w:val="a1"/>
    <w:next w:val="a9"/>
    <w:uiPriority w:val="39"/>
    <w:rsid w:val="00CB4BDA"/>
    <w:pPr>
      <w:spacing w:after="0" w:line="240" w:lineRule="auto"/>
    </w:pPr>
    <w:rPr>
      <w:rFonts w:asciiTheme="minorHAnsi" w:eastAsiaTheme="minorEastAsia" w:hAnsiTheme="minorHAnsi" w:cstheme="minorBid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hyperlink" Target="mailto:opt@scanlink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5870</Words>
  <Characters>33462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SK</cp:lastModifiedBy>
  <cp:revision>3</cp:revision>
  <dcterms:created xsi:type="dcterms:W3CDTF">2019-10-16T17:22:00Z</dcterms:created>
  <dcterms:modified xsi:type="dcterms:W3CDTF">2019-12-13T12:30:00Z</dcterms:modified>
</cp:coreProperties>
</file>